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923"/>
      </w:tblGrid>
      <w:tr w:rsidR="00DF2662">
        <w:tc>
          <w:tcPr>
            <w:tcW w:w="9923" w:type="dxa"/>
          </w:tcPr>
          <w:p w:rsidR="00DF2662" w:rsidRDefault="00DF2662" w:rsidP="00DF2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A2FE1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71500" cy="1000125"/>
                  <wp:effectExtent l="19050" t="0" r="0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662" w:rsidRPr="00776149" w:rsidRDefault="00DF2662" w:rsidP="00DF2662">
            <w:pPr>
              <w:jc w:val="center"/>
            </w:pPr>
          </w:p>
          <w:p w:rsidR="00DF2662" w:rsidRPr="00E32C54" w:rsidRDefault="00DF2662" w:rsidP="00DF266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b/>
                <w:sz w:val="28"/>
              </w:rPr>
              <w:t xml:space="preserve">МИНИСТЕРСТВО  ОБРАЗОВАНИЯ </w:t>
            </w:r>
            <w:r w:rsidR="00E32C54">
              <w:rPr>
                <w:rFonts w:ascii="Times New Roman" w:hAnsi="Times New Roman"/>
                <w:b/>
                <w:sz w:val="28"/>
              </w:rPr>
              <w:t>САРАТОВСКОЙ ОБЛАСТИ</w:t>
            </w:r>
          </w:p>
        </w:tc>
      </w:tr>
    </w:tbl>
    <w:p w:rsidR="00DF2662" w:rsidRDefault="00DF2662" w:rsidP="00DF2662">
      <w:pPr>
        <w:pStyle w:val="a3"/>
      </w:pPr>
    </w:p>
    <w:p w:rsidR="00AC1B6C" w:rsidRPr="00AC1B6C" w:rsidRDefault="00AC1B6C" w:rsidP="00AC1B6C">
      <w:pPr>
        <w:rPr>
          <w:rFonts w:ascii="Times New Roman" w:hAnsi="Times New Roman"/>
          <w:lang w:eastAsia="ru-RU"/>
        </w:rPr>
      </w:pPr>
    </w:p>
    <w:p w:rsidR="00DF2662" w:rsidRDefault="00DF2662" w:rsidP="00DF2662">
      <w:pPr>
        <w:pStyle w:val="a3"/>
      </w:pPr>
      <w:proofErr w:type="gramStart"/>
      <w:r>
        <w:t>П</w:t>
      </w:r>
      <w:proofErr w:type="gramEnd"/>
      <w:r>
        <w:t xml:space="preserve"> р и к а з</w:t>
      </w:r>
    </w:p>
    <w:p w:rsidR="00AC1B6C" w:rsidRDefault="00AC1B6C" w:rsidP="00AC1B6C">
      <w:pPr>
        <w:rPr>
          <w:rFonts w:ascii="Times New Roman" w:hAnsi="Times New Roman"/>
          <w:lang w:eastAsia="ru-RU"/>
        </w:rPr>
      </w:pPr>
    </w:p>
    <w:p w:rsidR="00AC1B6C" w:rsidRPr="00AC1B6C" w:rsidRDefault="00AC1B6C" w:rsidP="00AC1B6C">
      <w:pPr>
        <w:rPr>
          <w:rFonts w:ascii="Times New Roman" w:hAnsi="Times New Roman"/>
          <w:lang w:eastAsia="ru-RU"/>
        </w:rPr>
      </w:pPr>
    </w:p>
    <w:p w:rsidR="00DF2662" w:rsidRDefault="00661C7A" w:rsidP="00DF2662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157EFF" w:rsidRPr="00157EFF">
        <w:rPr>
          <w:rFonts w:ascii="Times New Roman" w:hAnsi="Times New Roman"/>
          <w:sz w:val="28"/>
          <w:u w:val="single"/>
        </w:rPr>
        <w:t>06.03.2012</w:t>
      </w:r>
      <w:r w:rsidR="00456B45" w:rsidRPr="00B34B8D">
        <w:rPr>
          <w:rFonts w:ascii="Times New Roman" w:hAnsi="Times New Roman"/>
          <w:sz w:val="28"/>
        </w:rPr>
        <w:t xml:space="preserve"> </w:t>
      </w:r>
      <w:r w:rsidR="00157EFF">
        <w:rPr>
          <w:rFonts w:ascii="Times New Roman" w:hAnsi="Times New Roman"/>
          <w:sz w:val="28"/>
        </w:rPr>
        <w:t>г.</w:t>
      </w:r>
      <w:r w:rsidRPr="00B34B8D">
        <w:rPr>
          <w:rFonts w:ascii="Times New Roman" w:hAnsi="Times New Roman"/>
          <w:sz w:val="28"/>
        </w:rPr>
        <w:t xml:space="preserve"> </w:t>
      </w:r>
      <w:r w:rsidR="00D238FB" w:rsidRPr="00B34B8D">
        <w:rPr>
          <w:rFonts w:ascii="Times New Roman" w:hAnsi="Times New Roman"/>
          <w:sz w:val="28"/>
        </w:rPr>
        <w:t>№</w:t>
      </w:r>
      <w:r w:rsidR="00DF2662" w:rsidRPr="00B34B8D">
        <w:rPr>
          <w:rFonts w:ascii="Times New Roman" w:hAnsi="Times New Roman"/>
          <w:sz w:val="28"/>
        </w:rPr>
        <w:t xml:space="preserve"> </w:t>
      </w:r>
      <w:r w:rsidR="00D238FB" w:rsidRPr="00B34B8D">
        <w:rPr>
          <w:rFonts w:ascii="Times New Roman" w:hAnsi="Times New Roman"/>
          <w:sz w:val="28"/>
        </w:rPr>
        <w:t xml:space="preserve"> </w:t>
      </w:r>
      <w:r w:rsidR="00157EFF" w:rsidRPr="00157EFF">
        <w:rPr>
          <w:rFonts w:ascii="Times New Roman" w:hAnsi="Times New Roman"/>
          <w:sz w:val="28"/>
          <w:u w:val="single"/>
        </w:rPr>
        <w:t>618</w:t>
      </w:r>
      <w:r w:rsidR="00DF2662">
        <w:rPr>
          <w:sz w:val="28"/>
        </w:rPr>
        <w:tab/>
      </w:r>
      <w:r w:rsidR="00DF2662">
        <w:rPr>
          <w:sz w:val="28"/>
        </w:rPr>
        <w:tab/>
      </w:r>
      <w:r w:rsidR="00805245">
        <w:rPr>
          <w:rFonts w:ascii="Calibri" w:hAnsi="Calibri"/>
          <w:sz w:val="28"/>
        </w:rPr>
        <w:t xml:space="preserve">              </w:t>
      </w:r>
      <w:r w:rsidR="00DF2662">
        <w:rPr>
          <w:sz w:val="28"/>
        </w:rPr>
        <w:tab/>
      </w:r>
      <w:r w:rsidR="00DF2662">
        <w:rPr>
          <w:sz w:val="28"/>
        </w:rPr>
        <w:tab/>
        <w:t xml:space="preserve">         </w:t>
      </w:r>
      <w:r w:rsidR="0094694B">
        <w:rPr>
          <w:rFonts w:ascii="Calibri" w:hAnsi="Calibri"/>
          <w:sz w:val="28"/>
        </w:rPr>
        <w:t xml:space="preserve">   </w:t>
      </w:r>
      <w:r w:rsidR="00DF2662">
        <w:rPr>
          <w:sz w:val="28"/>
        </w:rPr>
        <w:t xml:space="preserve"> </w:t>
      </w:r>
      <w:r w:rsidR="00DF2662">
        <w:rPr>
          <w:rFonts w:ascii="Times New Roman" w:hAnsi="Times New Roman"/>
          <w:sz w:val="28"/>
        </w:rPr>
        <w:t xml:space="preserve">     </w:t>
      </w:r>
      <w:r w:rsidR="00DF2662">
        <w:rPr>
          <w:sz w:val="28"/>
        </w:rPr>
        <w:t xml:space="preserve"> </w:t>
      </w:r>
      <w:r w:rsidR="00DF2662">
        <w:rPr>
          <w:b/>
          <w:sz w:val="28"/>
        </w:rPr>
        <w:t>г. Саратов</w:t>
      </w:r>
    </w:p>
    <w:p w:rsidR="00C80F59" w:rsidRDefault="00C80F59" w:rsidP="00DF2662">
      <w:pPr>
        <w:jc w:val="both"/>
        <w:rPr>
          <w:rFonts w:ascii="Times New Roman" w:hAnsi="Times New Roman"/>
          <w:b/>
          <w:sz w:val="28"/>
        </w:rPr>
      </w:pPr>
    </w:p>
    <w:p w:rsidR="00613C15" w:rsidRDefault="00C80F59" w:rsidP="00DF2662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порядке </w:t>
      </w:r>
      <w:r w:rsidR="00037FD4">
        <w:rPr>
          <w:rFonts w:ascii="Times New Roman" w:hAnsi="Times New Roman"/>
          <w:b/>
          <w:sz w:val="28"/>
        </w:rPr>
        <w:t>окончания</w:t>
      </w:r>
      <w:r>
        <w:rPr>
          <w:rFonts w:ascii="Times New Roman" w:hAnsi="Times New Roman"/>
          <w:b/>
          <w:sz w:val="28"/>
        </w:rPr>
        <w:t xml:space="preserve"> </w:t>
      </w:r>
    </w:p>
    <w:p w:rsidR="00C80F59" w:rsidRDefault="00C80F59" w:rsidP="00DF2662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</w:t>
      </w:r>
      <w:r w:rsidR="00661C7A">
        <w:rPr>
          <w:rFonts w:ascii="Times New Roman" w:hAnsi="Times New Roman"/>
          <w:b/>
          <w:sz w:val="28"/>
        </w:rPr>
        <w:t>1</w:t>
      </w:r>
      <w:r w:rsidR="00805245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/20</w:t>
      </w:r>
      <w:r w:rsidR="00AF0D06">
        <w:rPr>
          <w:rFonts w:ascii="Times New Roman" w:hAnsi="Times New Roman"/>
          <w:b/>
          <w:sz w:val="28"/>
        </w:rPr>
        <w:t>1</w:t>
      </w:r>
      <w:r w:rsidR="00805245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учебного года </w:t>
      </w:r>
    </w:p>
    <w:p w:rsidR="00C80F59" w:rsidRDefault="00C80F59" w:rsidP="00DF2662">
      <w:pPr>
        <w:jc w:val="both"/>
        <w:rPr>
          <w:rFonts w:ascii="Times New Roman" w:hAnsi="Times New Roman"/>
          <w:sz w:val="28"/>
        </w:rPr>
      </w:pPr>
    </w:p>
    <w:p w:rsidR="00613C15" w:rsidRPr="00D530DF" w:rsidRDefault="00DC38A2" w:rsidP="00B2492B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r w:rsidR="00E806FD">
        <w:rPr>
          <w:rFonts w:ascii="Times New Roman" w:hAnsi="Times New Roman"/>
          <w:sz w:val="28"/>
        </w:rPr>
        <w:t xml:space="preserve"> соответствии </w:t>
      </w:r>
      <w:r w:rsidR="009D7CF1">
        <w:rPr>
          <w:rFonts w:ascii="Times New Roman" w:hAnsi="Times New Roman"/>
          <w:sz w:val="28"/>
        </w:rPr>
        <w:t xml:space="preserve"> </w:t>
      </w:r>
      <w:r w:rsidR="00E806FD">
        <w:rPr>
          <w:rFonts w:ascii="Times New Roman" w:hAnsi="Times New Roman"/>
          <w:sz w:val="28"/>
        </w:rPr>
        <w:t xml:space="preserve">с Законом Российской Федерации </w:t>
      </w:r>
      <w:r w:rsidR="00613C15">
        <w:rPr>
          <w:rFonts w:ascii="Times New Roman" w:hAnsi="Times New Roman"/>
          <w:sz w:val="28"/>
        </w:rPr>
        <w:t xml:space="preserve">«Об образовании» </w:t>
      </w:r>
      <w:r w:rsidR="00213FF4">
        <w:rPr>
          <w:rFonts w:ascii="Times New Roman" w:hAnsi="Times New Roman"/>
          <w:sz w:val="28"/>
        </w:rPr>
        <w:t xml:space="preserve">                  </w:t>
      </w:r>
      <w:r w:rsidR="00E806FD">
        <w:rPr>
          <w:rFonts w:ascii="Times New Roman" w:hAnsi="Times New Roman"/>
          <w:sz w:val="28"/>
        </w:rPr>
        <w:t>от 10 июля 1992 г. № 3266-1, Типовым положением об общеобразовательном учреждении, утверждённым постановлением Правительства Российской Федерации от 19 марта 2001 года № 196</w:t>
      </w:r>
      <w:r w:rsidR="000C52EF">
        <w:rPr>
          <w:rFonts w:ascii="Times New Roman" w:hAnsi="Times New Roman"/>
          <w:sz w:val="28"/>
        </w:rPr>
        <w:t xml:space="preserve">, </w:t>
      </w:r>
      <w:r w:rsidR="000C52EF" w:rsidRPr="00805245">
        <w:rPr>
          <w:rFonts w:ascii="Times New Roman" w:hAnsi="Times New Roman"/>
          <w:sz w:val="28"/>
        </w:rPr>
        <w:t>приказ</w:t>
      </w:r>
      <w:r w:rsidR="006B32B6" w:rsidRPr="00805245">
        <w:rPr>
          <w:rFonts w:ascii="Times New Roman" w:hAnsi="Times New Roman"/>
          <w:sz w:val="28"/>
        </w:rPr>
        <w:t>ом</w:t>
      </w:r>
      <w:r w:rsidR="000C52EF" w:rsidRPr="00805245">
        <w:rPr>
          <w:rFonts w:ascii="Times New Roman" w:hAnsi="Times New Roman"/>
          <w:sz w:val="28"/>
        </w:rPr>
        <w:t xml:space="preserve"> Мин</w:t>
      </w:r>
      <w:r w:rsidR="006B32B6" w:rsidRPr="00805245">
        <w:rPr>
          <w:rFonts w:ascii="Times New Roman" w:hAnsi="Times New Roman"/>
          <w:sz w:val="28"/>
        </w:rPr>
        <w:t xml:space="preserve">образования России </w:t>
      </w:r>
      <w:r w:rsidR="00213FF4">
        <w:rPr>
          <w:rFonts w:ascii="Times New Roman" w:hAnsi="Times New Roman"/>
          <w:sz w:val="28"/>
        </w:rPr>
        <w:t xml:space="preserve">                    </w:t>
      </w:r>
      <w:r w:rsidR="006B32B6" w:rsidRPr="00805245">
        <w:rPr>
          <w:rFonts w:ascii="Times New Roman" w:hAnsi="Times New Roman"/>
          <w:sz w:val="28"/>
        </w:rPr>
        <w:t xml:space="preserve">от 3 декабря 1999 г. № 1075 «Об утверждении Положения о государственной (итоговой) аттестации, выпускников </w:t>
      </w:r>
      <w:r w:rsidR="006B32B6" w:rsidRPr="00805245">
        <w:rPr>
          <w:rFonts w:ascii="Times New Roman" w:hAnsi="Times New Roman"/>
          <w:sz w:val="28"/>
          <w:lang w:val="en-US"/>
        </w:rPr>
        <w:t>IX</w:t>
      </w:r>
      <w:r w:rsidR="006B32B6" w:rsidRPr="00805245">
        <w:rPr>
          <w:rFonts w:ascii="Times New Roman" w:hAnsi="Times New Roman"/>
          <w:sz w:val="28"/>
        </w:rPr>
        <w:t xml:space="preserve"> и </w:t>
      </w:r>
      <w:r w:rsidR="006B32B6" w:rsidRPr="00805245">
        <w:rPr>
          <w:rFonts w:ascii="Times New Roman" w:hAnsi="Times New Roman"/>
          <w:sz w:val="28"/>
          <w:lang w:val="en-US"/>
        </w:rPr>
        <w:t>XI</w:t>
      </w:r>
      <w:r w:rsidR="006B32B6" w:rsidRPr="00805245">
        <w:rPr>
          <w:rFonts w:ascii="Times New Roman" w:hAnsi="Times New Roman"/>
          <w:sz w:val="28"/>
        </w:rPr>
        <w:t xml:space="preserve"> (</w:t>
      </w:r>
      <w:r w:rsidR="006B32B6" w:rsidRPr="00805245">
        <w:rPr>
          <w:rFonts w:ascii="Times New Roman" w:hAnsi="Times New Roman"/>
          <w:sz w:val="28"/>
          <w:lang w:val="en-US"/>
        </w:rPr>
        <w:t>XII</w:t>
      </w:r>
      <w:r w:rsidR="006B32B6" w:rsidRPr="00805245">
        <w:rPr>
          <w:rFonts w:ascii="Times New Roman" w:hAnsi="Times New Roman"/>
          <w:sz w:val="28"/>
        </w:rPr>
        <w:t>) классов общеобразовательных учреждений Российской Федерации»</w:t>
      </w:r>
      <w:r w:rsidR="006A3C34">
        <w:rPr>
          <w:rFonts w:ascii="Times New Roman" w:hAnsi="Times New Roman"/>
          <w:sz w:val="28"/>
        </w:rPr>
        <w:t>,</w:t>
      </w:r>
      <w:r w:rsidR="006B32B6" w:rsidRPr="00805245">
        <w:rPr>
          <w:rFonts w:ascii="Times New Roman" w:hAnsi="Times New Roman"/>
          <w:sz w:val="28"/>
        </w:rPr>
        <w:t xml:space="preserve"> </w:t>
      </w:r>
      <w:r w:rsidR="0077421E" w:rsidRPr="00805245">
        <w:rPr>
          <w:rFonts w:ascii="Times New Roman" w:hAnsi="Times New Roman"/>
          <w:sz w:val="28"/>
        </w:rPr>
        <w:t>приказ</w:t>
      </w:r>
      <w:r w:rsidR="00F47CE5" w:rsidRPr="00805245">
        <w:rPr>
          <w:rFonts w:ascii="Times New Roman" w:hAnsi="Times New Roman"/>
          <w:sz w:val="28"/>
        </w:rPr>
        <w:t>ами</w:t>
      </w:r>
      <w:r w:rsidR="0077421E" w:rsidRPr="00805245">
        <w:rPr>
          <w:rFonts w:ascii="Times New Roman" w:hAnsi="Times New Roman"/>
          <w:sz w:val="28"/>
        </w:rPr>
        <w:t xml:space="preserve"> </w:t>
      </w:r>
      <w:r w:rsidR="006B32B6" w:rsidRPr="00805245">
        <w:rPr>
          <w:rFonts w:ascii="Times New Roman" w:hAnsi="Times New Roman"/>
          <w:sz w:val="28"/>
        </w:rPr>
        <w:t xml:space="preserve"> </w:t>
      </w:r>
      <w:r w:rsidR="0077421E" w:rsidRPr="00805245">
        <w:rPr>
          <w:rFonts w:ascii="Times New Roman" w:hAnsi="Times New Roman"/>
          <w:sz w:val="28"/>
        </w:rPr>
        <w:t xml:space="preserve">Министерства образования </w:t>
      </w:r>
      <w:r w:rsidR="009D7CF1" w:rsidRPr="00805245">
        <w:rPr>
          <w:rFonts w:ascii="Times New Roman" w:hAnsi="Times New Roman"/>
          <w:sz w:val="28"/>
        </w:rPr>
        <w:t xml:space="preserve"> </w:t>
      </w:r>
      <w:r w:rsidR="0077421E" w:rsidRPr="00805245">
        <w:rPr>
          <w:rFonts w:ascii="Times New Roman" w:hAnsi="Times New Roman"/>
          <w:sz w:val="28"/>
        </w:rPr>
        <w:t>и</w:t>
      </w:r>
      <w:proofErr w:type="gramEnd"/>
      <w:r w:rsidR="0077421E" w:rsidRPr="00805245">
        <w:rPr>
          <w:rFonts w:ascii="Times New Roman" w:hAnsi="Times New Roman"/>
          <w:sz w:val="28"/>
        </w:rPr>
        <w:t xml:space="preserve"> </w:t>
      </w:r>
      <w:r w:rsidR="009D7CF1" w:rsidRPr="00805245">
        <w:rPr>
          <w:rFonts w:ascii="Times New Roman" w:hAnsi="Times New Roman"/>
          <w:sz w:val="28"/>
        </w:rPr>
        <w:t xml:space="preserve"> </w:t>
      </w:r>
      <w:proofErr w:type="gramStart"/>
      <w:r w:rsidR="0077421E" w:rsidRPr="00805245">
        <w:rPr>
          <w:rFonts w:ascii="Times New Roman" w:hAnsi="Times New Roman"/>
          <w:sz w:val="28"/>
        </w:rPr>
        <w:t xml:space="preserve">науки </w:t>
      </w:r>
      <w:r w:rsidR="009D7CF1" w:rsidRPr="00805245">
        <w:rPr>
          <w:rFonts w:ascii="Times New Roman" w:hAnsi="Times New Roman"/>
          <w:sz w:val="28"/>
        </w:rPr>
        <w:t xml:space="preserve"> </w:t>
      </w:r>
      <w:r w:rsidR="0077421E" w:rsidRPr="00805245">
        <w:rPr>
          <w:rFonts w:ascii="Times New Roman" w:hAnsi="Times New Roman"/>
          <w:sz w:val="28"/>
        </w:rPr>
        <w:t xml:space="preserve">Российской </w:t>
      </w:r>
      <w:r w:rsidR="009D7CF1" w:rsidRPr="00805245">
        <w:rPr>
          <w:rFonts w:ascii="Times New Roman" w:hAnsi="Times New Roman"/>
          <w:sz w:val="28"/>
        </w:rPr>
        <w:t xml:space="preserve"> </w:t>
      </w:r>
      <w:r w:rsidR="0077421E" w:rsidRPr="00805245">
        <w:rPr>
          <w:rFonts w:ascii="Times New Roman" w:hAnsi="Times New Roman"/>
          <w:sz w:val="28"/>
        </w:rPr>
        <w:t xml:space="preserve">Федерации </w:t>
      </w:r>
      <w:r w:rsidR="009D7CF1" w:rsidRPr="00805245">
        <w:rPr>
          <w:rFonts w:ascii="Times New Roman" w:hAnsi="Times New Roman"/>
          <w:sz w:val="28"/>
        </w:rPr>
        <w:t xml:space="preserve"> </w:t>
      </w:r>
      <w:r w:rsidR="0077421E" w:rsidRPr="00805245">
        <w:rPr>
          <w:rFonts w:ascii="Times New Roman" w:hAnsi="Times New Roman"/>
          <w:sz w:val="28"/>
        </w:rPr>
        <w:t xml:space="preserve">от </w:t>
      </w:r>
      <w:r w:rsidR="009D7CF1" w:rsidRPr="00805245">
        <w:rPr>
          <w:rFonts w:ascii="Times New Roman" w:hAnsi="Times New Roman"/>
          <w:sz w:val="28"/>
        </w:rPr>
        <w:t xml:space="preserve"> </w:t>
      </w:r>
      <w:r w:rsidR="007E219D">
        <w:rPr>
          <w:rFonts w:ascii="Times New Roman" w:hAnsi="Times New Roman"/>
          <w:sz w:val="28"/>
        </w:rPr>
        <w:t>30</w:t>
      </w:r>
      <w:r w:rsidR="0077421E" w:rsidRPr="00805245">
        <w:rPr>
          <w:rFonts w:ascii="Times New Roman" w:hAnsi="Times New Roman"/>
          <w:sz w:val="28"/>
        </w:rPr>
        <w:t xml:space="preserve"> </w:t>
      </w:r>
      <w:r w:rsidR="009D7CF1" w:rsidRPr="00805245">
        <w:rPr>
          <w:rFonts w:ascii="Times New Roman" w:hAnsi="Times New Roman"/>
          <w:sz w:val="28"/>
        </w:rPr>
        <w:t xml:space="preserve"> </w:t>
      </w:r>
      <w:r w:rsidR="0077421E" w:rsidRPr="00805245">
        <w:rPr>
          <w:rFonts w:ascii="Times New Roman" w:hAnsi="Times New Roman"/>
          <w:sz w:val="28"/>
        </w:rPr>
        <w:t>ноября 2008 г. № 362 «Об утверждении Положения о формах и порядке государственной (итоговой) аттестации обучающихся, освоивших основные общеобразовательные</w:t>
      </w:r>
      <w:r w:rsidR="009D7CF1" w:rsidRPr="00805245">
        <w:rPr>
          <w:rFonts w:ascii="Times New Roman" w:hAnsi="Times New Roman"/>
          <w:sz w:val="28"/>
        </w:rPr>
        <w:t xml:space="preserve"> программы среднего (полного) общего образования», </w:t>
      </w:r>
      <w:r w:rsidR="006A3C34">
        <w:rPr>
          <w:rFonts w:ascii="Times New Roman" w:hAnsi="Times New Roman"/>
          <w:sz w:val="28"/>
        </w:rPr>
        <w:t xml:space="preserve">                     </w:t>
      </w:r>
      <w:r w:rsidR="00F47CE5" w:rsidRPr="00805245">
        <w:rPr>
          <w:rFonts w:ascii="Times New Roman" w:hAnsi="Times New Roman"/>
          <w:sz w:val="28"/>
        </w:rPr>
        <w:t xml:space="preserve"> от  </w:t>
      </w:r>
      <w:r w:rsidR="00805245" w:rsidRPr="00805245">
        <w:rPr>
          <w:rFonts w:ascii="Times New Roman" w:hAnsi="Times New Roman"/>
          <w:sz w:val="28"/>
        </w:rPr>
        <w:t>31</w:t>
      </w:r>
      <w:r w:rsidR="00F47CE5" w:rsidRPr="00805245">
        <w:rPr>
          <w:rFonts w:ascii="Times New Roman" w:hAnsi="Times New Roman"/>
          <w:sz w:val="28"/>
        </w:rPr>
        <w:t xml:space="preserve"> </w:t>
      </w:r>
      <w:r w:rsidR="00805245" w:rsidRPr="00805245">
        <w:rPr>
          <w:rFonts w:ascii="Times New Roman" w:hAnsi="Times New Roman"/>
          <w:sz w:val="28"/>
        </w:rPr>
        <w:t>января</w:t>
      </w:r>
      <w:r w:rsidR="00F47CE5" w:rsidRPr="00805245">
        <w:rPr>
          <w:rFonts w:ascii="Times New Roman" w:hAnsi="Times New Roman"/>
          <w:sz w:val="28"/>
        </w:rPr>
        <w:t xml:space="preserve">  201</w:t>
      </w:r>
      <w:r w:rsidR="00805245" w:rsidRPr="00805245">
        <w:rPr>
          <w:rFonts w:ascii="Times New Roman" w:hAnsi="Times New Roman"/>
          <w:sz w:val="28"/>
        </w:rPr>
        <w:t>2</w:t>
      </w:r>
      <w:r w:rsidR="006A3C34">
        <w:rPr>
          <w:rFonts w:ascii="Times New Roman" w:hAnsi="Times New Roman"/>
          <w:sz w:val="28"/>
        </w:rPr>
        <w:t xml:space="preserve"> г.</w:t>
      </w:r>
      <w:r w:rsidR="00F47CE5" w:rsidRPr="00805245">
        <w:rPr>
          <w:rFonts w:ascii="Times New Roman" w:hAnsi="Times New Roman"/>
          <w:sz w:val="28"/>
        </w:rPr>
        <w:t xml:space="preserve"> № </w:t>
      </w:r>
      <w:r w:rsidR="00805245" w:rsidRPr="00805245">
        <w:rPr>
          <w:rFonts w:ascii="Times New Roman" w:hAnsi="Times New Roman"/>
          <w:sz w:val="28"/>
        </w:rPr>
        <w:t>58</w:t>
      </w:r>
      <w:r w:rsidR="00F47CE5" w:rsidRPr="00805245">
        <w:rPr>
          <w:rFonts w:ascii="Times New Roman" w:hAnsi="Times New Roman"/>
          <w:sz w:val="28"/>
        </w:rPr>
        <w:t xml:space="preserve"> «Об утверждении сроков и единого расписания проведения единого государственного экзамена», </w:t>
      </w:r>
      <w:r w:rsidR="00805245" w:rsidRPr="000653B3">
        <w:rPr>
          <w:rFonts w:ascii="Times New Roman" w:hAnsi="Times New Roman"/>
          <w:sz w:val="28"/>
        </w:rPr>
        <w:t>приказами</w:t>
      </w:r>
      <w:r w:rsidR="009D7CF1" w:rsidRPr="000653B3">
        <w:rPr>
          <w:rFonts w:ascii="Times New Roman" w:hAnsi="Times New Roman"/>
          <w:sz w:val="28"/>
        </w:rPr>
        <w:t xml:space="preserve"> министерства образования области</w:t>
      </w:r>
      <w:r w:rsidR="006A3C34">
        <w:rPr>
          <w:rFonts w:ascii="Times New Roman" w:hAnsi="Times New Roman"/>
          <w:sz w:val="28"/>
        </w:rPr>
        <w:t xml:space="preserve">  </w:t>
      </w:r>
      <w:r w:rsidR="00D530DF" w:rsidRPr="000653B3">
        <w:rPr>
          <w:rFonts w:ascii="Times New Roman" w:hAnsi="Times New Roman"/>
          <w:sz w:val="28"/>
        </w:rPr>
        <w:t xml:space="preserve">от </w:t>
      </w:r>
      <w:r w:rsidR="00805245" w:rsidRPr="000653B3">
        <w:rPr>
          <w:rFonts w:ascii="Times New Roman" w:hAnsi="Times New Roman"/>
          <w:sz w:val="28"/>
        </w:rPr>
        <w:t>07</w:t>
      </w:r>
      <w:r w:rsidR="00D530DF" w:rsidRPr="000653B3">
        <w:rPr>
          <w:rFonts w:ascii="Times New Roman" w:hAnsi="Times New Roman"/>
          <w:sz w:val="28"/>
        </w:rPr>
        <w:t xml:space="preserve"> </w:t>
      </w:r>
      <w:r w:rsidR="00805245" w:rsidRPr="000653B3">
        <w:rPr>
          <w:rFonts w:ascii="Times New Roman" w:hAnsi="Times New Roman"/>
          <w:sz w:val="28"/>
        </w:rPr>
        <w:t>октября</w:t>
      </w:r>
      <w:r w:rsidR="00D530DF" w:rsidRPr="000653B3">
        <w:rPr>
          <w:rFonts w:ascii="Times New Roman" w:hAnsi="Times New Roman"/>
          <w:sz w:val="28"/>
        </w:rPr>
        <w:t xml:space="preserve"> 201</w:t>
      </w:r>
      <w:r w:rsidR="00805245" w:rsidRPr="000653B3">
        <w:rPr>
          <w:rFonts w:ascii="Times New Roman" w:hAnsi="Times New Roman"/>
          <w:sz w:val="28"/>
        </w:rPr>
        <w:t>1</w:t>
      </w:r>
      <w:r w:rsidR="00D530DF" w:rsidRPr="000653B3">
        <w:rPr>
          <w:rFonts w:ascii="Times New Roman" w:hAnsi="Times New Roman"/>
          <w:sz w:val="28"/>
        </w:rPr>
        <w:t xml:space="preserve"> г. № </w:t>
      </w:r>
      <w:r w:rsidR="00805245" w:rsidRPr="000653B3">
        <w:rPr>
          <w:rFonts w:ascii="Times New Roman" w:hAnsi="Times New Roman"/>
          <w:sz w:val="28"/>
        </w:rPr>
        <w:t>2936</w:t>
      </w:r>
      <w:r w:rsidR="00D530DF" w:rsidRPr="000653B3">
        <w:rPr>
          <w:rFonts w:ascii="Times New Roman" w:hAnsi="Times New Roman"/>
          <w:sz w:val="28"/>
        </w:rPr>
        <w:t xml:space="preserve"> «</w:t>
      </w:r>
      <w:r w:rsidR="00805245" w:rsidRPr="000653B3">
        <w:rPr>
          <w:rFonts w:ascii="Times New Roman" w:hAnsi="Times New Roman"/>
          <w:sz w:val="28"/>
        </w:rPr>
        <w:t>О</w:t>
      </w:r>
      <w:r w:rsidR="006A3C34">
        <w:rPr>
          <w:rFonts w:ascii="Times New Roman" w:hAnsi="Times New Roman"/>
          <w:sz w:val="28"/>
        </w:rPr>
        <w:t>б</w:t>
      </w:r>
      <w:r w:rsidR="00805245" w:rsidRPr="000653B3">
        <w:rPr>
          <w:rFonts w:ascii="Times New Roman" w:hAnsi="Times New Roman"/>
          <w:sz w:val="28"/>
        </w:rPr>
        <w:t xml:space="preserve"> организации подготовки к проведению </w:t>
      </w:r>
      <w:r w:rsidR="00D530DF" w:rsidRPr="000653B3">
        <w:rPr>
          <w:rFonts w:ascii="Times New Roman" w:hAnsi="Times New Roman"/>
          <w:sz w:val="28"/>
        </w:rPr>
        <w:t>государственной</w:t>
      </w:r>
      <w:proofErr w:type="gramEnd"/>
      <w:r w:rsidR="00D530DF" w:rsidRPr="000653B3">
        <w:rPr>
          <w:rFonts w:ascii="Times New Roman" w:hAnsi="Times New Roman"/>
          <w:sz w:val="28"/>
        </w:rPr>
        <w:t xml:space="preserve"> (</w:t>
      </w:r>
      <w:proofErr w:type="gramStart"/>
      <w:r w:rsidR="00D530DF" w:rsidRPr="000653B3">
        <w:rPr>
          <w:rFonts w:ascii="Times New Roman" w:hAnsi="Times New Roman"/>
          <w:sz w:val="28"/>
        </w:rPr>
        <w:t xml:space="preserve">итоговой) аттестации обучающихся </w:t>
      </w:r>
      <w:r w:rsidR="00D530DF" w:rsidRPr="000653B3">
        <w:rPr>
          <w:rFonts w:ascii="Times New Roman" w:hAnsi="Times New Roman"/>
          <w:sz w:val="28"/>
          <w:lang w:val="en-US"/>
        </w:rPr>
        <w:t>IX</w:t>
      </w:r>
      <w:r w:rsidR="000653B3" w:rsidRPr="000653B3">
        <w:rPr>
          <w:rFonts w:ascii="Times New Roman" w:hAnsi="Times New Roman"/>
          <w:sz w:val="28"/>
        </w:rPr>
        <w:t xml:space="preserve">, </w:t>
      </w:r>
      <w:r w:rsidR="000653B3" w:rsidRPr="000653B3">
        <w:rPr>
          <w:rFonts w:ascii="Times New Roman" w:hAnsi="Times New Roman"/>
          <w:sz w:val="28"/>
          <w:lang w:val="en-US"/>
        </w:rPr>
        <w:t>X</w:t>
      </w:r>
      <w:r w:rsidR="000653B3">
        <w:rPr>
          <w:rFonts w:ascii="Times New Roman" w:hAnsi="Times New Roman"/>
          <w:sz w:val="28"/>
          <w:lang w:val="en-US"/>
        </w:rPr>
        <w:t>I</w:t>
      </w:r>
      <w:r w:rsidR="000653B3" w:rsidRPr="000653B3">
        <w:rPr>
          <w:rFonts w:ascii="Times New Roman" w:hAnsi="Times New Roman"/>
          <w:sz w:val="28"/>
        </w:rPr>
        <w:t xml:space="preserve"> (</w:t>
      </w:r>
      <w:r w:rsidR="000653B3" w:rsidRPr="000653B3">
        <w:rPr>
          <w:rFonts w:ascii="Times New Roman" w:hAnsi="Times New Roman"/>
          <w:sz w:val="28"/>
          <w:lang w:val="en-US"/>
        </w:rPr>
        <w:t>XII</w:t>
      </w:r>
      <w:r w:rsidR="000653B3" w:rsidRPr="000653B3">
        <w:rPr>
          <w:rFonts w:ascii="Times New Roman" w:hAnsi="Times New Roman"/>
          <w:sz w:val="28"/>
        </w:rPr>
        <w:t>)</w:t>
      </w:r>
      <w:r w:rsidR="00D530DF" w:rsidRPr="000653B3">
        <w:rPr>
          <w:rFonts w:ascii="Times New Roman" w:hAnsi="Times New Roman"/>
          <w:sz w:val="28"/>
        </w:rPr>
        <w:t xml:space="preserve"> классов</w:t>
      </w:r>
      <w:r w:rsidR="000653B3" w:rsidRPr="000653B3">
        <w:rPr>
          <w:rFonts w:ascii="Times New Roman" w:hAnsi="Times New Roman"/>
          <w:sz w:val="28"/>
        </w:rPr>
        <w:t xml:space="preserve">, освоивших основные образовательные программы общего образования, </w:t>
      </w:r>
      <w:r w:rsidR="00D530DF" w:rsidRPr="000653B3">
        <w:rPr>
          <w:rFonts w:ascii="Times New Roman" w:hAnsi="Times New Roman"/>
          <w:sz w:val="28"/>
        </w:rPr>
        <w:t xml:space="preserve"> в 201</w:t>
      </w:r>
      <w:r w:rsidR="000653B3" w:rsidRPr="000653B3">
        <w:rPr>
          <w:rFonts w:ascii="Times New Roman" w:hAnsi="Times New Roman"/>
          <w:sz w:val="28"/>
        </w:rPr>
        <w:t>2</w:t>
      </w:r>
      <w:r w:rsidR="00D530DF" w:rsidRPr="000653B3">
        <w:rPr>
          <w:rFonts w:ascii="Times New Roman" w:hAnsi="Times New Roman"/>
          <w:sz w:val="28"/>
        </w:rPr>
        <w:t xml:space="preserve"> году»</w:t>
      </w:r>
      <w:r w:rsidR="000653B3">
        <w:rPr>
          <w:rFonts w:ascii="Times New Roman" w:hAnsi="Times New Roman"/>
          <w:sz w:val="28"/>
        </w:rPr>
        <w:t xml:space="preserve">, от 07.10.2011 г. № 2937 </w:t>
      </w:r>
      <w:r w:rsidR="006A3C34">
        <w:rPr>
          <w:rFonts w:ascii="Times New Roman" w:hAnsi="Times New Roman"/>
          <w:sz w:val="28"/>
        </w:rPr>
        <w:t xml:space="preserve">                           </w:t>
      </w:r>
      <w:r w:rsidR="000653B3">
        <w:rPr>
          <w:rFonts w:ascii="Times New Roman" w:hAnsi="Times New Roman"/>
          <w:sz w:val="28"/>
        </w:rPr>
        <w:t xml:space="preserve">«О перечне видов работ по организации </w:t>
      </w:r>
      <w:r w:rsidR="00213FF4">
        <w:rPr>
          <w:rFonts w:ascii="Times New Roman" w:hAnsi="Times New Roman"/>
          <w:sz w:val="28"/>
        </w:rPr>
        <w:t xml:space="preserve"> </w:t>
      </w:r>
      <w:r w:rsidR="000653B3">
        <w:rPr>
          <w:rFonts w:ascii="Times New Roman" w:hAnsi="Times New Roman"/>
          <w:sz w:val="28"/>
        </w:rPr>
        <w:t xml:space="preserve"> и проведению </w:t>
      </w:r>
      <w:r w:rsidR="000653B3" w:rsidRPr="000653B3">
        <w:rPr>
          <w:rFonts w:ascii="Times New Roman" w:hAnsi="Times New Roman"/>
          <w:sz w:val="28"/>
        </w:rPr>
        <w:t>государственной (итоговой) аттестации</w:t>
      </w:r>
      <w:r w:rsidR="000653B3">
        <w:rPr>
          <w:rFonts w:ascii="Times New Roman" w:hAnsi="Times New Roman"/>
          <w:sz w:val="28"/>
        </w:rPr>
        <w:t xml:space="preserve"> и единого государственного экзамена», от </w:t>
      </w:r>
      <w:r w:rsidR="007E219D">
        <w:rPr>
          <w:rFonts w:ascii="Times New Roman" w:hAnsi="Times New Roman"/>
          <w:sz w:val="28"/>
        </w:rPr>
        <w:t>30</w:t>
      </w:r>
      <w:r w:rsidR="000653B3">
        <w:rPr>
          <w:rFonts w:ascii="Times New Roman" w:hAnsi="Times New Roman"/>
          <w:sz w:val="28"/>
        </w:rPr>
        <w:t xml:space="preserve">.12.2011 г. № 3981 «Об утверждении положения </w:t>
      </w:r>
      <w:r w:rsidR="00B34B8D">
        <w:rPr>
          <w:rFonts w:ascii="Times New Roman" w:hAnsi="Times New Roman"/>
          <w:sz w:val="28"/>
        </w:rPr>
        <w:t xml:space="preserve">об </w:t>
      </w:r>
      <w:r w:rsidR="000653B3">
        <w:rPr>
          <w:rFonts w:ascii="Times New Roman" w:hAnsi="Times New Roman"/>
          <w:sz w:val="28"/>
        </w:rPr>
        <w:t xml:space="preserve">организации и проведении </w:t>
      </w:r>
      <w:r w:rsidR="000653B3" w:rsidRPr="000653B3">
        <w:rPr>
          <w:rFonts w:ascii="Times New Roman" w:hAnsi="Times New Roman"/>
          <w:sz w:val="28"/>
        </w:rPr>
        <w:t xml:space="preserve">государственной (итоговой) аттестации обучающихся </w:t>
      </w:r>
      <w:r w:rsidR="000653B3" w:rsidRPr="000653B3">
        <w:rPr>
          <w:rFonts w:ascii="Times New Roman" w:hAnsi="Times New Roman"/>
          <w:sz w:val="28"/>
          <w:lang w:val="en-US"/>
        </w:rPr>
        <w:t>IX</w:t>
      </w:r>
      <w:r w:rsidR="000653B3" w:rsidRPr="000653B3">
        <w:rPr>
          <w:rFonts w:ascii="Times New Roman" w:hAnsi="Times New Roman"/>
          <w:sz w:val="28"/>
        </w:rPr>
        <w:t xml:space="preserve"> классов</w:t>
      </w:r>
      <w:r w:rsidR="000653B3">
        <w:rPr>
          <w:rFonts w:ascii="Times New Roman" w:hAnsi="Times New Roman"/>
          <w:sz w:val="28"/>
        </w:rPr>
        <w:t xml:space="preserve"> в 2012 году»</w:t>
      </w:r>
      <w:proofErr w:type="gramEnd"/>
    </w:p>
    <w:p w:rsidR="00B34B8D" w:rsidRDefault="00B34B8D" w:rsidP="00B2492B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C80F59" w:rsidRDefault="00C80F59" w:rsidP="00B2492B">
      <w:pPr>
        <w:ind w:firstLine="709"/>
        <w:jc w:val="both"/>
        <w:rPr>
          <w:rFonts w:ascii="Times New Roman" w:hAnsi="Times New Roman"/>
          <w:b/>
          <w:sz w:val="28"/>
        </w:rPr>
      </w:pPr>
      <w:r w:rsidRPr="00C80F59">
        <w:rPr>
          <w:rFonts w:ascii="Times New Roman" w:hAnsi="Times New Roman"/>
          <w:b/>
          <w:sz w:val="28"/>
        </w:rPr>
        <w:t>ПРИКАЗЫВАЮ:</w:t>
      </w:r>
    </w:p>
    <w:p w:rsidR="00613C15" w:rsidRDefault="00613C15" w:rsidP="00B2492B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A4484" w:rsidRDefault="00DD441D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BD27D2" w:rsidRPr="00BD27D2">
        <w:rPr>
          <w:rFonts w:ascii="Times New Roman" w:hAnsi="Times New Roman"/>
          <w:sz w:val="28"/>
        </w:rPr>
        <w:t xml:space="preserve"> </w:t>
      </w:r>
      <w:r w:rsidR="00BD27D2">
        <w:rPr>
          <w:rFonts w:ascii="Times New Roman" w:hAnsi="Times New Roman"/>
          <w:sz w:val="28"/>
        </w:rPr>
        <w:t>Утвердить</w:t>
      </w:r>
      <w:r w:rsidR="000A4484">
        <w:rPr>
          <w:rFonts w:ascii="Times New Roman" w:hAnsi="Times New Roman"/>
          <w:sz w:val="28"/>
        </w:rPr>
        <w:t>:</w:t>
      </w:r>
    </w:p>
    <w:p w:rsidR="00BD27D2" w:rsidRDefault="0040329A" w:rsidP="00A63F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BD27D2">
        <w:rPr>
          <w:rFonts w:ascii="Times New Roman" w:hAnsi="Times New Roman"/>
          <w:sz w:val="28"/>
        </w:rPr>
        <w:t xml:space="preserve">план мероприятий по завершению </w:t>
      </w:r>
      <w:r w:rsidR="00AF0D06">
        <w:rPr>
          <w:rFonts w:ascii="Times New Roman" w:hAnsi="Times New Roman"/>
          <w:sz w:val="28"/>
        </w:rPr>
        <w:t>20</w:t>
      </w:r>
      <w:r w:rsidR="00511299">
        <w:rPr>
          <w:rFonts w:ascii="Times New Roman" w:hAnsi="Times New Roman"/>
          <w:sz w:val="28"/>
        </w:rPr>
        <w:t>1</w:t>
      </w:r>
      <w:r w:rsidR="00805245">
        <w:rPr>
          <w:rFonts w:ascii="Times New Roman" w:hAnsi="Times New Roman"/>
          <w:sz w:val="28"/>
        </w:rPr>
        <w:t>1</w:t>
      </w:r>
      <w:r w:rsidR="00AF0D06">
        <w:rPr>
          <w:rFonts w:ascii="Times New Roman" w:hAnsi="Times New Roman"/>
          <w:sz w:val="28"/>
        </w:rPr>
        <w:t>/201</w:t>
      </w:r>
      <w:r w:rsidR="00805245">
        <w:rPr>
          <w:rFonts w:ascii="Times New Roman" w:hAnsi="Times New Roman"/>
          <w:sz w:val="28"/>
        </w:rPr>
        <w:t>2</w:t>
      </w:r>
      <w:r w:rsidR="00AF0D06">
        <w:rPr>
          <w:rFonts w:ascii="Times New Roman" w:hAnsi="Times New Roman"/>
          <w:sz w:val="28"/>
        </w:rPr>
        <w:t xml:space="preserve"> </w:t>
      </w:r>
      <w:r w:rsidR="00BD27D2">
        <w:rPr>
          <w:rFonts w:ascii="Times New Roman" w:hAnsi="Times New Roman"/>
          <w:sz w:val="28"/>
        </w:rPr>
        <w:t>учебного года</w:t>
      </w:r>
      <w:r w:rsidR="00613C15">
        <w:rPr>
          <w:rFonts w:ascii="Times New Roman" w:hAnsi="Times New Roman"/>
          <w:sz w:val="28"/>
        </w:rPr>
        <w:t>,</w:t>
      </w:r>
      <w:r w:rsidR="00BD27D2">
        <w:rPr>
          <w:rFonts w:ascii="Times New Roman" w:hAnsi="Times New Roman"/>
          <w:sz w:val="28"/>
        </w:rPr>
        <w:t xml:space="preserve"> проведению </w:t>
      </w:r>
      <w:r w:rsidR="00BD27D2" w:rsidRPr="00BD27D2">
        <w:rPr>
          <w:rFonts w:ascii="Times New Roman" w:hAnsi="Times New Roman"/>
          <w:sz w:val="28"/>
        </w:rPr>
        <w:t xml:space="preserve">государственной (итоговой) аттестации выпускников </w:t>
      </w:r>
      <w:r w:rsidR="00F812DE">
        <w:rPr>
          <w:rFonts w:ascii="Times New Roman" w:hAnsi="Times New Roman"/>
          <w:sz w:val="28"/>
          <w:lang w:val="en-US"/>
        </w:rPr>
        <w:t>IX</w:t>
      </w:r>
      <w:r w:rsidR="00F812DE">
        <w:rPr>
          <w:rFonts w:ascii="Times New Roman" w:hAnsi="Times New Roman"/>
          <w:sz w:val="28"/>
        </w:rPr>
        <w:t xml:space="preserve"> и </w:t>
      </w:r>
      <w:r w:rsidR="00F812DE">
        <w:rPr>
          <w:rFonts w:ascii="Times New Roman" w:hAnsi="Times New Roman"/>
          <w:sz w:val="28"/>
          <w:lang w:val="en-US"/>
        </w:rPr>
        <w:t>XI</w:t>
      </w:r>
      <w:r w:rsidR="00F812DE" w:rsidRPr="006B32B6">
        <w:rPr>
          <w:rFonts w:ascii="Times New Roman" w:hAnsi="Times New Roman"/>
          <w:sz w:val="28"/>
        </w:rPr>
        <w:t xml:space="preserve"> (</w:t>
      </w:r>
      <w:r w:rsidR="00F812DE">
        <w:rPr>
          <w:rFonts w:ascii="Times New Roman" w:hAnsi="Times New Roman"/>
          <w:sz w:val="28"/>
          <w:lang w:val="en-US"/>
        </w:rPr>
        <w:t>XII</w:t>
      </w:r>
      <w:r w:rsidR="00F812DE" w:rsidRPr="006B32B6">
        <w:rPr>
          <w:rFonts w:ascii="Times New Roman" w:hAnsi="Times New Roman"/>
          <w:sz w:val="28"/>
        </w:rPr>
        <w:t>)</w:t>
      </w:r>
      <w:r w:rsidR="00BD27D2" w:rsidRPr="00BD27D2">
        <w:rPr>
          <w:rFonts w:ascii="Times New Roman" w:hAnsi="Times New Roman"/>
          <w:sz w:val="28"/>
        </w:rPr>
        <w:t xml:space="preserve"> классов общеобразовательных учреждений области</w:t>
      </w:r>
      <w:r w:rsidR="00BD27D2">
        <w:rPr>
          <w:rFonts w:ascii="Times New Roman" w:hAnsi="Times New Roman"/>
          <w:sz w:val="28"/>
        </w:rPr>
        <w:t xml:space="preserve"> </w:t>
      </w:r>
      <w:r w:rsidR="00613C15">
        <w:rPr>
          <w:rFonts w:ascii="Times New Roman" w:hAnsi="Times New Roman"/>
          <w:sz w:val="28"/>
        </w:rPr>
        <w:t xml:space="preserve">и </w:t>
      </w:r>
      <w:r w:rsidR="00343515">
        <w:rPr>
          <w:rFonts w:ascii="Times New Roman" w:hAnsi="Times New Roman"/>
          <w:sz w:val="28"/>
        </w:rPr>
        <w:t xml:space="preserve">единого государственного </w:t>
      </w:r>
      <w:r w:rsidR="00343515">
        <w:rPr>
          <w:rFonts w:ascii="Times New Roman" w:hAnsi="Times New Roman"/>
          <w:sz w:val="28"/>
        </w:rPr>
        <w:lastRenderedPageBreak/>
        <w:t xml:space="preserve">экзамена (далее − </w:t>
      </w:r>
      <w:r w:rsidR="00613C15">
        <w:rPr>
          <w:rFonts w:ascii="Times New Roman" w:hAnsi="Times New Roman"/>
          <w:sz w:val="28"/>
        </w:rPr>
        <w:t>ЕГЭ</w:t>
      </w:r>
      <w:r w:rsidR="00343515">
        <w:rPr>
          <w:rFonts w:ascii="Times New Roman" w:hAnsi="Times New Roman"/>
          <w:sz w:val="28"/>
        </w:rPr>
        <w:t>)</w:t>
      </w:r>
      <w:r w:rsidR="00613C15">
        <w:rPr>
          <w:rFonts w:ascii="Times New Roman" w:hAnsi="Times New Roman"/>
          <w:sz w:val="28"/>
        </w:rPr>
        <w:t xml:space="preserve"> </w:t>
      </w:r>
      <w:r w:rsidR="00BD27D2">
        <w:rPr>
          <w:rFonts w:ascii="Times New Roman" w:hAnsi="Times New Roman"/>
          <w:sz w:val="28"/>
        </w:rPr>
        <w:t>(приложение</w:t>
      </w:r>
      <w:r w:rsidR="00867A0F">
        <w:rPr>
          <w:rFonts w:ascii="Times New Roman" w:hAnsi="Times New Roman"/>
          <w:sz w:val="28"/>
        </w:rPr>
        <w:t xml:space="preserve"> № </w:t>
      </w:r>
      <w:r w:rsidR="00935368">
        <w:rPr>
          <w:rFonts w:ascii="Times New Roman" w:hAnsi="Times New Roman"/>
          <w:sz w:val="28"/>
        </w:rPr>
        <w:t>1</w:t>
      </w:r>
      <w:r w:rsidR="00BD27D2">
        <w:rPr>
          <w:rFonts w:ascii="Times New Roman" w:hAnsi="Times New Roman"/>
          <w:sz w:val="28"/>
        </w:rPr>
        <w:t>)</w:t>
      </w:r>
      <w:r w:rsidR="000A4484">
        <w:rPr>
          <w:rFonts w:ascii="Times New Roman" w:hAnsi="Times New Roman"/>
          <w:sz w:val="28"/>
        </w:rPr>
        <w:t>;</w:t>
      </w:r>
    </w:p>
    <w:p w:rsidR="0013360B" w:rsidRDefault="0040329A" w:rsidP="00A63F2B">
      <w:pPr>
        <w:jc w:val="both"/>
        <w:rPr>
          <w:rFonts w:ascii="Times New Roman" w:hAnsi="Times New Roman"/>
          <w:sz w:val="28"/>
        </w:rPr>
      </w:pPr>
      <w:r w:rsidRPr="000653B3">
        <w:rPr>
          <w:rFonts w:ascii="Times New Roman" w:hAnsi="Times New Roman"/>
          <w:sz w:val="28"/>
        </w:rPr>
        <w:t xml:space="preserve">- </w:t>
      </w:r>
      <w:r w:rsidR="0013360B" w:rsidRPr="00AF7076">
        <w:rPr>
          <w:rFonts w:ascii="Times New Roman" w:hAnsi="Times New Roman"/>
          <w:sz w:val="28"/>
        </w:rPr>
        <w:t xml:space="preserve">график </w:t>
      </w:r>
      <w:r w:rsidR="000A4484" w:rsidRPr="00AF7076">
        <w:rPr>
          <w:rFonts w:ascii="Times New Roman" w:hAnsi="Times New Roman"/>
          <w:sz w:val="28"/>
        </w:rPr>
        <w:t>выдачи</w:t>
      </w:r>
      <w:r w:rsidR="0013360B" w:rsidRPr="00AF7076">
        <w:rPr>
          <w:rFonts w:ascii="Times New Roman" w:hAnsi="Times New Roman"/>
          <w:sz w:val="28"/>
        </w:rPr>
        <w:t xml:space="preserve"> контрольн</w:t>
      </w:r>
      <w:r w:rsidR="00AF0D06" w:rsidRPr="00AF7076">
        <w:rPr>
          <w:rFonts w:ascii="Times New Roman" w:hAnsi="Times New Roman"/>
          <w:sz w:val="28"/>
        </w:rPr>
        <w:t xml:space="preserve">ых </w:t>
      </w:r>
      <w:r w:rsidR="0013360B" w:rsidRPr="00AF7076">
        <w:rPr>
          <w:rFonts w:ascii="Times New Roman" w:hAnsi="Times New Roman"/>
          <w:sz w:val="28"/>
        </w:rPr>
        <w:t>измерительных материалов</w:t>
      </w:r>
      <w:r w:rsidR="0013360B" w:rsidRPr="00A479B7">
        <w:rPr>
          <w:rFonts w:ascii="Times New Roman" w:hAnsi="Times New Roman"/>
          <w:sz w:val="28"/>
        </w:rPr>
        <w:t xml:space="preserve"> (приложение № 2).</w:t>
      </w:r>
    </w:p>
    <w:p w:rsidR="00117A20" w:rsidRDefault="000A4484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213F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Установить </w:t>
      </w:r>
      <w:r w:rsidR="00117A20">
        <w:rPr>
          <w:rFonts w:ascii="Times New Roman" w:hAnsi="Times New Roman"/>
          <w:sz w:val="28"/>
        </w:rPr>
        <w:t xml:space="preserve">следующие сроки </w:t>
      </w:r>
      <w:r w:rsidR="0040329A">
        <w:rPr>
          <w:rFonts w:ascii="Times New Roman" w:hAnsi="Times New Roman"/>
          <w:sz w:val="28"/>
        </w:rPr>
        <w:t>для проведения государственной (итоговой) аттестации</w:t>
      </w:r>
      <w:r w:rsidR="00117A20">
        <w:rPr>
          <w:rFonts w:ascii="Times New Roman" w:hAnsi="Times New Roman"/>
          <w:sz w:val="28"/>
        </w:rPr>
        <w:t>:</w:t>
      </w:r>
    </w:p>
    <w:p w:rsidR="000A4484" w:rsidRDefault="00117A20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 </w:t>
      </w:r>
      <w:proofErr w:type="gramStart"/>
      <w:r w:rsidR="0040329A">
        <w:rPr>
          <w:rFonts w:ascii="Times New Roman" w:hAnsi="Times New Roman"/>
          <w:sz w:val="28"/>
        </w:rPr>
        <w:t>обучающихся</w:t>
      </w:r>
      <w:proofErr w:type="gramEnd"/>
      <w:r w:rsidR="0040329A">
        <w:rPr>
          <w:rFonts w:ascii="Times New Roman" w:hAnsi="Times New Roman"/>
          <w:sz w:val="28"/>
        </w:rPr>
        <w:t>, освоивших образовательные программы основного общего образования</w:t>
      </w:r>
      <w:r w:rsidR="000A4484">
        <w:rPr>
          <w:rFonts w:ascii="Times New Roman" w:hAnsi="Times New Roman"/>
          <w:sz w:val="28"/>
        </w:rPr>
        <w:t>:</w:t>
      </w:r>
    </w:p>
    <w:p w:rsidR="000A4484" w:rsidRPr="00DC38A2" w:rsidRDefault="0040329A" w:rsidP="00A63F2B">
      <w:pPr>
        <w:jc w:val="both"/>
        <w:rPr>
          <w:rFonts w:ascii="Times New Roman" w:hAnsi="Times New Roman"/>
          <w:sz w:val="28"/>
          <w:u w:val="single"/>
        </w:rPr>
      </w:pPr>
      <w:r w:rsidRPr="00DC38A2">
        <w:rPr>
          <w:rFonts w:ascii="Times New Roman" w:hAnsi="Times New Roman"/>
          <w:sz w:val="28"/>
          <w:u w:val="single"/>
        </w:rPr>
        <w:t xml:space="preserve">- </w:t>
      </w:r>
      <w:r w:rsidR="000A4484" w:rsidRPr="00DC38A2">
        <w:rPr>
          <w:rFonts w:ascii="Times New Roman" w:hAnsi="Times New Roman"/>
          <w:sz w:val="28"/>
          <w:u w:val="single"/>
        </w:rPr>
        <w:t>досрочная аттестация, аттестация в «щадящем» режиме:</w:t>
      </w:r>
    </w:p>
    <w:p w:rsidR="000A4484" w:rsidRDefault="00511299" w:rsidP="00A63F2B">
      <w:pPr>
        <w:jc w:val="both"/>
        <w:rPr>
          <w:rFonts w:ascii="Times New Roman" w:hAnsi="Times New Roman"/>
          <w:sz w:val="28"/>
        </w:rPr>
      </w:pPr>
      <w:r w:rsidRPr="0094694B">
        <w:rPr>
          <w:rFonts w:ascii="Times New Roman" w:hAnsi="Times New Roman"/>
          <w:sz w:val="28"/>
        </w:rPr>
        <w:t>3</w:t>
      </w:r>
      <w:r w:rsidR="000A4484" w:rsidRPr="0094694B">
        <w:rPr>
          <w:rFonts w:ascii="Times New Roman" w:hAnsi="Times New Roman"/>
          <w:sz w:val="28"/>
        </w:rPr>
        <w:t>,</w:t>
      </w:r>
      <w:r w:rsidR="0094694B">
        <w:rPr>
          <w:rFonts w:ascii="Times New Roman" w:hAnsi="Times New Roman"/>
          <w:sz w:val="28"/>
        </w:rPr>
        <w:t>7</w:t>
      </w:r>
      <w:r w:rsidR="000A4484">
        <w:rPr>
          <w:rFonts w:ascii="Times New Roman" w:hAnsi="Times New Roman"/>
          <w:sz w:val="28"/>
        </w:rPr>
        <w:t xml:space="preserve"> мая 201</w:t>
      </w:r>
      <w:r w:rsidR="000653B3">
        <w:rPr>
          <w:rFonts w:ascii="Times New Roman" w:hAnsi="Times New Roman"/>
          <w:sz w:val="28"/>
        </w:rPr>
        <w:t>2</w:t>
      </w:r>
      <w:r w:rsidR="000A4484">
        <w:rPr>
          <w:rFonts w:ascii="Times New Roman" w:hAnsi="Times New Roman"/>
          <w:sz w:val="28"/>
        </w:rPr>
        <w:t xml:space="preserve"> г.- </w:t>
      </w:r>
      <w:r w:rsidR="00842779">
        <w:rPr>
          <w:rFonts w:ascii="Times New Roman" w:hAnsi="Times New Roman"/>
          <w:sz w:val="28"/>
        </w:rPr>
        <w:t>предметы</w:t>
      </w:r>
      <w:r w:rsidR="000A4484">
        <w:rPr>
          <w:rFonts w:ascii="Times New Roman" w:hAnsi="Times New Roman"/>
          <w:sz w:val="28"/>
        </w:rPr>
        <w:t xml:space="preserve"> по выбору; </w:t>
      </w:r>
    </w:p>
    <w:p w:rsidR="000A4484" w:rsidRDefault="000A4484" w:rsidP="00A63F2B">
      <w:pPr>
        <w:jc w:val="both"/>
        <w:rPr>
          <w:rFonts w:ascii="Times New Roman" w:hAnsi="Times New Roman"/>
          <w:sz w:val="28"/>
        </w:rPr>
      </w:pPr>
      <w:r w:rsidRPr="0094694B">
        <w:rPr>
          <w:rFonts w:ascii="Times New Roman" w:hAnsi="Times New Roman"/>
          <w:sz w:val="28"/>
        </w:rPr>
        <w:t>1</w:t>
      </w:r>
      <w:r w:rsidR="00511299" w:rsidRPr="0094694B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мая 201</w:t>
      </w:r>
      <w:r w:rsidR="000653B3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г.- </w:t>
      </w:r>
      <w:r w:rsidR="008A779C">
        <w:rPr>
          <w:rFonts w:ascii="Times New Roman" w:hAnsi="Times New Roman"/>
          <w:sz w:val="28"/>
        </w:rPr>
        <w:t>математика</w:t>
      </w:r>
      <w:r>
        <w:rPr>
          <w:rFonts w:ascii="Times New Roman" w:hAnsi="Times New Roman"/>
          <w:sz w:val="28"/>
        </w:rPr>
        <w:t xml:space="preserve">; </w:t>
      </w:r>
    </w:p>
    <w:p w:rsidR="000A4484" w:rsidRDefault="0094694B" w:rsidP="00A63F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 w:rsidR="000A4484">
        <w:rPr>
          <w:rFonts w:ascii="Times New Roman" w:hAnsi="Times New Roman"/>
          <w:sz w:val="28"/>
        </w:rPr>
        <w:t xml:space="preserve"> мая 201</w:t>
      </w:r>
      <w:r w:rsidR="000653B3">
        <w:rPr>
          <w:rFonts w:ascii="Times New Roman" w:hAnsi="Times New Roman"/>
          <w:sz w:val="28"/>
        </w:rPr>
        <w:t>2</w:t>
      </w:r>
      <w:r w:rsidR="000A4484">
        <w:rPr>
          <w:rFonts w:ascii="Times New Roman" w:hAnsi="Times New Roman"/>
          <w:sz w:val="28"/>
        </w:rPr>
        <w:t xml:space="preserve"> г.- русский язык</w:t>
      </w:r>
      <w:r w:rsidR="00511299">
        <w:rPr>
          <w:rFonts w:ascii="Times New Roman" w:hAnsi="Times New Roman"/>
          <w:sz w:val="28"/>
        </w:rPr>
        <w:t>;</w:t>
      </w:r>
      <w:r w:rsidR="000A4484">
        <w:rPr>
          <w:rFonts w:ascii="Times New Roman" w:hAnsi="Times New Roman"/>
          <w:sz w:val="28"/>
        </w:rPr>
        <w:t xml:space="preserve"> </w:t>
      </w:r>
    </w:p>
    <w:p w:rsidR="000A4484" w:rsidRPr="00DC38A2" w:rsidRDefault="0040329A" w:rsidP="00A63F2B">
      <w:pPr>
        <w:jc w:val="both"/>
        <w:rPr>
          <w:rFonts w:ascii="Times New Roman" w:hAnsi="Times New Roman"/>
          <w:sz w:val="28"/>
          <w:u w:val="single"/>
        </w:rPr>
      </w:pPr>
      <w:r w:rsidRPr="00DC38A2">
        <w:rPr>
          <w:rFonts w:ascii="Times New Roman" w:hAnsi="Times New Roman"/>
          <w:sz w:val="28"/>
          <w:u w:val="single"/>
        </w:rPr>
        <w:t xml:space="preserve">- </w:t>
      </w:r>
      <w:r w:rsidR="000A4484" w:rsidRPr="00DC38A2">
        <w:rPr>
          <w:rFonts w:ascii="Times New Roman" w:hAnsi="Times New Roman"/>
          <w:sz w:val="28"/>
          <w:u w:val="single"/>
        </w:rPr>
        <w:t>основные сроки:</w:t>
      </w:r>
    </w:p>
    <w:p w:rsidR="000653B3" w:rsidRDefault="000A4484" w:rsidP="00A63F2B">
      <w:pPr>
        <w:jc w:val="both"/>
        <w:rPr>
          <w:rFonts w:ascii="Times New Roman" w:hAnsi="Times New Roman"/>
          <w:sz w:val="28"/>
          <w:szCs w:val="28"/>
        </w:rPr>
      </w:pPr>
      <w:r w:rsidRPr="00F47CE5">
        <w:rPr>
          <w:rFonts w:ascii="Times New Roman" w:hAnsi="Times New Roman"/>
          <w:sz w:val="28"/>
          <w:szCs w:val="28"/>
        </w:rPr>
        <w:t>2</w:t>
      </w:r>
      <w:r w:rsidR="000653B3">
        <w:rPr>
          <w:rFonts w:ascii="Times New Roman" w:hAnsi="Times New Roman"/>
          <w:sz w:val="28"/>
          <w:szCs w:val="28"/>
        </w:rPr>
        <w:t>9</w:t>
      </w:r>
      <w:r w:rsidRPr="00F47CE5">
        <w:rPr>
          <w:rFonts w:ascii="Times New Roman" w:hAnsi="Times New Roman"/>
          <w:sz w:val="28"/>
          <w:szCs w:val="28"/>
        </w:rPr>
        <w:t xml:space="preserve"> мая 201</w:t>
      </w:r>
      <w:r w:rsidR="0094694B">
        <w:rPr>
          <w:rFonts w:ascii="Times New Roman" w:hAnsi="Times New Roman"/>
          <w:sz w:val="28"/>
          <w:szCs w:val="28"/>
        </w:rPr>
        <w:t>2</w:t>
      </w:r>
      <w:r w:rsidRPr="00F47CE5">
        <w:rPr>
          <w:rFonts w:ascii="Times New Roman" w:hAnsi="Times New Roman"/>
          <w:sz w:val="28"/>
          <w:szCs w:val="28"/>
        </w:rPr>
        <w:t xml:space="preserve"> г</w:t>
      </w:r>
      <w:r w:rsidR="00F47CE5">
        <w:rPr>
          <w:rFonts w:ascii="Times New Roman" w:hAnsi="Times New Roman"/>
          <w:sz w:val="28"/>
          <w:szCs w:val="28"/>
        </w:rPr>
        <w:t>.</w:t>
      </w:r>
      <w:r w:rsidRPr="00F47CE5">
        <w:rPr>
          <w:rFonts w:ascii="Times New Roman" w:hAnsi="Times New Roman"/>
          <w:sz w:val="28"/>
          <w:szCs w:val="28"/>
        </w:rPr>
        <w:t xml:space="preserve"> - </w:t>
      </w:r>
      <w:r w:rsidR="000653B3">
        <w:rPr>
          <w:rFonts w:ascii="Times New Roman" w:hAnsi="Times New Roman"/>
          <w:sz w:val="28"/>
          <w:szCs w:val="28"/>
        </w:rPr>
        <w:t>математика</w:t>
      </w:r>
      <w:r w:rsidR="008A779C">
        <w:rPr>
          <w:rFonts w:ascii="Times New Roman" w:hAnsi="Times New Roman"/>
          <w:sz w:val="28"/>
          <w:szCs w:val="28"/>
        </w:rPr>
        <w:t>;</w:t>
      </w:r>
    </w:p>
    <w:p w:rsidR="000A4484" w:rsidRPr="00F47CE5" w:rsidRDefault="000653B3" w:rsidP="00A63F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июня 2012 г. - </w:t>
      </w:r>
      <w:r w:rsidR="00F47CE5" w:rsidRPr="00F47CE5">
        <w:rPr>
          <w:rFonts w:ascii="Times New Roman" w:hAnsi="Times New Roman"/>
          <w:sz w:val="28"/>
          <w:szCs w:val="28"/>
        </w:rPr>
        <w:t xml:space="preserve"> </w:t>
      </w:r>
      <w:r w:rsidRPr="00F47CE5">
        <w:rPr>
          <w:rFonts w:ascii="Times New Roman" w:hAnsi="Times New Roman"/>
          <w:sz w:val="28"/>
          <w:szCs w:val="28"/>
        </w:rPr>
        <w:t>предметы по выбору</w:t>
      </w:r>
      <w:r>
        <w:rPr>
          <w:rFonts w:ascii="Times New Roman" w:hAnsi="Times New Roman"/>
          <w:sz w:val="28"/>
          <w:szCs w:val="28"/>
        </w:rPr>
        <w:t>;</w:t>
      </w:r>
    </w:p>
    <w:p w:rsidR="000A4484" w:rsidRPr="00626352" w:rsidRDefault="000653B3" w:rsidP="00A63F2B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A4484" w:rsidRPr="00626352">
        <w:rPr>
          <w:sz w:val="28"/>
          <w:szCs w:val="28"/>
        </w:rPr>
        <w:t xml:space="preserve"> июня </w:t>
      </w:r>
      <w:r w:rsidR="000A4484" w:rsidRPr="008A779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</w:t>
      </w:r>
      <w:r w:rsidR="000A4484" w:rsidRPr="008A779C">
        <w:rPr>
          <w:rFonts w:ascii="Times New Roman" w:hAnsi="Times New Roman"/>
          <w:sz w:val="28"/>
          <w:szCs w:val="28"/>
        </w:rPr>
        <w:t xml:space="preserve"> г</w:t>
      </w:r>
      <w:r w:rsidR="00F47CE5">
        <w:rPr>
          <w:rFonts w:ascii="Calibri" w:hAnsi="Calibri"/>
          <w:sz w:val="28"/>
          <w:szCs w:val="28"/>
        </w:rPr>
        <w:t>.</w:t>
      </w:r>
      <w:r w:rsidR="000A4484" w:rsidRPr="00626352">
        <w:rPr>
          <w:sz w:val="28"/>
          <w:szCs w:val="28"/>
        </w:rPr>
        <w:t xml:space="preserve"> </w:t>
      </w:r>
      <w:r w:rsidR="008A779C">
        <w:rPr>
          <w:sz w:val="28"/>
          <w:szCs w:val="28"/>
        </w:rPr>
        <w:t>–</w:t>
      </w:r>
      <w:r w:rsidRPr="000653B3">
        <w:rPr>
          <w:rFonts w:ascii="Times New Roman" w:hAnsi="Times New Roman"/>
          <w:sz w:val="28"/>
          <w:szCs w:val="28"/>
        </w:rPr>
        <w:t xml:space="preserve"> </w:t>
      </w:r>
      <w:r w:rsidRPr="00F47CE5">
        <w:rPr>
          <w:rFonts w:ascii="Times New Roman" w:hAnsi="Times New Roman"/>
          <w:sz w:val="28"/>
          <w:szCs w:val="28"/>
        </w:rPr>
        <w:t>русский язык</w:t>
      </w:r>
    </w:p>
    <w:p w:rsidR="000A4484" w:rsidRPr="00F47CE5" w:rsidRDefault="000653B3" w:rsidP="00A63F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A4484" w:rsidRPr="00F47CE5">
        <w:rPr>
          <w:rFonts w:ascii="Times New Roman" w:hAnsi="Times New Roman"/>
          <w:sz w:val="28"/>
          <w:szCs w:val="28"/>
        </w:rPr>
        <w:t xml:space="preserve"> июня 201</w:t>
      </w:r>
      <w:r>
        <w:rPr>
          <w:rFonts w:ascii="Times New Roman" w:hAnsi="Times New Roman"/>
          <w:sz w:val="28"/>
          <w:szCs w:val="28"/>
        </w:rPr>
        <w:t>2</w:t>
      </w:r>
      <w:r w:rsidR="000A4484" w:rsidRPr="00F47CE5">
        <w:rPr>
          <w:rFonts w:ascii="Times New Roman" w:hAnsi="Times New Roman"/>
          <w:sz w:val="28"/>
          <w:szCs w:val="28"/>
        </w:rPr>
        <w:t xml:space="preserve"> г</w:t>
      </w:r>
      <w:r w:rsidR="00F47CE5" w:rsidRPr="00F47CE5">
        <w:rPr>
          <w:rFonts w:ascii="Times New Roman" w:hAnsi="Times New Roman"/>
          <w:sz w:val="28"/>
          <w:szCs w:val="28"/>
        </w:rPr>
        <w:t>.</w:t>
      </w:r>
      <w:r w:rsidR="000A4484" w:rsidRPr="00F47CE5">
        <w:rPr>
          <w:rFonts w:ascii="Times New Roman" w:hAnsi="Times New Roman"/>
          <w:sz w:val="28"/>
          <w:szCs w:val="28"/>
        </w:rPr>
        <w:t xml:space="preserve"> - </w:t>
      </w:r>
      <w:r w:rsidRPr="00F47CE5">
        <w:rPr>
          <w:rFonts w:ascii="Times New Roman" w:hAnsi="Times New Roman"/>
          <w:sz w:val="28"/>
          <w:szCs w:val="28"/>
        </w:rPr>
        <w:t>предметы по выбору</w:t>
      </w:r>
      <w:r>
        <w:rPr>
          <w:rFonts w:ascii="Times New Roman" w:hAnsi="Times New Roman"/>
          <w:sz w:val="28"/>
          <w:szCs w:val="28"/>
        </w:rPr>
        <w:t>.</w:t>
      </w:r>
    </w:p>
    <w:p w:rsidR="000A4484" w:rsidRPr="00DC38A2" w:rsidRDefault="0040329A" w:rsidP="00A63F2B">
      <w:pPr>
        <w:tabs>
          <w:tab w:val="left" w:pos="0"/>
          <w:tab w:val="left" w:pos="360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DC38A2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626352" w:rsidRPr="00DC38A2">
        <w:rPr>
          <w:rFonts w:ascii="Times New Roman" w:hAnsi="Times New Roman"/>
          <w:sz w:val="28"/>
          <w:szCs w:val="28"/>
          <w:u w:val="single"/>
        </w:rPr>
        <w:t xml:space="preserve">резервные дни, </w:t>
      </w:r>
      <w:r w:rsidR="000A4484" w:rsidRPr="00DC38A2">
        <w:rPr>
          <w:rFonts w:ascii="Times New Roman" w:hAnsi="Times New Roman"/>
          <w:sz w:val="28"/>
          <w:szCs w:val="28"/>
          <w:u w:val="single"/>
        </w:rPr>
        <w:t>повторная аттестация:</w:t>
      </w:r>
    </w:p>
    <w:p w:rsidR="00F47CE5" w:rsidRPr="00F47CE5" w:rsidRDefault="000A4484" w:rsidP="00A63F2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47CE5">
        <w:rPr>
          <w:rFonts w:ascii="Times New Roman" w:hAnsi="Times New Roman"/>
          <w:sz w:val="28"/>
          <w:szCs w:val="28"/>
        </w:rPr>
        <w:t>1</w:t>
      </w:r>
      <w:r w:rsidR="00AF7076">
        <w:rPr>
          <w:rFonts w:ascii="Times New Roman" w:hAnsi="Times New Roman"/>
          <w:sz w:val="28"/>
          <w:szCs w:val="28"/>
        </w:rPr>
        <w:t>6</w:t>
      </w:r>
      <w:r w:rsidR="00842779" w:rsidRPr="00F47CE5">
        <w:rPr>
          <w:rFonts w:ascii="Times New Roman" w:hAnsi="Times New Roman"/>
          <w:sz w:val="28"/>
          <w:szCs w:val="28"/>
        </w:rPr>
        <w:t xml:space="preserve"> июня 201</w:t>
      </w:r>
      <w:r w:rsidR="00AF7076">
        <w:rPr>
          <w:rFonts w:ascii="Times New Roman" w:hAnsi="Times New Roman"/>
          <w:sz w:val="28"/>
          <w:szCs w:val="28"/>
        </w:rPr>
        <w:t xml:space="preserve">2 </w:t>
      </w:r>
      <w:r w:rsidR="00842779" w:rsidRPr="00F47CE5">
        <w:rPr>
          <w:rFonts w:ascii="Times New Roman" w:hAnsi="Times New Roman"/>
          <w:sz w:val="28"/>
          <w:szCs w:val="28"/>
        </w:rPr>
        <w:t>г</w:t>
      </w:r>
      <w:r w:rsidR="00F47CE5" w:rsidRPr="00F47CE5">
        <w:rPr>
          <w:rFonts w:ascii="Times New Roman" w:hAnsi="Times New Roman"/>
          <w:sz w:val="28"/>
          <w:szCs w:val="28"/>
        </w:rPr>
        <w:t>.</w:t>
      </w:r>
      <w:r w:rsidR="00842779" w:rsidRPr="00F47CE5">
        <w:rPr>
          <w:rFonts w:ascii="Times New Roman" w:hAnsi="Times New Roman"/>
          <w:sz w:val="28"/>
          <w:szCs w:val="28"/>
        </w:rPr>
        <w:t xml:space="preserve"> – </w:t>
      </w:r>
      <w:r w:rsidR="00F47CE5" w:rsidRPr="00F47CE5">
        <w:rPr>
          <w:rFonts w:ascii="Times New Roman" w:hAnsi="Times New Roman"/>
          <w:sz w:val="28"/>
          <w:szCs w:val="28"/>
        </w:rPr>
        <w:t xml:space="preserve">русский язык, </w:t>
      </w:r>
      <w:r w:rsidR="00AF7076" w:rsidRPr="00F47CE5">
        <w:rPr>
          <w:rFonts w:ascii="Times New Roman" w:hAnsi="Times New Roman"/>
          <w:sz w:val="28"/>
          <w:szCs w:val="28"/>
        </w:rPr>
        <w:t xml:space="preserve"> обществознание</w:t>
      </w:r>
      <w:r w:rsidR="00AF7076">
        <w:rPr>
          <w:rFonts w:ascii="Times New Roman" w:hAnsi="Times New Roman"/>
          <w:sz w:val="28"/>
          <w:szCs w:val="28"/>
        </w:rPr>
        <w:t>,</w:t>
      </w:r>
      <w:r w:rsidR="00F47CE5" w:rsidRPr="00F47CE5">
        <w:rPr>
          <w:rFonts w:ascii="Times New Roman" w:hAnsi="Times New Roman"/>
          <w:sz w:val="28"/>
          <w:szCs w:val="28"/>
        </w:rPr>
        <w:t xml:space="preserve"> биология,  физика, информатика и ИКТ</w:t>
      </w:r>
      <w:r w:rsidR="008A779C">
        <w:rPr>
          <w:rFonts w:ascii="Times New Roman" w:hAnsi="Times New Roman"/>
          <w:sz w:val="28"/>
          <w:szCs w:val="28"/>
        </w:rPr>
        <w:t>;</w:t>
      </w:r>
      <w:r w:rsidR="00F47CE5" w:rsidRPr="00F47CE5">
        <w:rPr>
          <w:rFonts w:ascii="Times New Roman" w:hAnsi="Times New Roman"/>
          <w:sz w:val="28"/>
          <w:szCs w:val="28"/>
        </w:rPr>
        <w:t xml:space="preserve"> </w:t>
      </w:r>
    </w:p>
    <w:p w:rsidR="000A4484" w:rsidRPr="00F47CE5" w:rsidRDefault="00842779" w:rsidP="00A63F2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F47CE5">
        <w:rPr>
          <w:rFonts w:ascii="Times New Roman" w:hAnsi="Times New Roman"/>
          <w:sz w:val="28"/>
          <w:szCs w:val="28"/>
        </w:rPr>
        <w:t>1</w:t>
      </w:r>
      <w:r w:rsidR="00AF7076">
        <w:rPr>
          <w:rFonts w:ascii="Times New Roman" w:hAnsi="Times New Roman"/>
          <w:sz w:val="28"/>
          <w:szCs w:val="28"/>
        </w:rPr>
        <w:t>8</w:t>
      </w:r>
      <w:r w:rsidR="000A4484" w:rsidRPr="00F47CE5">
        <w:rPr>
          <w:rFonts w:ascii="Times New Roman" w:hAnsi="Times New Roman"/>
          <w:sz w:val="28"/>
          <w:szCs w:val="28"/>
        </w:rPr>
        <w:t xml:space="preserve"> июня 201</w:t>
      </w:r>
      <w:r w:rsidR="00AF7076">
        <w:rPr>
          <w:rFonts w:ascii="Times New Roman" w:hAnsi="Times New Roman"/>
          <w:sz w:val="28"/>
          <w:szCs w:val="28"/>
        </w:rPr>
        <w:t xml:space="preserve">2 </w:t>
      </w:r>
      <w:r w:rsidR="000A4484" w:rsidRPr="00F47CE5">
        <w:rPr>
          <w:rFonts w:ascii="Times New Roman" w:hAnsi="Times New Roman"/>
          <w:sz w:val="28"/>
          <w:szCs w:val="28"/>
        </w:rPr>
        <w:t>г</w:t>
      </w:r>
      <w:r w:rsidR="00F47CE5" w:rsidRPr="00F47CE5">
        <w:rPr>
          <w:rFonts w:ascii="Times New Roman" w:hAnsi="Times New Roman"/>
          <w:sz w:val="28"/>
          <w:szCs w:val="28"/>
        </w:rPr>
        <w:t>.</w:t>
      </w:r>
      <w:r w:rsidR="000A4484" w:rsidRPr="00F47CE5">
        <w:rPr>
          <w:rFonts w:ascii="Times New Roman" w:hAnsi="Times New Roman"/>
          <w:sz w:val="28"/>
          <w:szCs w:val="28"/>
        </w:rPr>
        <w:t xml:space="preserve"> – </w:t>
      </w:r>
      <w:r w:rsidR="00F47CE5" w:rsidRPr="00F47CE5">
        <w:rPr>
          <w:rFonts w:ascii="Times New Roman" w:hAnsi="Times New Roman"/>
          <w:sz w:val="28"/>
          <w:szCs w:val="28"/>
        </w:rPr>
        <w:t>математика, история</w:t>
      </w:r>
      <w:r w:rsidR="00AF7076">
        <w:rPr>
          <w:rFonts w:ascii="Times New Roman" w:hAnsi="Times New Roman"/>
          <w:sz w:val="28"/>
          <w:szCs w:val="28"/>
        </w:rPr>
        <w:t xml:space="preserve"> России</w:t>
      </w:r>
      <w:r w:rsidR="00F47CE5" w:rsidRPr="00F47CE5">
        <w:rPr>
          <w:rFonts w:ascii="Times New Roman" w:hAnsi="Times New Roman"/>
          <w:sz w:val="28"/>
          <w:szCs w:val="28"/>
        </w:rPr>
        <w:t xml:space="preserve">, </w:t>
      </w:r>
      <w:r w:rsidR="00AF7076" w:rsidRPr="00F47CE5">
        <w:rPr>
          <w:rFonts w:ascii="Times New Roman" w:hAnsi="Times New Roman"/>
          <w:sz w:val="28"/>
          <w:szCs w:val="28"/>
        </w:rPr>
        <w:t>химия</w:t>
      </w:r>
      <w:r w:rsidR="00AF7076">
        <w:rPr>
          <w:rFonts w:ascii="Times New Roman" w:hAnsi="Times New Roman"/>
          <w:sz w:val="28"/>
          <w:szCs w:val="28"/>
        </w:rPr>
        <w:t>,</w:t>
      </w:r>
      <w:r w:rsidR="00AF7076" w:rsidRPr="00F47CE5">
        <w:rPr>
          <w:rFonts w:ascii="Times New Roman" w:hAnsi="Times New Roman"/>
          <w:sz w:val="28"/>
          <w:szCs w:val="28"/>
        </w:rPr>
        <w:t xml:space="preserve"> география, </w:t>
      </w:r>
      <w:r w:rsidR="00F47CE5" w:rsidRPr="00F47CE5">
        <w:rPr>
          <w:rFonts w:ascii="Times New Roman" w:hAnsi="Times New Roman"/>
          <w:sz w:val="28"/>
          <w:szCs w:val="28"/>
        </w:rPr>
        <w:t xml:space="preserve"> иностранные языки (английский, французский, немецкий)</w:t>
      </w:r>
      <w:r w:rsidR="00AF7076">
        <w:rPr>
          <w:rFonts w:ascii="Times New Roman" w:hAnsi="Times New Roman"/>
          <w:sz w:val="28"/>
          <w:szCs w:val="28"/>
        </w:rPr>
        <w:t>,</w:t>
      </w:r>
      <w:r w:rsidR="00AF7076" w:rsidRPr="00AF7076">
        <w:rPr>
          <w:rFonts w:ascii="Times New Roman" w:hAnsi="Times New Roman"/>
          <w:sz w:val="28"/>
          <w:szCs w:val="28"/>
        </w:rPr>
        <w:t xml:space="preserve"> </w:t>
      </w:r>
      <w:r w:rsidR="00AF7076" w:rsidRPr="00F47CE5">
        <w:rPr>
          <w:rFonts w:ascii="Times New Roman" w:hAnsi="Times New Roman"/>
          <w:sz w:val="28"/>
          <w:szCs w:val="28"/>
        </w:rPr>
        <w:t>литература</w:t>
      </w:r>
      <w:r w:rsidR="00AF7076">
        <w:rPr>
          <w:rFonts w:ascii="Times New Roman" w:hAnsi="Times New Roman"/>
          <w:sz w:val="28"/>
          <w:szCs w:val="28"/>
        </w:rPr>
        <w:t>.</w:t>
      </w:r>
      <w:proofErr w:type="gramEnd"/>
    </w:p>
    <w:p w:rsidR="000A4484" w:rsidRPr="0094694B" w:rsidRDefault="0040329A" w:rsidP="00A63F2B">
      <w:pPr>
        <w:tabs>
          <w:tab w:val="left" w:pos="0"/>
          <w:tab w:val="left" w:pos="360"/>
        </w:tabs>
        <w:jc w:val="both"/>
        <w:rPr>
          <w:rFonts w:ascii="Times New Roman" w:hAnsi="Times New Roman"/>
          <w:sz w:val="28"/>
          <w:u w:val="single"/>
        </w:rPr>
      </w:pPr>
      <w:r w:rsidRPr="0094694B">
        <w:rPr>
          <w:rFonts w:ascii="Times New Roman" w:hAnsi="Times New Roman"/>
          <w:sz w:val="28"/>
          <w:u w:val="single"/>
        </w:rPr>
        <w:t xml:space="preserve">- </w:t>
      </w:r>
      <w:r w:rsidR="000A4484" w:rsidRPr="0094694B">
        <w:rPr>
          <w:rFonts w:ascii="Times New Roman" w:hAnsi="Times New Roman"/>
          <w:sz w:val="28"/>
          <w:u w:val="single"/>
        </w:rPr>
        <w:t>дополнительные сроки:</w:t>
      </w:r>
    </w:p>
    <w:p w:rsidR="00F03E59" w:rsidRDefault="008A779C" w:rsidP="00A63F2B">
      <w:pPr>
        <w:tabs>
          <w:tab w:val="left" w:pos="0"/>
        </w:tabs>
        <w:jc w:val="both"/>
        <w:rPr>
          <w:rFonts w:ascii="Times New Roman" w:hAnsi="Times New Roman"/>
          <w:sz w:val="28"/>
        </w:rPr>
      </w:pPr>
      <w:r w:rsidRPr="0094694B">
        <w:rPr>
          <w:rFonts w:ascii="Times New Roman" w:hAnsi="Times New Roman"/>
          <w:sz w:val="28"/>
        </w:rPr>
        <w:t>5</w:t>
      </w:r>
      <w:r w:rsidR="000A4484" w:rsidRPr="0094694B">
        <w:rPr>
          <w:rFonts w:ascii="Times New Roman" w:hAnsi="Times New Roman"/>
          <w:sz w:val="28"/>
        </w:rPr>
        <w:t>,</w:t>
      </w:r>
      <w:r w:rsidR="00CA25D9" w:rsidRPr="00F03E59">
        <w:rPr>
          <w:rFonts w:ascii="Times New Roman" w:hAnsi="Times New Roman"/>
          <w:sz w:val="28"/>
        </w:rPr>
        <w:t>6</w:t>
      </w:r>
      <w:r w:rsidRPr="0094694B">
        <w:rPr>
          <w:rFonts w:ascii="Times New Roman" w:hAnsi="Times New Roman"/>
          <w:sz w:val="28"/>
        </w:rPr>
        <w:t xml:space="preserve"> </w:t>
      </w:r>
      <w:r w:rsidR="000A4484" w:rsidRPr="0094694B">
        <w:rPr>
          <w:rFonts w:ascii="Times New Roman" w:hAnsi="Times New Roman"/>
          <w:sz w:val="28"/>
        </w:rPr>
        <w:t>июля 201</w:t>
      </w:r>
      <w:r w:rsidR="00B34B8D">
        <w:rPr>
          <w:rFonts w:ascii="Times New Roman" w:hAnsi="Times New Roman"/>
          <w:sz w:val="28"/>
        </w:rPr>
        <w:t xml:space="preserve">2 </w:t>
      </w:r>
      <w:r w:rsidR="000A4484" w:rsidRPr="0094694B">
        <w:rPr>
          <w:rFonts w:ascii="Times New Roman" w:hAnsi="Times New Roman"/>
          <w:sz w:val="28"/>
        </w:rPr>
        <w:t>г</w:t>
      </w:r>
      <w:r w:rsidRPr="0094694B">
        <w:rPr>
          <w:rFonts w:ascii="Times New Roman" w:hAnsi="Times New Roman"/>
          <w:sz w:val="28"/>
        </w:rPr>
        <w:t>.</w:t>
      </w:r>
      <w:r w:rsidR="000A4484" w:rsidRPr="0094694B">
        <w:rPr>
          <w:rFonts w:ascii="Times New Roman" w:hAnsi="Times New Roman"/>
          <w:sz w:val="28"/>
        </w:rPr>
        <w:t xml:space="preserve"> – </w:t>
      </w:r>
      <w:r w:rsidR="00842779" w:rsidRPr="0094694B">
        <w:rPr>
          <w:rFonts w:ascii="Times New Roman" w:hAnsi="Times New Roman"/>
          <w:sz w:val="28"/>
        </w:rPr>
        <w:t>предметы</w:t>
      </w:r>
      <w:r w:rsidR="000A4484" w:rsidRPr="0094694B">
        <w:rPr>
          <w:rFonts w:ascii="Times New Roman" w:hAnsi="Times New Roman"/>
          <w:sz w:val="28"/>
        </w:rPr>
        <w:t xml:space="preserve"> по выбору</w:t>
      </w:r>
      <w:r w:rsidR="00CA25D9">
        <w:rPr>
          <w:rFonts w:ascii="Times New Roman" w:hAnsi="Times New Roman"/>
          <w:sz w:val="28"/>
        </w:rPr>
        <w:t xml:space="preserve">; </w:t>
      </w:r>
    </w:p>
    <w:p w:rsidR="000A4484" w:rsidRPr="0094694B" w:rsidRDefault="000A4484" w:rsidP="00A63F2B">
      <w:pPr>
        <w:tabs>
          <w:tab w:val="left" w:pos="0"/>
        </w:tabs>
        <w:jc w:val="both"/>
        <w:rPr>
          <w:rFonts w:ascii="Times New Roman" w:hAnsi="Times New Roman"/>
          <w:sz w:val="28"/>
        </w:rPr>
      </w:pPr>
      <w:r w:rsidRPr="00F03E59">
        <w:rPr>
          <w:rFonts w:ascii="Times New Roman" w:hAnsi="Times New Roman"/>
          <w:sz w:val="28"/>
        </w:rPr>
        <w:t>1</w:t>
      </w:r>
      <w:r w:rsidR="00CA25D9" w:rsidRPr="00F03E59">
        <w:rPr>
          <w:rFonts w:ascii="Times New Roman" w:hAnsi="Times New Roman"/>
          <w:sz w:val="28"/>
        </w:rPr>
        <w:t>1</w:t>
      </w:r>
      <w:r w:rsidRPr="0094694B">
        <w:rPr>
          <w:rFonts w:ascii="Times New Roman" w:hAnsi="Times New Roman"/>
          <w:sz w:val="28"/>
        </w:rPr>
        <w:t xml:space="preserve"> июля 201</w:t>
      </w:r>
      <w:r w:rsidR="00B34B8D">
        <w:rPr>
          <w:rFonts w:ascii="Times New Roman" w:hAnsi="Times New Roman"/>
          <w:sz w:val="28"/>
        </w:rPr>
        <w:t xml:space="preserve">2 </w:t>
      </w:r>
      <w:r w:rsidRPr="0094694B">
        <w:rPr>
          <w:rFonts w:ascii="Times New Roman" w:hAnsi="Times New Roman"/>
          <w:sz w:val="28"/>
        </w:rPr>
        <w:t>г</w:t>
      </w:r>
      <w:r w:rsidR="008A779C" w:rsidRPr="0094694B">
        <w:rPr>
          <w:rFonts w:ascii="Times New Roman" w:hAnsi="Times New Roman"/>
          <w:sz w:val="28"/>
        </w:rPr>
        <w:t>.</w:t>
      </w:r>
      <w:r w:rsidRPr="0094694B">
        <w:rPr>
          <w:rFonts w:ascii="Times New Roman" w:hAnsi="Times New Roman"/>
          <w:sz w:val="28"/>
        </w:rPr>
        <w:t xml:space="preserve"> – русский язык;</w:t>
      </w:r>
    </w:p>
    <w:p w:rsidR="00117A20" w:rsidRPr="0094694B" w:rsidRDefault="000A4484" w:rsidP="00A63F2B">
      <w:pPr>
        <w:jc w:val="both"/>
        <w:rPr>
          <w:rFonts w:ascii="Times New Roman" w:hAnsi="Times New Roman"/>
          <w:sz w:val="28"/>
        </w:rPr>
      </w:pPr>
      <w:r w:rsidRPr="00F03E59">
        <w:rPr>
          <w:rFonts w:ascii="Times New Roman" w:hAnsi="Times New Roman"/>
          <w:sz w:val="28"/>
        </w:rPr>
        <w:t>1</w:t>
      </w:r>
      <w:r w:rsidR="00CA25D9" w:rsidRPr="00F03E59">
        <w:rPr>
          <w:rFonts w:ascii="Times New Roman" w:hAnsi="Times New Roman"/>
          <w:sz w:val="28"/>
        </w:rPr>
        <w:t>3</w:t>
      </w:r>
      <w:r w:rsidRPr="0094694B">
        <w:rPr>
          <w:rFonts w:ascii="Times New Roman" w:hAnsi="Times New Roman"/>
          <w:sz w:val="28"/>
        </w:rPr>
        <w:t xml:space="preserve"> июля 201</w:t>
      </w:r>
      <w:r w:rsidR="00B34B8D">
        <w:rPr>
          <w:rFonts w:ascii="Times New Roman" w:hAnsi="Times New Roman"/>
          <w:sz w:val="28"/>
        </w:rPr>
        <w:t xml:space="preserve">2 </w:t>
      </w:r>
      <w:r w:rsidRPr="0094694B">
        <w:rPr>
          <w:rFonts w:ascii="Times New Roman" w:hAnsi="Times New Roman"/>
          <w:sz w:val="28"/>
        </w:rPr>
        <w:t>г</w:t>
      </w:r>
      <w:r w:rsidR="008A779C" w:rsidRPr="0094694B">
        <w:rPr>
          <w:rFonts w:ascii="Times New Roman" w:hAnsi="Times New Roman"/>
          <w:sz w:val="28"/>
        </w:rPr>
        <w:t>.</w:t>
      </w:r>
      <w:r w:rsidRPr="0094694B">
        <w:rPr>
          <w:rFonts w:ascii="Times New Roman" w:hAnsi="Times New Roman"/>
          <w:sz w:val="28"/>
        </w:rPr>
        <w:t xml:space="preserve"> – </w:t>
      </w:r>
      <w:r w:rsidR="008A779C" w:rsidRPr="0094694B">
        <w:rPr>
          <w:rFonts w:ascii="Times New Roman" w:hAnsi="Times New Roman"/>
          <w:sz w:val="28"/>
        </w:rPr>
        <w:t>математика</w:t>
      </w:r>
      <w:r w:rsidR="00117A20" w:rsidRPr="0094694B">
        <w:rPr>
          <w:rFonts w:ascii="Times New Roman" w:hAnsi="Times New Roman"/>
          <w:sz w:val="28"/>
        </w:rPr>
        <w:t>;</w:t>
      </w:r>
    </w:p>
    <w:p w:rsidR="00502B83" w:rsidRPr="0094694B" w:rsidRDefault="00502B83" w:rsidP="00A63F2B">
      <w:pPr>
        <w:tabs>
          <w:tab w:val="left" w:pos="0"/>
          <w:tab w:val="left" w:pos="360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4694B">
        <w:rPr>
          <w:rFonts w:ascii="Times New Roman" w:hAnsi="Times New Roman"/>
          <w:sz w:val="28"/>
          <w:szCs w:val="28"/>
          <w:u w:val="single"/>
        </w:rPr>
        <w:t>- резервные дни, повторная аттестация:</w:t>
      </w:r>
    </w:p>
    <w:p w:rsidR="0094694B" w:rsidRPr="00F47CE5" w:rsidRDefault="00502B83" w:rsidP="0094694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4694B">
        <w:rPr>
          <w:rFonts w:ascii="Times New Roman" w:hAnsi="Times New Roman"/>
          <w:sz w:val="28"/>
          <w:szCs w:val="28"/>
        </w:rPr>
        <w:t>18 июля 201</w:t>
      </w:r>
      <w:r w:rsidR="00B34B8D">
        <w:rPr>
          <w:rFonts w:ascii="Times New Roman" w:hAnsi="Times New Roman"/>
          <w:sz w:val="28"/>
          <w:szCs w:val="28"/>
        </w:rPr>
        <w:t xml:space="preserve">2 </w:t>
      </w:r>
      <w:r w:rsidRPr="0094694B">
        <w:rPr>
          <w:rFonts w:ascii="Times New Roman" w:hAnsi="Times New Roman"/>
          <w:sz w:val="28"/>
          <w:szCs w:val="28"/>
        </w:rPr>
        <w:t xml:space="preserve">г. </w:t>
      </w:r>
      <w:r w:rsidR="0094694B" w:rsidRPr="00F47CE5">
        <w:rPr>
          <w:rFonts w:ascii="Times New Roman" w:hAnsi="Times New Roman"/>
          <w:sz w:val="28"/>
          <w:szCs w:val="28"/>
        </w:rPr>
        <w:t>русский язык,  обществознание</w:t>
      </w:r>
      <w:r w:rsidR="0094694B">
        <w:rPr>
          <w:rFonts w:ascii="Times New Roman" w:hAnsi="Times New Roman"/>
          <w:sz w:val="28"/>
          <w:szCs w:val="28"/>
        </w:rPr>
        <w:t>,</w:t>
      </w:r>
      <w:r w:rsidR="0094694B" w:rsidRPr="00F47CE5">
        <w:rPr>
          <w:rFonts w:ascii="Times New Roman" w:hAnsi="Times New Roman"/>
          <w:sz w:val="28"/>
          <w:szCs w:val="28"/>
        </w:rPr>
        <w:t xml:space="preserve"> биология,  физика, информатика и ИКТ</w:t>
      </w:r>
      <w:r w:rsidR="0094694B">
        <w:rPr>
          <w:rFonts w:ascii="Times New Roman" w:hAnsi="Times New Roman"/>
          <w:sz w:val="28"/>
          <w:szCs w:val="28"/>
        </w:rPr>
        <w:t>;</w:t>
      </w:r>
      <w:r w:rsidR="0094694B" w:rsidRPr="00F47CE5">
        <w:rPr>
          <w:rFonts w:ascii="Times New Roman" w:hAnsi="Times New Roman"/>
          <w:sz w:val="28"/>
          <w:szCs w:val="28"/>
        </w:rPr>
        <w:t xml:space="preserve"> </w:t>
      </w:r>
    </w:p>
    <w:p w:rsidR="0094694B" w:rsidRPr="00F47CE5" w:rsidRDefault="00502B83" w:rsidP="0094694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94694B">
        <w:rPr>
          <w:rFonts w:ascii="Times New Roman" w:hAnsi="Times New Roman"/>
          <w:sz w:val="28"/>
          <w:szCs w:val="28"/>
        </w:rPr>
        <w:t>19 июля 201</w:t>
      </w:r>
      <w:r w:rsidR="00B34B8D">
        <w:rPr>
          <w:rFonts w:ascii="Times New Roman" w:hAnsi="Times New Roman"/>
          <w:sz w:val="28"/>
          <w:szCs w:val="28"/>
        </w:rPr>
        <w:t xml:space="preserve">2 </w:t>
      </w:r>
      <w:r w:rsidRPr="0094694B">
        <w:rPr>
          <w:rFonts w:ascii="Times New Roman" w:hAnsi="Times New Roman"/>
          <w:sz w:val="28"/>
          <w:szCs w:val="28"/>
        </w:rPr>
        <w:t xml:space="preserve">г. – </w:t>
      </w:r>
      <w:r w:rsidR="0094694B" w:rsidRPr="00F47CE5">
        <w:rPr>
          <w:rFonts w:ascii="Times New Roman" w:hAnsi="Times New Roman"/>
          <w:sz w:val="28"/>
          <w:szCs w:val="28"/>
        </w:rPr>
        <w:t>математика, история</w:t>
      </w:r>
      <w:r w:rsidR="0094694B">
        <w:rPr>
          <w:rFonts w:ascii="Times New Roman" w:hAnsi="Times New Roman"/>
          <w:sz w:val="28"/>
          <w:szCs w:val="28"/>
        </w:rPr>
        <w:t xml:space="preserve"> России</w:t>
      </w:r>
      <w:r w:rsidR="0094694B" w:rsidRPr="00F47CE5">
        <w:rPr>
          <w:rFonts w:ascii="Times New Roman" w:hAnsi="Times New Roman"/>
          <w:sz w:val="28"/>
          <w:szCs w:val="28"/>
        </w:rPr>
        <w:t>, химия</w:t>
      </w:r>
      <w:r w:rsidR="0094694B">
        <w:rPr>
          <w:rFonts w:ascii="Times New Roman" w:hAnsi="Times New Roman"/>
          <w:sz w:val="28"/>
          <w:szCs w:val="28"/>
        </w:rPr>
        <w:t>,</w:t>
      </w:r>
      <w:r w:rsidR="0094694B" w:rsidRPr="00F47CE5">
        <w:rPr>
          <w:rFonts w:ascii="Times New Roman" w:hAnsi="Times New Roman"/>
          <w:sz w:val="28"/>
          <w:szCs w:val="28"/>
        </w:rPr>
        <w:t xml:space="preserve"> география,  иностранные языки (английский, французский, немецкий)</w:t>
      </w:r>
      <w:r w:rsidR="0094694B">
        <w:rPr>
          <w:rFonts w:ascii="Times New Roman" w:hAnsi="Times New Roman"/>
          <w:sz w:val="28"/>
          <w:szCs w:val="28"/>
        </w:rPr>
        <w:t>,</w:t>
      </w:r>
      <w:r w:rsidR="0094694B" w:rsidRPr="00AF7076">
        <w:rPr>
          <w:rFonts w:ascii="Times New Roman" w:hAnsi="Times New Roman"/>
          <w:sz w:val="28"/>
          <w:szCs w:val="28"/>
        </w:rPr>
        <w:t xml:space="preserve"> </w:t>
      </w:r>
      <w:r w:rsidR="0094694B" w:rsidRPr="00F47CE5">
        <w:rPr>
          <w:rFonts w:ascii="Times New Roman" w:hAnsi="Times New Roman"/>
          <w:sz w:val="28"/>
          <w:szCs w:val="28"/>
        </w:rPr>
        <w:t>литература</w:t>
      </w:r>
      <w:r w:rsidR="00213FF4">
        <w:rPr>
          <w:rFonts w:ascii="Times New Roman" w:hAnsi="Times New Roman"/>
          <w:sz w:val="28"/>
          <w:szCs w:val="28"/>
        </w:rPr>
        <w:t>;</w:t>
      </w:r>
      <w:proofErr w:type="gramEnd"/>
    </w:p>
    <w:p w:rsidR="00117A20" w:rsidRDefault="00117A20" w:rsidP="0094694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>2.2</w:t>
      </w:r>
      <w:r w:rsidR="00213FF4">
        <w:rPr>
          <w:rFonts w:ascii="Calibri" w:hAnsi="Calibri"/>
          <w:sz w:val="28"/>
        </w:rPr>
        <w:t xml:space="preserve"> </w:t>
      </w:r>
      <w:r>
        <w:rPr>
          <w:sz w:val="28"/>
        </w:rPr>
        <w:t xml:space="preserve">обучающихся образовательных учреждений уголовно-исполнительной системы, </w:t>
      </w:r>
      <w:r w:rsidRPr="00117A20">
        <w:rPr>
          <w:sz w:val="28"/>
          <w:szCs w:val="28"/>
        </w:rPr>
        <w:t>освобо</w:t>
      </w:r>
      <w:r>
        <w:rPr>
          <w:sz w:val="28"/>
          <w:szCs w:val="28"/>
        </w:rPr>
        <w:t>ждаемых</w:t>
      </w:r>
      <w:r w:rsidRPr="00117A20">
        <w:rPr>
          <w:sz w:val="28"/>
          <w:szCs w:val="28"/>
        </w:rPr>
        <w:t xml:space="preserve"> не позднее, чем за 3 месяца до </w:t>
      </w:r>
      <w:r>
        <w:rPr>
          <w:sz w:val="28"/>
          <w:szCs w:val="28"/>
        </w:rPr>
        <w:t>государственной (</w:t>
      </w:r>
      <w:r w:rsidRPr="00117A20">
        <w:rPr>
          <w:sz w:val="28"/>
          <w:szCs w:val="28"/>
        </w:rPr>
        <w:t>итоговой</w:t>
      </w:r>
      <w:r>
        <w:rPr>
          <w:sz w:val="28"/>
          <w:szCs w:val="28"/>
        </w:rPr>
        <w:t>)</w:t>
      </w:r>
      <w:r w:rsidRPr="00117A20">
        <w:rPr>
          <w:sz w:val="28"/>
          <w:szCs w:val="28"/>
        </w:rPr>
        <w:t xml:space="preserve"> аттестации</w:t>
      </w:r>
      <w:r>
        <w:rPr>
          <w:sz w:val="28"/>
          <w:szCs w:val="28"/>
        </w:rPr>
        <w:t>:</w:t>
      </w:r>
    </w:p>
    <w:p w:rsidR="00117A20" w:rsidRPr="00865EF2" w:rsidRDefault="00286357" w:rsidP="00A63F2B">
      <w:pPr>
        <w:pStyle w:val="ac"/>
        <w:tabs>
          <w:tab w:val="left" w:pos="426"/>
        </w:tabs>
        <w:ind w:left="0"/>
        <w:jc w:val="both"/>
        <w:rPr>
          <w:sz w:val="28"/>
          <w:szCs w:val="28"/>
        </w:rPr>
      </w:pPr>
      <w:r w:rsidRPr="0094694B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117A20" w:rsidRPr="00865EF2">
        <w:rPr>
          <w:sz w:val="28"/>
          <w:szCs w:val="28"/>
        </w:rPr>
        <w:t>марта 201</w:t>
      </w:r>
      <w:r w:rsidR="00AF7076">
        <w:rPr>
          <w:sz w:val="28"/>
          <w:szCs w:val="28"/>
        </w:rPr>
        <w:t>2</w:t>
      </w:r>
      <w:r w:rsidR="00117A20" w:rsidRPr="00865EF2">
        <w:rPr>
          <w:sz w:val="28"/>
          <w:szCs w:val="28"/>
        </w:rPr>
        <w:t xml:space="preserve"> г. –</w:t>
      </w:r>
      <w:r w:rsidR="00241E70" w:rsidRPr="00865EF2">
        <w:rPr>
          <w:sz w:val="28"/>
          <w:szCs w:val="28"/>
        </w:rPr>
        <w:t xml:space="preserve"> русский язык;</w:t>
      </w:r>
    </w:p>
    <w:p w:rsidR="00117A20" w:rsidRPr="00865EF2" w:rsidRDefault="00286357" w:rsidP="00A63F2B">
      <w:pPr>
        <w:pStyle w:val="ac"/>
        <w:tabs>
          <w:tab w:val="left" w:pos="426"/>
        </w:tabs>
        <w:ind w:left="0"/>
        <w:jc w:val="both"/>
        <w:rPr>
          <w:sz w:val="28"/>
          <w:szCs w:val="28"/>
        </w:rPr>
      </w:pPr>
      <w:r w:rsidRPr="0094694B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117A20" w:rsidRPr="00865EF2">
        <w:rPr>
          <w:sz w:val="28"/>
          <w:szCs w:val="28"/>
        </w:rPr>
        <w:t xml:space="preserve"> марта 201</w:t>
      </w:r>
      <w:r w:rsidR="00AF7076">
        <w:rPr>
          <w:sz w:val="28"/>
          <w:szCs w:val="28"/>
        </w:rPr>
        <w:t>2</w:t>
      </w:r>
      <w:r w:rsidR="00117A20" w:rsidRPr="00865EF2">
        <w:rPr>
          <w:sz w:val="28"/>
          <w:szCs w:val="28"/>
        </w:rPr>
        <w:t xml:space="preserve"> г. –</w:t>
      </w:r>
      <w:r w:rsidR="00241E70" w:rsidRPr="00865EF2">
        <w:rPr>
          <w:sz w:val="28"/>
          <w:szCs w:val="28"/>
        </w:rPr>
        <w:t xml:space="preserve"> математика</w:t>
      </w:r>
      <w:r w:rsidR="00117A20" w:rsidRPr="00865EF2">
        <w:rPr>
          <w:sz w:val="28"/>
          <w:szCs w:val="28"/>
        </w:rPr>
        <w:t>;</w:t>
      </w:r>
    </w:p>
    <w:p w:rsidR="00865EF2" w:rsidRDefault="0094694B" w:rsidP="00A63F2B">
      <w:pPr>
        <w:pStyle w:val="ac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20, 23</w:t>
      </w:r>
      <w:r w:rsidR="00865EF2" w:rsidRPr="00865EF2">
        <w:rPr>
          <w:sz w:val="28"/>
          <w:szCs w:val="28"/>
        </w:rPr>
        <w:t xml:space="preserve"> марта 201</w:t>
      </w:r>
      <w:r w:rsidR="00AF7076">
        <w:rPr>
          <w:sz w:val="28"/>
          <w:szCs w:val="28"/>
        </w:rPr>
        <w:t>2</w:t>
      </w:r>
      <w:r w:rsidR="00865EF2" w:rsidRPr="00865EF2">
        <w:rPr>
          <w:sz w:val="28"/>
          <w:szCs w:val="28"/>
        </w:rPr>
        <w:t xml:space="preserve"> г. – предметы по выбору;</w:t>
      </w:r>
    </w:p>
    <w:p w:rsidR="00241E70" w:rsidRPr="00DC38A2" w:rsidRDefault="00241E70" w:rsidP="00A63F2B">
      <w:pPr>
        <w:tabs>
          <w:tab w:val="left" w:pos="0"/>
          <w:tab w:val="left" w:pos="360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DC38A2">
        <w:rPr>
          <w:rFonts w:ascii="Times New Roman" w:hAnsi="Times New Roman"/>
          <w:sz w:val="28"/>
          <w:szCs w:val="28"/>
          <w:u w:val="single"/>
        </w:rPr>
        <w:t>резервные дни, повторная аттестация:</w:t>
      </w:r>
    </w:p>
    <w:p w:rsidR="00241E70" w:rsidRPr="00F47CE5" w:rsidRDefault="00241E70" w:rsidP="00A63F2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4694B">
        <w:rPr>
          <w:rFonts w:ascii="Times New Roman" w:hAnsi="Times New Roman"/>
          <w:sz w:val="28"/>
          <w:szCs w:val="28"/>
        </w:rPr>
        <w:t>23</w:t>
      </w:r>
      <w:r w:rsidRPr="00F47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F47CE5">
        <w:rPr>
          <w:rFonts w:ascii="Times New Roman" w:hAnsi="Times New Roman"/>
          <w:sz w:val="28"/>
          <w:szCs w:val="28"/>
        </w:rPr>
        <w:t xml:space="preserve"> 201</w:t>
      </w:r>
      <w:r w:rsidR="00AF7076">
        <w:rPr>
          <w:rFonts w:ascii="Times New Roman" w:hAnsi="Times New Roman"/>
          <w:sz w:val="28"/>
          <w:szCs w:val="28"/>
        </w:rPr>
        <w:t>2</w:t>
      </w:r>
      <w:r w:rsidR="00B34B8D">
        <w:rPr>
          <w:rFonts w:ascii="Times New Roman" w:hAnsi="Times New Roman"/>
          <w:sz w:val="28"/>
          <w:szCs w:val="28"/>
        </w:rPr>
        <w:t xml:space="preserve"> </w:t>
      </w:r>
      <w:r w:rsidRPr="00F47CE5">
        <w:rPr>
          <w:rFonts w:ascii="Times New Roman" w:hAnsi="Times New Roman"/>
          <w:sz w:val="28"/>
          <w:szCs w:val="28"/>
        </w:rPr>
        <w:t xml:space="preserve">г. – русский язык,  биология, химия,  физика, информатика </w:t>
      </w:r>
      <w:r w:rsidR="00213FF4">
        <w:rPr>
          <w:rFonts w:ascii="Times New Roman" w:hAnsi="Times New Roman"/>
          <w:sz w:val="28"/>
          <w:szCs w:val="28"/>
        </w:rPr>
        <w:t xml:space="preserve">                       </w:t>
      </w:r>
      <w:r w:rsidRPr="00F47CE5">
        <w:rPr>
          <w:rFonts w:ascii="Times New Roman" w:hAnsi="Times New Roman"/>
          <w:sz w:val="28"/>
          <w:szCs w:val="28"/>
        </w:rPr>
        <w:t>и ИКТ</w:t>
      </w:r>
      <w:r>
        <w:rPr>
          <w:rFonts w:ascii="Times New Roman" w:hAnsi="Times New Roman"/>
          <w:sz w:val="28"/>
          <w:szCs w:val="28"/>
        </w:rPr>
        <w:t>;</w:t>
      </w:r>
      <w:r w:rsidRPr="00F47CE5">
        <w:rPr>
          <w:rFonts w:ascii="Times New Roman" w:hAnsi="Times New Roman"/>
          <w:sz w:val="28"/>
          <w:szCs w:val="28"/>
        </w:rPr>
        <w:t xml:space="preserve"> </w:t>
      </w:r>
    </w:p>
    <w:p w:rsidR="00241E70" w:rsidRPr="00F47CE5" w:rsidRDefault="00241E70" w:rsidP="00A63F2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94694B">
        <w:rPr>
          <w:rFonts w:ascii="Times New Roman" w:hAnsi="Times New Roman"/>
          <w:sz w:val="28"/>
          <w:szCs w:val="28"/>
        </w:rPr>
        <w:t>25</w:t>
      </w:r>
      <w:r w:rsidRPr="00F47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F47CE5">
        <w:rPr>
          <w:rFonts w:ascii="Times New Roman" w:hAnsi="Times New Roman"/>
          <w:sz w:val="28"/>
          <w:szCs w:val="28"/>
        </w:rPr>
        <w:t xml:space="preserve"> 201</w:t>
      </w:r>
      <w:r w:rsidR="00AF7076">
        <w:rPr>
          <w:rFonts w:ascii="Times New Roman" w:hAnsi="Times New Roman"/>
          <w:sz w:val="28"/>
          <w:szCs w:val="28"/>
        </w:rPr>
        <w:t>2</w:t>
      </w:r>
      <w:r w:rsidRPr="00F47CE5">
        <w:rPr>
          <w:rFonts w:ascii="Times New Roman" w:hAnsi="Times New Roman"/>
          <w:sz w:val="28"/>
          <w:szCs w:val="28"/>
        </w:rPr>
        <w:t>г. – математика, история,  обществознание, литература, география, иностранные языки (английский, французский, немецкий);</w:t>
      </w:r>
      <w:proofErr w:type="gramEnd"/>
    </w:p>
    <w:p w:rsidR="00117A20" w:rsidRDefault="00117A20" w:rsidP="00B2492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обучающихся, освоивших образовательные программы среднего (полного) общего образования, с ограниченными возможностями здоровья, специальных учебно-воспитательных учреждений закрытого типа для детей</w:t>
      </w:r>
      <w:r w:rsidR="00213FF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и подростков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 в форме государственного выпускного экзамена по предметам по выбору:</w:t>
      </w:r>
    </w:p>
    <w:p w:rsidR="00540473" w:rsidRPr="00865EF2" w:rsidRDefault="007E219D" w:rsidP="00A63F2B">
      <w:pPr>
        <w:pStyle w:val="ac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117A20" w:rsidRPr="00865EF2">
        <w:rPr>
          <w:sz w:val="28"/>
          <w:szCs w:val="28"/>
        </w:rPr>
        <w:t xml:space="preserve"> мая 201</w:t>
      </w:r>
      <w:r w:rsidR="00AF7076">
        <w:rPr>
          <w:sz w:val="28"/>
          <w:szCs w:val="28"/>
        </w:rPr>
        <w:t>2</w:t>
      </w:r>
      <w:r w:rsidR="00117A20" w:rsidRPr="00865EF2">
        <w:rPr>
          <w:sz w:val="28"/>
          <w:szCs w:val="28"/>
        </w:rPr>
        <w:t xml:space="preserve"> г. – информатика и ИКТ, биология, </w:t>
      </w:r>
      <w:r w:rsidR="0094694B">
        <w:rPr>
          <w:sz w:val="28"/>
          <w:szCs w:val="28"/>
        </w:rPr>
        <w:t>история</w:t>
      </w:r>
      <w:r w:rsidR="00117A20" w:rsidRPr="00865EF2">
        <w:rPr>
          <w:sz w:val="28"/>
          <w:szCs w:val="28"/>
        </w:rPr>
        <w:t>;</w:t>
      </w:r>
    </w:p>
    <w:p w:rsidR="00804A3E" w:rsidRPr="00865EF2" w:rsidRDefault="0094694B" w:rsidP="00A63F2B">
      <w:pPr>
        <w:pStyle w:val="ac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804A3E" w:rsidRPr="00865EF2">
        <w:rPr>
          <w:sz w:val="28"/>
          <w:szCs w:val="28"/>
        </w:rPr>
        <w:t>июня 201</w:t>
      </w:r>
      <w:r w:rsidR="00AF7076">
        <w:rPr>
          <w:sz w:val="28"/>
          <w:szCs w:val="28"/>
        </w:rPr>
        <w:t>2</w:t>
      </w:r>
      <w:r w:rsidR="00804A3E" w:rsidRPr="00865EF2">
        <w:rPr>
          <w:sz w:val="28"/>
          <w:szCs w:val="28"/>
        </w:rPr>
        <w:t xml:space="preserve"> г. – иностранные языки, химия;</w:t>
      </w:r>
    </w:p>
    <w:p w:rsidR="00804A3E" w:rsidRPr="00865EF2" w:rsidRDefault="0094694B" w:rsidP="00A63F2B">
      <w:pPr>
        <w:pStyle w:val="ac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04A3E" w:rsidRPr="00865EF2">
        <w:rPr>
          <w:sz w:val="28"/>
          <w:szCs w:val="28"/>
        </w:rPr>
        <w:t xml:space="preserve"> июня 201</w:t>
      </w:r>
      <w:r w:rsidR="00AF7076">
        <w:rPr>
          <w:sz w:val="28"/>
          <w:szCs w:val="28"/>
        </w:rPr>
        <w:t>2</w:t>
      </w:r>
      <w:r w:rsidR="00804A3E" w:rsidRPr="00865EF2">
        <w:rPr>
          <w:sz w:val="28"/>
          <w:szCs w:val="28"/>
        </w:rPr>
        <w:t xml:space="preserve"> г. – география, </w:t>
      </w:r>
      <w:r w:rsidRPr="00865EF2">
        <w:rPr>
          <w:sz w:val="28"/>
          <w:szCs w:val="28"/>
        </w:rPr>
        <w:t>физика</w:t>
      </w:r>
      <w:r>
        <w:rPr>
          <w:sz w:val="28"/>
          <w:szCs w:val="28"/>
        </w:rPr>
        <w:t>,</w:t>
      </w:r>
      <w:r w:rsidRPr="00865EF2">
        <w:rPr>
          <w:sz w:val="28"/>
          <w:szCs w:val="28"/>
        </w:rPr>
        <w:t xml:space="preserve"> </w:t>
      </w:r>
      <w:r w:rsidR="00804A3E" w:rsidRPr="00865EF2">
        <w:rPr>
          <w:sz w:val="28"/>
          <w:szCs w:val="28"/>
        </w:rPr>
        <w:t>обществознание;</w:t>
      </w:r>
    </w:p>
    <w:p w:rsidR="009E1F6A" w:rsidRDefault="0094694B" w:rsidP="00A63F2B">
      <w:pPr>
        <w:pStyle w:val="ac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04A3E" w:rsidRPr="00865EF2">
        <w:rPr>
          <w:sz w:val="28"/>
          <w:szCs w:val="28"/>
        </w:rPr>
        <w:t xml:space="preserve"> июня 201</w:t>
      </w:r>
      <w:r w:rsidR="00AF7076">
        <w:rPr>
          <w:sz w:val="28"/>
          <w:szCs w:val="28"/>
        </w:rPr>
        <w:t>2</w:t>
      </w:r>
      <w:r w:rsidR="00804A3E" w:rsidRPr="00865EF2">
        <w:rPr>
          <w:sz w:val="28"/>
          <w:szCs w:val="28"/>
        </w:rPr>
        <w:t xml:space="preserve"> г. – </w:t>
      </w:r>
      <w:r>
        <w:rPr>
          <w:sz w:val="28"/>
          <w:szCs w:val="28"/>
        </w:rPr>
        <w:t>география, литература</w:t>
      </w:r>
      <w:r w:rsidR="00804A3E" w:rsidRPr="00865EF2">
        <w:rPr>
          <w:sz w:val="28"/>
          <w:szCs w:val="28"/>
        </w:rPr>
        <w:t>.</w:t>
      </w:r>
    </w:p>
    <w:p w:rsidR="009E1F6A" w:rsidRDefault="00117A20" w:rsidP="00A63F2B">
      <w:pPr>
        <w:tabs>
          <w:tab w:val="left" w:pos="0"/>
          <w:tab w:val="left" w:pos="360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9E1F6A" w:rsidRPr="00DC38A2">
        <w:rPr>
          <w:rFonts w:ascii="Times New Roman" w:hAnsi="Times New Roman"/>
          <w:sz w:val="28"/>
          <w:szCs w:val="28"/>
          <w:u w:val="single"/>
        </w:rPr>
        <w:t>резервные дни, повторная аттестация:</w:t>
      </w:r>
    </w:p>
    <w:p w:rsidR="009E1F6A" w:rsidRDefault="0094694B" w:rsidP="00A63F2B">
      <w:pPr>
        <w:tabs>
          <w:tab w:val="left" w:pos="0"/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18</w:t>
      </w:r>
      <w:r w:rsidR="009E1F6A" w:rsidRPr="009E1F6A">
        <w:rPr>
          <w:rFonts w:ascii="Times New Roman" w:hAnsi="Times New Roman"/>
          <w:sz w:val="28"/>
          <w:szCs w:val="28"/>
        </w:rPr>
        <w:t xml:space="preserve"> июня 201</w:t>
      </w:r>
      <w:r w:rsidR="00AF7076">
        <w:rPr>
          <w:rFonts w:ascii="Times New Roman" w:hAnsi="Times New Roman"/>
          <w:sz w:val="28"/>
          <w:szCs w:val="28"/>
        </w:rPr>
        <w:t>2</w:t>
      </w:r>
      <w:r w:rsidR="009E1F6A" w:rsidRPr="009E1F6A">
        <w:rPr>
          <w:rFonts w:ascii="Times New Roman" w:hAnsi="Times New Roman"/>
          <w:sz w:val="28"/>
          <w:szCs w:val="28"/>
        </w:rPr>
        <w:t xml:space="preserve"> г.</w:t>
      </w:r>
      <w:r w:rsidR="009E1F6A">
        <w:rPr>
          <w:rFonts w:ascii="Times New Roman" w:hAnsi="Times New Roman"/>
          <w:sz w:val="28"/>
          <w:szCs w:val="28"/>
        </w:rPr>
        <w:t xml:space="preserve"> – иностранные языки </w:t>
      </w:r>
      <w:r w:rsidR="009E1F6A" w:rsidRPr="00F47CE5">
        <w:rPr>
          <w:rFonts w:ascii="Times New Roman" w:hAnsi="Times New Roman"/>
          <w:sz w:val="28"/>
          <w:szCs w:val="28"/>
        </w:rPr>
        <w:t>(английский, французский, немецкий)</w:t>
      </w:r>
      <w:r w:rsidR="009E1F6A">
        <w:rPr>
          <w:rFonts w:ascii="Times New Roman" w:hAnsi="Times New Roman"/>
          <w:sz w:val="28"/>
          <w:szCs w:val="28"/>
        </w:rPr>
        <w:t>, обществознание, биология, информатика и ИКТ;</w:t>
      </w:r>
      <w:proofErr w:type="gramEnd"/>
    </w:p>
    <w:p w:rsidR="009E1F6A" w:rsidRDefault="0094694B" w:rsidP="00A63F2B">
      <w:pPr>
        <w:tabs>
          <w:tab w:val="left" w:pos="0"/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E1F6A">
        <w:rPr>
          <w:rFonts w:ascii="Times New Roman" w:hAnsi="Times New Roman"/>
          <w:sz w:val="28"/>
          <w:szCs w:val="28"/>
        </w:rPr>
        <w:t xml:space="preserve"> </w:t>
      </w:r>
      <w:r w:rsidR="009E1F6A" w:rsidRPr="009E1F6A">
        <w:rPr>
          <w:rFonts w:ascii="Times New Roman" w:hAnsi="Times New Roman"/>
          <w:sz w:val="28"/>
          <w:szCs w:val="28"/>
        </w:rPr>
        <w:t>июня 201</w:t>
      </w:r>
      <w:r w:rsidR="00AF7076">
        <w:rPr>
          <w:rFonts w:ascii="Times New Roman" w:hAnsi="Times New Roman"/>
          <w:sz w:val="28"/>
          <w:szCs w:val="28"/>
        </w:rPr>
        <w:t>2</w:t>
      </w:r>
      <w:r w:rsidR="009E1F6A" w:rsidRPr="009E1F6A">
        <w:rPr>
          <w:rFonts w:ascii="Times New Roman" w:hAnsi="Times New Roman"/>
          <w:sz w:val="28"/>
          <w:szCs w:val="28"/>
        </w:rPr>
        <w:t xml:space="preserve"> г.</w:t>
      </w:r>
      <w:r w:rsidR="009E1F6A">
        <w:rPr>
          <w:rFonts w:ascii="Times New Roman" w:hAnsi="Times New Roman"/>
          <w:sz w:val="28"/>
          <w:szCs w:val="28"/>
        </w:rPr>
        <w:t xml:space="preserve"> – география, химия, литература, история, физика;</w:t>
      </w:r>
    </w:p>
    <w:p w:rsidR="009E1F6A" w:rsidRDefault="0094694B" w:rsidP="00A63F2B">
      <w:pPr>
        <w:tabs>
          <w:tab w:val="left" w:pos="0"/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24D37">
        <w:rPr>
          <w:rFonts w:ascii="Times New Roman" w:hAnsi="Times New Roman"/>
          <w:sz w:val="28"/>
          <w:szCs w:val="28"/>
        </w:rPr>
        <w:t xml:space="preserve"> июня 201</w:t>
      </w:r>
      <w:r w:rsidR="00AF7076">
        <w:rPr>
          <w:rFonts w:ascii="Times New Roman" w:hAnsi="Times New Roman"/>
          <w:sz w:val="28"/>
          <w:szCs w:val="28"/>
        </w:rPr>
        <w:t>2</w:t>
      </w:r>
      <w:r w:rsidR="00A24D37">
        <w:rPr>
          <w:rFonts w:ascii="Times New Roman" w:hAnsi="Times New Roman"/>
          <w:sz w:val="28"/>
          <w:szCs w:val="28"/>
        </w:rPr>
        <w:t xml:space="preserve"> г. – русский язык;</w:t>
      </w:r>
    </w:p>
    <w:p w:rsidR="00A24D37" w:rsidRPr="009E1F6A" w:rsidRDefault="0094694B" w:rsidP="00A63F2B">
      <w:pPr>
        <w:tabs>
          <w:tab w:val="left" w:pos="0"/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A24D37">
        <w:rPr>
          <w:rFonts w:ascii="Times New Roman" w:hAnsi="Times New Roman"/>
          <w:sz w:val="28"/>
          <w:szCs w:val="28"/>
        </w:rPr>
        <w:t xml:space="preserve"> июня 201</w:t>
      </w:r>
      <w:r w:rsidR="00AF7076">
        <w:rPr>
          <w:rFonts w:ascii="Times New Roman" w:hAnsi="Times New Roman"/>
          <w:sz w:val="28"/>
          <w:szCs w:val="28"/>
        </w:rPr>
        <w:t>2</w:t>
      </w:r>
      <w:r w:rsidR="00A24D37">
        <w:rPr>
          <w:rFonts w:ascii="Times New Roman" w:hAnsi="Times New Roman"/>
          <w:sz w:val="28"/>
          <w:szCs w:val="28"/>
        </w:rPr>
        <w:t xml:space="preserve"> г. – математика.</w:t>
      </w:r>
    </w:p>
    <w:p w:rsidR="00107AA7" w:rsidRDefault="000A4484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80F59" w:rsidRPr="00C80F59">
        <w:rPr>
          <w:rFonts w:ascii="Times New Roman" w:hAnsi="Times New Roman"/>
          <w:sz w:val="28"/>
        </w:rPr>
        <w:t>.</w:t>
      </w:r>
      <w:r w:rsidR="00213FF4">
        <w:rPr>
          <w:rFonts w:ascii="Times New Roman" w:hAnsi="Times New Roman"/>
          <w:sz w:val="28"/>
        </w:rPr>
        <w:t xml:space="preserve"> </w:t>
      </w:r>
      <w:r w:rsidR="00BD27D2">
        <w:rPr>
          <w:rFonts w:ascii="Times New Roman" w:hAnsi="Times New Roman"/>
          <w:sz w:val="28"/>
        </w:rPr>
        <w:t xml:space="preserve">Управлению </w:t>
      </w:r>
      <w:r w:rsidR="005F725C">
        <w:rPr>
          <w:rFonts w:ascii="Times New Roman" w:hAnsi="Times New Roman"/>
          <w:sz w:val="28"/>
        </w:rPr>
        <w:t xml:space="preserve">государственного надзора, контроля качества и правового обеспечения комитета по государственному надзору и контролю в сфере образования министерства образования области </w:t>
      </w:r>
      <w:r w:rsidR="00EE3DFB">
        <w:rPr>
          <w:rFonts w:ascii="Times New Roman" w:hAnsi="Times New Roman"/>
          <w:sz w:val="28"/>
        </w:rPr>
        <w:t xml:space="preserve"> </w:t>
      </w:r>
      <w:r w:rsidR="00BD27D2">
        <w:rPr>
          <w:rFonts w:ascii="Times New Roman" w:hAnsi="Times New Roman"/>
          <w:sz w:val="28"/>
        </w:rPr>
        <w:t>(</w:t>
      </w:r>
      <w:r w:rsidR="005F725C">
        <w:rPr>
          <w:rFonts w:ascii="Times New Roman" w:hAnsi="Times New Roman"/>
          <w:sz w:val="28"/>
        </w:rPr>
        <w:t>Грачёва Н.М.</w:t>
      </w:r>
      <w:r w:rsidR="00BD27D2">
        <w:rPr>
          <w:rFonts w:ascii="Times New Roman" w:hAnsi="Times New Roman"/>
          <w:sz w:val="28"/>
        </w:rPr>
        <w:t>)</w:t>
      </w:r>
      <w:r w:rsidR="00833F97">
        <w:rPr>
          <w:rFonts w:ascii="Times New Roman" w:hAnsi="Times New Roman"/>
          <w:sz w:val="28"/>
        </w:rPr>
        <w:t>:</w:t>
      </w:r>
      <w:r w:rsidR="00BD27D2">
        <w:rPr>
          <w:rFonts w:ascii="Times New Roman" w:hAnsi="Times New Roman"/>
          <w:sz w:val="28"/>
        </w:rPr>
        <w:t xml:space="preserve"> </w:t>
      </w:r>
    </w:p>
    <w:p w:rsidR="00F03E59" w:rsidRDefault="00BB1A7F" w:rsidP="00B2492B">
      <w:pPr>
        <w:ind w:firstLine="709"/>
        <w:jc w:val="both"/>
        <w:rPr>
          <w:rFonts w:ascii="Times New Roman" w:hAnsi="Times New Roman"/>
          <w:sz w:val="28"/>
        </w:rPr>
      </w:pPr>
      <w:r w:rsidRPr="00F03E59">
        <w:rPr>
          <w:rFonts w:ascii="Times New Roman" w:hAnsi="Times New Roman"/>
          <w:sz w:val="28"/>
        </w:rPr>
        <w:t>3</w:t>
      </w:r>
      <w:r w:rsidR="00107AA7" w:rsidRPr="00F03E59">
        <w:rPr>
          <w:rFonts w:ascii="Times New Roman" w:hAnsi="Times New Roman"/>
          <w:sz w:val="28"/>
        </w:rPr>
        <w:t>.1.</w:t>
      </w:r>
      <w:r w:rsidR="00213FF4" w:rsidRPr="00F03E59">
        <w:rPr>
          <w:rFonts w:ascii="Times New Roman" w:hAnsi="Times New Roman"/>
          <w:sz w:val="28"/>
        </w:rPr>
        <w:t xml:space="preserve"> </w:t>
      </w:r>
      <w:r w:rsidR="00107AA7" w:rsidRPr="00F03E59">
        <w:rPr>
          <w:rFonts w:ascii="Times New Roman" w:hAnsi="Times New Roman"/>
          <w:sz w:val="28"/>
        </w:rPr>
        <w:t>О</w:t>
      </w:r>
      <w:r w:rsidR="00152732" w:rsidRPr="00F03E59">
        <w:rPr>
          <w:rFonts w:ascii="Times New Roman" w:hAnsi="Times New Roman"/>
          <w:sz w:val="28"/>
        </w:rPr>
        <w:t xml:space="preserve">рганизовать </w:t>
      </w:r>
      <w:r w:rsidR="00BD27D2" w:rsidRPr="00F03E59">
        <w:rPr>
          <w:rFonts w:ascii="Times New Roman" w:hAnsi="Times New Roman"/>
          <w:sz w:val="28"/>
        </w:rPr>
        <w:t>прове</w:t>
      </w:r>
      <w:r w:rsidR="00152732" w:rsidRPr="00F03E59">
        <w:rPr>
          <w:rFonts w:ascii="Times New Roman" w:hAnsi="Times New Roman"/>
          <w:sz w:val="28"/>
        </w:rPr>
        <w:t>дение</w:t>
      </w:r>
      <w:r w:rsidR="00BD27D2" w:rsidRPr="00F03E59">
        <w:rPr>
          <w:rFonts w:ascii="Times New Roman" w:hAnsi="Times New Roman"/>
          <w:sz w:val="28"/>
        </w:rPr>
        <w:t xml:space="preserve"> государственн</w:t>
      </w:r>
      <w:r w:rsidR="00152732" w:rsidRPr="00F03E59">
        <w:rPr>
          <w:rFonts w:ascii="Times New Roman" w:hAnsi="Times New Roman"/>
          <w:sz w:val="28"/>
        </w:rPr>
        <w:t>ой</w:t>
      </w:r>
      <w:r w:rsidR="00BD27D2" w:rsidRPr="00F03E59">
        <w:rPr>
          <w:rFonts w:ascii="Times New Roman" w:hAnsi="Times New Roman"/>
          <w:sz w:val="28"/>
        </w:rPr>
        <w:t xml:space="preserve"> (итогов</w:t>
      </w:r>
      <w:r w:rsidR="00152732" w:rsidRPr="00F03E59">
        <w:rPr>
          <w:rFonts w:ascii="Times New Roman" w:hAnsi="Times New Roman"/>
          <w:sz w:val="28"/>
        </w:rPr>
        <w:t>ой</w:t>
      </w:r>
      <w:r w:rsidR="00BD27D2" w:rsidRPr="00F03E59">
        <w:rPr>
          <w:rFonts w:ascii="Times New Roman" w:hAnsi="Times New Roman"/>
          <w:sz w:val="28"/>
        </w:rPr>
        <w:t>) аттестаци</w:t>
      </w:r>
      <w:r w:rsidR="00152732" w:rsidRPr="00F03E59">
        <w:rPr>
          <w:rFonts w:ascii="Times New Roman" w:hAnsi="Times New Roman"/>
          <w:sz w:val="28"/>
        </w:rPr>
        <w:t>и</w:t>
      </w:r>
      <w:r w:rsidR="00BD27D2" w:rsidRPr="00F03E59">
        <w:rPr>
          <w:rFonts w:ascii="Times New Roman" w:hAnsi="Times New Roman"/>
          <w:sz w:val="28"/>
        </w:rPr>
        <w:t xml:space="preserve"> </w:t>
      </w:r>
      <w:r w:rsidR="00F83DE5" w:rsidRPr="00F03E59">
        <w:rPr>
          <w:rFonts w:ascii="Times New Roman" w:hAnsi="Times New Roman"/>
          <w:sz w:val="28"/>
        </w:rPr>
        <w:t>обучающихся</w:t>
      </w:r>
      <w:r w:rsidR="005F725C" w:rsidRPr="00F03E59">
        <w:rPr>
          <w:rFonts w:ascii="Times New Roman" w:hAnsi="Times New Roman"/>
          <w:sz w:val="28"/>
        </w:rPr>
        <w:t xml:space="preserve"> </w:t>
      </w:r>
      <w:r w:rsidR="00BD27D2" w:rsidRPr="00F03E59">
        <w:rPr>
          <w:rFonts w:ascii="Times New Roman" w:hAnsi="Times New Roman"/>
          <w:sz w:val="28"/>
        </w:rPr>
        <w:t xml:space="preserve"> 9</w:t>
      </w:r>
      <w:r w:rsidR="00696111" w:rsidRPr="00F03E59">
        <w:rPr>
          <w:rFonts w:ascii="Times New Roman" w:hAnsi="Times New Roman"/>
          <w:sz w:val="28"/>
        </w:rPr>
        <w:t xml:space="preserve"> </w:t>
      </w:r>
      <w:r w:rsidRPr="00F03E59">
        <w:rPr>
          <w:rFonts w:ascii="Times New Roman" w:hAnsi="Times New Roman"/>
          <w:sz w:val="28"/>
        </w:rPr>
        <w:t xml:space="preserve">и </w:t>
      </w:r>
      <w:r w:rsidR="00BD27D2" w:rsidRPr="00F03E59">
        <w:rPr>
          <w:rFonts w:ascii="Times New Roman" w:hAnsi="Times New Roman"/>
          <w:sz w:val="28"/>
        </w:rPr>
        <w:t xml:space="preserve">11 (12) классов </w:t>
      </w:r>
      <w:r w:rsidR="00343515" w:rsidRPr="00F03E59">
        <w:rPr>
          <w:rFonts w:ascii="Times New Roman" w:hAnsi="Times New Roman"/>
          <w:sz w:val="28"/>
        </w:rPr>
        <w:t xml:space="preserve">и ЕГЭ </w:t>
      </w:r>
      <w:r w:rsidRPr="00F03E59">
        <w:rPr>
          <w:rFonts w:ascii="Times New Roman" w:hAnsi="Times New Roman"/>
          <w:sz w:val="28"/>
        </w:rPr>
        <w:t xml:space="preserve">в сроки, </w:t>
      </w:r>
      <w:r w:rsidR="00613C15" w:rsidRPr="00F03E59">
        <w:rPr>
          <w:rFonts w:ascii="Times New Roman" w:hAnsi="Times New Roman"/>
          <w:sz w:val="28"/>
        </w:rPr>
        <w:t>установленные Федеральной службой по надзору в сфере образования и науки</w:t>
      </w:r>
      <w:r w:rsidRPr="00F03E59">
        <w:rPr>
          <w:rFonts w:ascii="Times New Roman" w:hAnsi="Times New Roman"/>
          <w:sz w:val="28"/>
        </w:rPr>
        <w:t>, министерством образования Саратовской области</w:t>
      </w:r>
      <w:r w:rsidR="00AF0D06" w:rsidRPr="00F03E59">
        <w:rPr>
          <w:rFonts w:ascii="Times New Roman" w:hAnsi="Times New Roman"/>
          <w:sz w:val="28"/>
        </w:rPr>
        <w:t>.</w:t>
      </w:r>
      <w:r w:rsidR="00CA25D9" w:rsidRPr="00F03E59">
        <w:rPr>
          <w:rFonts w:ascii="Times New Roman" w:hAnsi="Times New Roman"/>
          <w:sz w:val="28"/>
        </w:rPr>
        <w:t xml:space="preserve"> </w:t>
      </w:r>
    </w:p>
    <w:p w:rsidR="00833F97" w:rsidRDefault="00BB1A7F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F83DE5">
        <w:rPr>
          <w:rFonts w:ascii="Times New Roman" w:hAnsi="Times New Roman"/>
          <w:sz w:val="28"/>
        </w:rPr>
        <w:t>2.</w:t>
      </w:r>
      <w:r w:rsidR="00213FF4">
        <w:rPr>
          <w:rFonts w:ascii="Times New Roman" w:hAnsi="Times New Roman"/>
          <w:sz w:val="28"/>
        </w:rPr>
        <w:t xml:space="preserve"> </w:t>
      </w:r>
      <w:r w:rsidR="00783535" w:rsidRPr="00783535"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 w:rsidR="00783535" w:rsidRPr="00783535">
        <w:rPr>
          <w:rFonts w:ascii="Times New Roman" w:hAnsi="Times New Roman"/>
          <w:sz w:val="28"/>
          <w:szCs w:val="28"/>
        </w:rPr>
        <w:t>контроль</w:t>
      </w:r>
      <w:r w:rsidR="00783535">
        <w:rPr>
          <w:rFonts w:ascii="Times New Roman" w:hAnsi="Times New Roman"/>
        </w:rPr>
        <w:t xml:space="preserve"> </w:t>
      </w:r>
      <w:r w:rsidRPr="00BB1A7F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</w:rPr>
        <w:t xml:space="preserve"> </w:t>
      </w:r>
      <w:r w:rsidR="00A813DE" w:rsidRPr="00A813DE">
        <w:rPr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ем</w:t>
      </w:r>
      <w:r w:rsidR="00A813DE" w:rsidRPr="00A813DE">
        <w:rPr>
          <w:sz w:val="28"/>
          <w:szCs w:val="28"/>
        </w:rPr>
        <w:t xml:space="preserve"> процедуры проведения государственной (итоговой) аттестации </w:t>
      </w:r>
      <w:r w:rsidR="00A813DE">
        <w:rPr>
          <w:rFonts w:ascii="Times New Roman" w:hAnsi="Times New Roman"/>
          <w:sz w:val="28"/>
          <w:szCs w:val="28"/>
        </w:rPr>
        <w:t xml:space="preserve">обучающихся </w:t>
      </w:r>
      <w:r w:rsidR="00A813DE" w:rsidRPr="00A813DE">
        <w:rPr>
          <w:sz w:val="28"/>
          <w:szCs w:val="28"/>
        </w:rPr>
        <w:t xml:space="preserve">и </w:t>
      </w:r>
      <w:r w:rsidR="006A54D2">
        <w:rPr>
          <w:rFonts w:ascii="Times New Roman" w:hAnsi="Times New Roman"/>
          <w:sz w:val="28"/>
          <w:szCs w:val="28"/>
        </w:rPr>
        <w:t xml:space="preserve">ЕГЭ, </w:t>
      </w:r>
      <w:r w:rsidR="0071363B">
        <w:rPr>
          <w:rFonts w:ascii="Times New Roman" w:hAnsi="Times New Roman"/>
          <w:sz w:val="28"/>
          <w:szCs w:val="28"/>
        </w:rPr>
        <w:t xml:space="preserve">выдачи </w:t>
      </w:r>
      <w:r w:rsidR="00343515">
        <w:rPr>
          <w:rFonts w:ascii="Times New Roman" w:hAnsi="Times New Roman"/>
          <w:sz w:val="28"/>
          <w:szCs w:val="28"/>
        </w:rPr>
        <w:t>свидетельств о результатах ЕГЭ</w:t>
      </w:r>
      <w:r w:rsidR="00833F97">
        <w:rPr>
          <w:rFonts w:ascii="Times New Roman" w:hAnsi="Times New Roman"/>
          <w:sz w:val="28"/>
        </w:rPr>
        <w:t>.</w:t>
      </w:r>
    </w:p>
    <w:p w:rsidR="00783535" w:rsidRDefault="00BB1A7F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</w:t>
      </w:r>
      <w:r w:rsidR="00213F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Организовать проведение заседаний государственной и региональной экзаменационных комиссий по утверждению результатов</w:t>
      </w:r>
      <w:r w:rsidR="00783535">
        <w:rPr>
          <w:rFonts w:ascii="Times New Roman" w:hAnsi="Times New Roman"/>
          <w:sz w:val="28"/>
        </w:rPr>
        <w:t xml:space="preserve"> государственной (итоговой) аттестации обучающихся</w:t>
      </w:r>
      <w:r w:rsidR="00343515">
        <w:rPr>
          <w:rFonts w:ascii="Times New Roman" w:hAnsi="Times New Roman"/>
          <w:sz w:val="28"/>
        </w:rPr>
        <w:t xml:space="preserve"> и ЕГЭ</w:t>
      </w:r>
      <w:r>
        <w:rPr>
          <w:rFonts w:ascii="Times New Roman" w:hAnsi="Times New Roman"/>
          <w:sz w:val="28"/>
        </w:rPr>
        <w:t>.</w:t>
      </w:r>
      <w:r w:rsidR="00783535">
        <w:rPr>
          <w:rFonts w:ascii="Times New Roman" w:hAnsi="Times New Roman"/>
          <w:sz w:val="28"/>
        </w:rPr>
        <w:t xml:space="preserve"> </w:t>
      </w:r>
    </w:p>
    <w:p w:rsidR="006F7B21" w:rsidRDefault="00BB1A7F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</w:t>
      </w:r>
      <w:r w:rsidR="00213FF4">
        <w:rPr>
          <w:rFonts w:ascii="Times New Roman" w:hAnsi="Times New Roman"/>
          <w:sz w:val="28"/>
        </w:rPr>
        <w:t xml:space="preserve"> </w:t>
      </w:r>
      <w:r w:rsidR="006F7B21">
        <w:rPr>
          <w:rFonts w:ascii="Times New Roman" w:hAnsi="Times New Roman"/>
          <w:sz w:val="28"/>
        </w:rPr>
        <w:t xml:space="preserve">В срок до </w:t>
      </w:r>
      <w:r w:rsidR="006F7B21" w:rsidRPr="00286357">
        <w:rPr>
          <w:rFonts w:ascii="Times New Roman" w:hAnsi="Times New Roman"/>
          <w:sz w:val="28"/>
        </w:rPr>
        <w:t>20</w:t>
      </w:r>
      <w:r w:rsidR="006F7B21">
        <w:rPr>
          <w:rFonts w:ascii="Times New Roman" w:hAnsi="Times New Roman"/>
          <w:sz w:val="28"/>
        </w:rPr>
        <w:t xml:space="preserve"> августа 20</w:t>
      </w:r>
      <w:r w:rsidR="00A813DE">
        <w:rPr>
          <w:rFonts w:ascii="Times New Roman" w:hAnsi="Times New Roman"/>
          <w:sz w:val="28"/>
        </w:rPr>
        <w:t>1</w:t>
      </w:r>
      <w:r w:rsidR="005F725C">
        <w:rPr>
          <w:rFonts w:ascii="Times New Roman" w:hAnsi="Times New Roman"/>
          <w:sz w:val="28"/>
        </w:rPr>
        <w:t>2</w:t>
      </w:r>
      <w:r w:rsidR="006F7B21">
        <w:rPr>
          <w:rFonts w:ascii="Times New Roman" w:hAnsi="Times New Roman"/>
          <w:sz w:val="28"/>
        </w:rPr>
        <w:t xml:space="preserve"> г. подготовить и направить в Федеральную службу по надзору в сфере образования и науки аналитический отчет </w:t>
      </w:r>
      <w:r w:rsidR="00213FF4">
        <w:rPr>
          <w:rFonts w:ascii="Times New Roman" w:hAnsi="Times New Roman"/>
          <w:sz w:val="28"/>
        </w:rPr>
        <w:t xml:space="preserve">                            </w:t>
      </w:r>
      <w:r w:rsidR="006F7B21">
        <w:rPr>
          <w:rFonts w:ascii="Times New Roman" w:hAnsi="Times New Roman"/>
          <w:sz w:val="28"/>
        </w:rPr>
        <w:t>по результатам государственной (итоговой) аттестации</w:t>
      </w:r>
      <w:r w:rsidR="00BB5650">
        <w:rPr>
          <w:rFonts w:ascii="Times New Roman" w:hAnsi="Times New Roman"/>
          <w:sz w:val="28"/>
        </w:rPr>
        <w:t xml:space="preserve"> и ЕГЭ</w:t>
      </w:r>
      <w:r w:rsidR="006F7B21">
        <w:rPr>
          <w:rFonts w:ascii="Times New Roman" w:hAnsi="Times New Roman"/>
          <w:sz w:val="28"/>
        </w:rPr>
        <w:t>.</w:t>
      </w:r>
    </w:p>
    <w:p w:rsidR="006A3C34" w:rsidRDefault="006A3C34" w:rsidP="006A3C3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ГАОУ ДПО «</w:t>
      </w:r>
      <w:proofErr w:type="spellStart"/>
      <w:r>
        <w:rPr>
          <w:rFonts w:ascii="Times New Roman" w:hAnsi="Times New Roman"/>
          <w:sz w:val="28"/>
        </w:rPr>
        <w:t>СарИПКиПРО</w:t>
      </w:r>
      <w:proofErr w:type="spellEnd"/>
      <w:r>
        <w:rPr>
          <w:rFonts w:ascii="Times New Roman" w:hAnsi="Times New Roman"/>
          <w:sz w:val="28"/>
        </w:rPr>
        <w:t>» (</w:t>
      </w:r>
      <w:proofErr w:type="spellStart"/>
      <w:r>
        <w:rPr>
          <w:rFonts w:ascii="Times New Roman" w:hAnsi="Times New Roman"/>
          <w:sz w:val="28"/>
        </w:rPr>
        <w:t>Баркетова</w:t>
      </w:r>
      <w:proofErr w:type="spellEnd"/>
      <w:r>
        <w:rPr>
          <w:rFonts w:ascii="Times New Roman" w:hAnsi="Times New Roman"/>
          <w:sz w:val="28"/>
        </w:rPr>
        <w:t xml:space="preserve"> Т.А.):</w:t>
      </w:r>
    </w:p>
    <w:p w:rsidR="006A3C34" w:rsidRDefault="006A3C34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Создать условия для работы предметных комиссий государственной и региональной экзаменацио</w:t>
      </w:r>
      <w:r w:rsidR="009A1F77">
        <w:rPr>
          <w:rFonts w:ascii="Times New Roman" w:hAnsi="Times New Roman"/>
          <w:sz w:val="28"/>
        </w:rPr>
        <w:t>нных комиссий на базе института;</w:t>
      </w:r>
    </w:p>
    <w:p w:rsidR="009A1F77" w:rsidRDefault="009A1F77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</w:t>
      </w:r>
      <w:r w:rsidRPr="009A1F77">
        <w:rPr>
          <w:rFonts w:ascii="Times New Roman" w:hAnsi="Times New Roman"/>
          <w:sz w:val="28"/>
        </w:rPr>
        <w:t xml:space="preserve"> </w:t>
      </w:r>
      <w:r w:rsidRPr="00F03E59">
        <w:rPr>
          <w:rFonts w:ascii="Times New Roman" w:hAnsi="Times New Roman"/>
          <w:sz w:val="28"/>
        </w:rPr>
        <w:t>Обеспечить методическое сопровождение организации, проведения государственной (итоговой) аттестации</w:t>
      </w:r>
      <w:r>
        <w:rPr>
          <w:rFonts w:ascii="Times New Roman" w:hAnsi="Times New Roman"/>
          <w:sz w:val="28"/>
        </w:rPr>
        <w:t>.</w:t>
      </w:r>
    </w:p>
    <w:p w:rsidR="00A813DE" w:rsidRDefault="006A3C34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E139D1">
        <w:rPr>
          <w:rFonts w:ascii="Times New Roman" w:hAnsi="Times New Roman"/>
          <w:sz w:val="28"/>
        </w:rPr>
        <w:t>.</w:t>
      </w:r>
      <w:r w:rsidR="00213FF4">
        <w:rPr>
          <w:rFonts w:ascii="Times New Roman" w:hAnsi="Times New Roman"/>
          <w:sz w:val="28"/>
        </w:rPr>
        <w:t xml:space="preserve"> </w:t>
      </w:r>
      <w:r w:rsidR="00A813DE">
        <w:rPr>
          <w:rFonts w:ascii="Times New Roman" w:hAnsi="Times New Roman"/>
          <w:sz w:val="28"/>
        </w:rPr>
        <w:t>Г</w:t>
      </w:r>
      <w:r w:rsidR="005F725C">
        <w:rPr>
          <w:rFonts w:ascii="Times New Roman" w:hAnsi="Times New Roman"/>
          <w:sz w:val="28"/>
        </w:rPr>
        <w:t>К</w:t>
      </w:r>
      <w:r w:rsidR="00A813DE">
        <w:rPr>
          <w:rFonts w:ascii="Times New Roman" w:hAnsi="Times New Roman"/>
          <w:sz w:val="28"/>
        </w:rPr>
        <w:t>У «Региональный центр оценки качества образования»</w:t>
      </w:r>
      <w:r w:rsidR="00B34B8D">
        <w:rPr>
          <w:rFonts w:ascii="Times New Roman" w:hAnsi="Times New Roman"/>
          <w:sz w:val="28"/>
        </w:rPr>
        <w:t xml:space="preserve">                       </w:t>
      </w:r>
      <w:r w:rsidR="00A813DE">
        <w:rPr>
          <w:rFonts w:ascii="Times New Roman" w:hAnsi="Times New Roman"/>
          <w:sz w:val="28"/>
        </w:rPr>
        <w:t xml:space="preserve"> (</w:t>
      </w:r>
      <w:r w:rsidR="005F725C">
        <w:rPr>
          <w:rFonts w:ascii="Times New Roman" w:hAnsi="Times New Roman"/>
          <w:sz w:val="28"/>
        </w:rPr>
        <w:t>Гончарова Г.А.</w:t>
      </w:r>
      <w:r w:rsidR="00A813DE">
        <w:rPr>
          <w:rFonts w:ascii="Times New Roman" w:hAnsi="Times New Roman"/>
          <w:sz w:val="28"/>
        </w:rPr>
        <w:t>):</w:t>
      </w:r>
    </w:p>
    <w:p w:rsidR="00A813DE" w:rsidRDefault="006A3C34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A813DE">
        <w:rPr>
          <w:rFonts w:ascii="Times New Roman" w:hAnsi="Times New Roman"/>
          <w:sz w:val="28"/>
        </w:rPr>
        <w:t>.1.</w:t>
      </w:r>
      <w:r w:rsidR="00213FF4">
        <w:rPr>
          <w:rFonts w:ascii="Times New Roman" w:hAnsi="Times New Roman"/>
          <w:sz w:val="28"/>
        </w:rPr>
        <w:t xml:space="preserve"> </w:t>
      </w:r>
      <w:r w:rsidR="0083222F">
        <w:rPr>
          <w:rFonts w:ascii="Times New Roman" w:hAnsi="Times New Roman"/>
          <w:sz w:val="28"/>
        </w:rPr>
        <w:t xml:space="preserve">В </w:t>
      </w:r>
      <w:r w:rsidR="00252503">
        <w:rPr>
          <w:rFonts w:ascii="Times New Roman" w:hAnsi="Times New Roman"/>
          <w:sz w:val="28"/>
        </w:rPr>
        <w:t xml:space="preserve">сроки, </w:t>
      </w:r>
      <w:r w:rsidR="0083222F">
        <w:rPr>
          <w:rFonts w:ascii="Times New Roman" w:hAnsi="Times New Roman"/>
          <w:sz w:val="28"/>
        </w:rPr>
        <w:t xml:space="preserve">установленные </w:t>
      </w:r>
      <w:r w:rsidR="00722CCF">
        <w:rPr>
          <w:rFonts w:ascii="Times New Roman" w:hAnsi="Times New Roman"/>
          <w:sz w:val="28"/>
        </w:rPr>
        <w:t>Федеральной службой по надзору в сфере образования и науки</w:t>
      </w:r>
      <w:r w:rsidR="00252503">
        <w:rPr>
          <w:rFonts w:ascii="Times New Roman" w:hAnsi="Times New Roman"/>
          <w:sz w:val="28"/>
        </w:rPr>
        <w:t>,</w:t>
      </w:r>
      <w:r w:rsidR="00722CCF">
        <w:rPr>
          <w:rFonts w:ascii="Times New Roman" w:hAnsi="Times New Roman"/>
          <w:sz w:val="28"/>
        </w:rPr>
        <w:t xml:space="preserve"> </w:t>
      </w:r>
      <w:r w:rsidR="0083222F">
        <w:rPr>
          <w:rFonts w:ascii="Times New Roman" w:hAnsi="Times New Roman"/>
          <w:sz w:val="28"/>
        </w:rPr>
        <w:t>п</w:t>
      </w:r>
      <w:r w:rsidR="00AB325F">
        <w:rPr>
          <w:rFonts w:ascii="Times New Roman" w:hAnsi="Times New Roman"/>
          <w:sz w:val="28"/>
        </w:rPr>
        <w:t>ровести</w:t>
      </w:r>
      <w:r w:rsidR="00A813DE">
        <w:rPr>
          <w:rFonts w:ascii="Times New Roman" w:hAnsi="Times New Roman"/>
          <w:sz w:val="28"/>
        </w:rPr>
        <w:t xml:space="preserve"> тиражирование контрольных измерительных материалов для </w:t>
      </w:r>
      <w:r w:rsidR="009A1F77">
        <w:rPr>
          <w:rFonts w:ascii="Times New Roman" w:hAnsi="Times New Roman"/>
          <w:sz w:val="28"/>
        </w:rPr>
        <w:t>ГИА</w:t>
      </w:r>
      <w:r w:rsidR="00A813DE">
        <w:rPr>
          <w:rFonts w:ascii="Times New Roman" w:hAnsi="Times New Roman"/>
          <w:sz w:val="28"/>
        </w:rPr>
        <w:t xml:space="preserve"> обучающихся, освоивших образовательные программы основного общего образования,</w:t>
      </w:r>
      <w:r w:rsidR="00343515">
        <w:rPr>
          <w:rFonts w:ascii="Times New Roman" w:hAnsi="Times New Roman"/>
          <w:sz w:val="28"/>
        </w:rPr>
        <w:t xml:space="preserve"> </w:t>
      </w:r>
      <w:r w:rsidR="0066694A">
        <w:rPr>
          <w:rFonts w:ascii="Times New Roman" w:hAnsi="Times New Roman"/>
          <w:sz w:val="28"/>
        </w:rPr>
        <w:t xml:space="preserve">государственного выпускного экзамена, </w:t>
      </w:r>
      <w:r w:rsidR="00343515">
        <w:rPr>
          <w:rFonts w:ascii="Times New Roman" w:hAnsi="Times New Roman"/>
          <w:sz w:val="28"/>
        </w:rPr>
        <w:t xml:space="preserve">печать свидетельств </w:t>
      </w:r>
      <w:r w:rsidR="00213FF4">
        <w:rPr>
          <w:rFonts w:ascii="Times New Roman" w:hAnsi="Times New Roman"/>
          <w:sz w:val="28"/>
        </w:rPr>
        <w:t xml:space="preserve"> </w:t>
      </w:r>
      <w:r w:rsidR="00343515">
        <w:rPr>
          <w:rFonts w:ascii="Times New Roman" w:hAnsi="Times New Roman"/>
          <w:sz w:val="28"/>
        </w:rPr>
        <w:t>о результатах ЕГЭ</w:t>
      </w:r>
      <w:r w:rsidR="00A813DE">
        <w:rPr>
          <w:rFonts w:ascii="Times New Roman" w:hAnsi="Times New Roman"/>
          <w:sz w:val="28"/>
        </w:rPr>
        <w:t xml:space="preserve">. </w:t>
      </w:r>
    </w:p>
    <w:p w:rsidR="006757D4" w:rsidRDefault="006A3C34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A813DE">
        <w:rPr>
          <w:rFonts w:ascii="Times New Roman" w:hAnsi="Times New Roman"/>
          <w:sz w:val="28"/>
        </w:rPr>
        <w:t>.</w:t>
      </w:r>
      <w:r w:rsidR="006757D4">
        <w:rPr>
          <w:rFonts w:ascii="Times New Roman" w:hAnsi="Times New Roman"/>
          <w:sz w:val="28"/>
        </w:rPr>
        <w:t>2</w:t>
      </w:r>
      <w:r w:rsidR="00A813DE">
        <w:rPr>
          <w:rFonts w:ascii="Times New Roman" w:hAnsi="Times New Roman"/>
          <w:sz w:val="28"/>
        </w:rPr>
        <w:t>.</w:t>
      </w:r>
      <w:r w:rsidR="00213FF4">
        <w:rPr>
          <w:rFonts w:ascii="Times New Roman" w:hAnsi="Times New Roman"/>
          <w:sz w:val="28"/>
        </w:rPr>
        <w:t xml:space="preserve"> </w:t>
      </w:r>
      <w:r w:rsidR="00A813DE">
        <w:rPr>
          <w:rFonts w:ascii="Times New Roman" w:hAnsi="Times New Roman"/>
          <w:sz w:val="28"/>
        </w:rPr>
        <w:t xml:space="preserve">Организовать выдачу и приём </w:t>
      </w:r>
      <w:r w:rsidR="0071363B">
        <w:rPr>
          <w:rFonts w:ascii="Times New Roman" w:hAnsi="Times New Roman"/>
          <w:sz w:val="28"/>
        </w:rPr>
        <w:t xml:space="preserve">контрольных измерительных </w:t>
      </w:r>
      <w:r w:rsidR="00252503">
        <w:rPr>
          <w:rFonts w:ascii="Times New Roman" w:hAnsi="Times New Roman"/>
          <w:sz w:val="28"/>
        </w:rPr>
        <w:t xml:space="preserve">                              </w:t>
      </w:r>
      <w:r w:rsidR="0071363B">
        <w:rPr>
          <w:rFonts w:ascii="Times New Roman" w:hAnsi="Times New Roman"/>
          <w:sz w:val="28"/>
        </w:rPr>
        <w:t xml:space="preserve">и </w:t>
      </w:r>
      <w:r w:rsidR="00A813DE">
        <w:rPr>
          <w:rFonts w:ascii="Times New Roman" w:hAnsi="Times New Roman"/>
          <w:sz w:val="28"/>
        </w:rPr>
        <w:t>экзаменационных материалов</w:t>
      </w:r>
      <w:r w:rsidR="00AB325F">
        <w:rPr>
          <w:rFonts w:ascii="Times New Roman" w:hAnsi="Times New Roman"/>
          <w:sz w:val="28"/>
        </w:rPr>
        <w:t xml:space="preserve"> </w:t>
      </w:r>
      <w:r w:rsidR="0083222F">
        <w:rPr>
          <w:rFonts w:ascii="Times New Roman" w:hAnsi="Times New Roman"/>
          <w:sz w:val="28"/>
        </w:rPr>
        <w:t>ответственным лицам, назначенным органами местного самоуправления</w:t>
      </w:r>
      <w:r w:rsidR="00831AED">
        <w:rPr>
          <w:rFonts w:ascii="Times New Roman" w:hAnsi="Times New Roman"/>
          <w:sz w:val="28"/>
        </w:rPr>
        <w:t>, и уполномоченным представителям государственной и региональной экзаменационных комиссий</w:t>
      </w:r>
      <w:r w:rsidR="0083222F">
        <w:rPr>
          <w:rFonts w:ascii="Times New Roman" w:hAnsi="Times New Roman"/>
          <w:sz w:val="28"/>
        </w:rPr>
        <w:t xml:space="preserve"> </w:t>
      </w:r>
      <w:r w:rsidR="00AB325F">
        <w:rPr>
          <w:rFonts w:ascii="Times New Roman" w:hAnsi="Times New Roman"/>
          <w:sz w:val="28"/>
        </w:rPr>
        <w:t xml:space="preserve">(досрочная аттестация, аттестация в «щадящем» режиме, аттестация в основные сроки, </w:t>
      </w:r>
      <w:r w:rsidR="00626352">
        <w:rPr>
          <w:rFonts w:ascii="Times New Roman" w:hAnsi="Times New Roman"/>
          <w:sz w:val="28"/>
        </w:rPr>
        <w:t>резервные дни,</w:t>
      </w:r>
      <w:r w:rsidR="00AB325F">
        <w:rPr>
          <w:rFonts w:ascii="Times New Roman" w:hAnsi="Times New Roman"/>
          <w:sz w:val="28"/>
        </w:rPr>
        <w:t xml:space="preserve"> </w:t>
      </w:r>
      <w:r w:rsidR="00252503">
        <w:rPr>
          <w:rFonts w:ascii="Times New Roman" w:hAnsi="Times New Roman"/>
          <w:sz w:val="28"/>
        </w:rPr>
        <w:t xml:space="preserve">                            </w:t>
      </w:r>
      <w:r w:rsidR="00AB325F">
        <w:rPr>
          <w:rFonts w:ascii="Times New Roman" w:hAnsi="Times New Roman"/>
          <w:sz w:val="28"/>
        </w:rPr>
        <w:t>в дополнительные сроки).</w:t>
      </w:r>
    </w:p>
    <w:p w:rsidR="003802B7" w:rsidRDefault="006A3C34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6757D4">
        <w:rPr>
          <w:rFonts w:ascii="Times New Roman" w:hAnsi="Times New Roman"/>
          <w:sz w:val="28"/>
        </w:rPr>
        <w:t>.3.</w:t>
      </w:r>
      <w:r w:rsidR="003802B7" w:rsidRPr="003802B7">
        <w:rPr>
          <w:rFonts w:ascii="Times New Roman" w:hAnsi="Times New Roman"/>
          <w:sz w:val="28"/>
        </w:rPr>
        <w:t xml:space="preserve"> </w:t>
      </w:r>
      <w:r w:rsidR="003802B7">
        <w:rPr>
          <w:rFonts w:ascii="Times New Roman" w:hAnsi="Times New Roman"/>
          <w:sz w:val="28"/>
        </w:rPr>
        <w:t xml:space="preserve">Организовать обработку экзаменационных материалов участников </w:t>
      </w:r>
      <w:r w:rsidR="003802B7">
        <w:rPr>
          <w:rFonts w:ascii="Times New Roman" w:hAnsi="Times New Roman"/>
          <w:sz w:val="28"/>
        </w:rPr>
        <w:lastRenderedPageBreak/>
        <w:t>государственной (итоговой) аттестации и ЕГЭ в сроки, установленные Федеральной службой по надзору в сфере образования и науки, министерством образования области</w:t>
      </w:r>
    </w:p>
    <w:p w:rsidR="00AB325F" w:rsidRDefault="006A3C34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AB325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4</w:t>
      </w:r>
      <w:r w:rsidR="00AB325F">
        <w:rPr>
          <w:rFonts w:ascii="Times New Roman" w:hAnsi="Times New Roman"/>
          <w:sz w:val="28"/>
        </w:rPr>
        <w:t>.</w:t>
      </w:r>
      <w:r w:rsidR="00213FF4">
        <w:rPr>
          <w:rFonts w:ascii="Times New Roman" w:hAnsi="Times New Roman"/>
          <w:sz w:val="28"/>
        </w:rPr>
        <w:t xml:space="preserve"> </w:t>
      </w:r>
      <w:r w:rsidR="00AB325F">
        <w:rPr>
          <w:rFonts w:ascii="Times New Roman" w:hAnsi="Times New Roman"/>
          <w:sz w:val="28"/>
        </w:rPr>
        <w:t>Создать условия, обеспечивающие информационную безопасность при работе с документ</w:t>
      </w:r>
      <w:r w:rsidR="00FC5BD9">
        <w:rPr>
          <w:rFonts w:ascii="Times New Roman" w:hAnsi="Times New Roman"/>
          <w:sz w:val="28"/>
        </w:rPr>
        <w:t>ами и материалами</w:t>
      </w:r>
      <w:r w:rsidR="00AB325F">
        <w:rPr>
          <w:rFonts w:ascii="Times New Roman" w:hAnsi="Times New Roman"/>
          <w:sz w:val="28"/>
        </w:rPr>
        <w:t xml:space="preserve"> ограниченного доступа.</w:t>
      </w:r>
    </w:p>
    <w:p w:rsidR="00F03E59" w:rsidRDefault="006A3C34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783535" w:rsidRPr="00C400B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="00783535" w:rsidRPr="00C400B4">
        <w:rPr>
          <w:rFonts w:ascii="Times New Roman" w:hAnsi="Times New Roman"/>
          <w:sz w:val="28"/>
        </w:rPr>
        <w:t>.</w:t>
      </w:r>
      <w:r w:rsidR="0094694B" w:rsidRPr="00C400B4">
        <w:rPr>
          <w:rFonts w:ascii="Times New Roman" w:hAnsi="Times New Roman"/>
          <w:sz w:val="28"/>
        </w:rPr>
        <w:t xml:space="preserve"> </w:t>
      </w:r>
      <w:r w:rsidR="00783535" w:rsidRPr="00C400B4">
        <w:rPr>
          <w:rFonts w:ascii="Times New Roman" w:hAnsi="Times New Roman"/>
          <w:sz w:val="28"/>
        </w:rPr>
        <w:t xml:space="preserve">Своевременно информировать </w:t>
      </w:r>
      <w:r w:rsidR="00343515" w:rsidRPr="00C400B4">
        <w:rPr>
          <w:rFonts w:ascii="Times New Roman" w:hAnsi="Times New Roman"/>
          <w:sz w:val="28"/>
        </w:rPr>
        <w:t>министерство образования области,</w:t>
      </w:r>
      <w:r w:rsidR="00343515">
        <w:rPr>
          <w:rFonts w:ascii="Times New Roman" w:hAnsi="Times New Roman"/>
          <w:sz w:val="28"/>
        </w:rPr>
        <w:t xml:space="preserve"> </w:t>
      </w:r>
      <w:r w:rsidR="00C400B4" w:rsidRPr="00C400B4">
        <w:rPr>
          <w:rFonts w:ascii="Times New Roman" w:hAnsi="Times New Roman"/>
          <w:sz w:val="28"/>
        </w:rPr>
        <w:t>ГЭК, РЭК</w:t>
      </w:r>
      <w:r w:rsidR="00C400B4">
        <w:rPr>
          <w:rFonts w:ascii="Times New Roman" w:hAnsi="Times New Roman"/>
          <w:sz w:val="28"/>
        </w:rPr>
        <w:t xml:space="preserve"> </w:t>
      </w:r>
      <w:r w:rsidR="00783535" w:rsidRPr="00C400B4">
        <w:rPr>
          <w:rFonts w:ascii="Times New Roman" w:hAnsi="Times New Roman"/>
          <w:sz w:val="28"/>
        </w:rPr>
        <w:t>о результатах экзаменов</w:t>
      </w:r>
      <w:r w:rsidR="00C400B4" w:rsidRPr="00C400B4">
        <w:rPr>
          <w:rFonts w:ascii="Times New Roman" w:hAnsi="Times New Roman"/>
          <w:sz w:val="28"/>
        </w:rPr>
        <w:t>.</w:t>
      </w:r>
      <w:r w:rsidR="00CA25D9" w:rsidRPr="00C400B4">
        <w:rPr>
          <w:rFonts w:ascii="Times New Roman" w:hAnsi="Times New Roman"/>
          <w:sz w:val="28"/>
        </w:rPr>
        <w:t xml:space="preserve"> </w:t>
      </w:r>
      <w:r w:rsidR="00C400B4" w:rsidRPr="00C400B4">
        <w:rPr>
          <w:rFonts w:ascii="Times New Roman" w:hAnsi="Times New Roman"/>
          <w:sz w:val="28"/>
        </w:rPr>
        <w:t xml:space="preserve"> </w:t>
      </w:r>
    </w:p>
    <w:p w:rsidR="00F85846" w:rsidRDefault="006A3C34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  <w:szCs w:val="28"/>
        </w:rPr>
        <w:t>5</w:t>
      </w:r>
      <w:r w:rsidR="00F85846"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6</w:t>
      </w:r>
      <w:r w:rsidR="00F85846">
        <w:rPr>
          <w:rFonts w:ascii="Times New Roman" w:hAnsi="Times New Roman"/>
          <w:spacing w:val="-1"/>
          <w:sz w:val="28"/>
          <w:szCs w:val="28"/>
        </w:rPr>
        <w:t>.</w:t>
      </w:r>
      <w:r w:rsidR="0094694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85846">
        <w:rPr>
          <w:rFonts w:ascii="Times New Roman" w:hAnsi="Times New Roman"/>
          <w:spacing w:val="-1"/>
          <w:sz w:val="28"/>
          <w:szCs w:val="28"/>
        </w:rPr>
        <w:t xml:space="preserve">В срок до </w:t>
      </w:r>
      <w:r w:rsidR="00722CCF">
        <w:rPr>
          <w:rFonts w:ascii="Times New Roman" w:hAnsi="Times New Roman"/>
          <w:spacing w:val="-1"/>
          <w:sz w:val="28"/>
          <w:szCs w:val="28"/>
        </w:rPr>
        <w:t>01.08.</w:t>
      </w:r>
      <w:r w:rsidR="00F85846">
        <w:rPr>
          <w:rFonts w:ascii="Times New Roman" w:hAnsi="Times New Roman"/>
          <w:spacing w:val="-1"/>
          <w:sz w:val="28"/>
          <w:szCs w:val="28"/>
        </w:rPr>
        <w:t xml:space="preserve"> 201</w:t>
      </w:r>
      <w:r w:rsidR="005F725C">
        <w:rPr>
          <w:rFonts w:ascii="Times New Roman" w:hAnsi="Times New Roman"/>
          <w:spacing w:val="-1"/>
          <w:sz w:val="28"/>
          <w:szCs w:val="28"/>
        </w:rPr>
        <w:t>2</w:t>
      </w:r>
      <w:r w:rsidR="00F85846">
        <w:rPr>
          <w:rFonts w:ascii="Times New Roman" w:hAnsi="Times New Roman"/>
          <w:spacing w:val="-1"/>
          <w:sz w:val="28"/>
          <w:szCs w:val="28"/>
        </w:rPr>
        <w:t xml:space="preserve"> г. предоставить в министерство образования области информацию для аналитического отчета по </w:t>
      </w:r>
      <w:r w:rsidR="00F85846">
        <w:rPr>
          <w:rFonts w:ascii="Times New Roman" w:hAnsi="Times New Roman"/>
          <w:sz w:val="28"/>
        </w:rPr>
        <w:t>результатам проведения государственной (итоговой) аттестации</w:t>
      </w:r>
      <w:r w:rsidR="003802B7">
        <w:rPr>
          <w:rFonts w:ascii="Times New Roman" w:hAnsi="Times New Roman"/>
          <w:sz w:val="28"/>
        </w:rPr>
        <w:t xml:space="preserve"> и ЕГЭ</w:t>
      </w:r>
      <w:r w:rsidR="00F85846">
        <w:rPr>
          <w:rFonts w:ascii="Times New Roman" w:hAnsi="Times New Roman"/>
          <w:sz w:val="28"/>
        </w:rPr>
        <w:t>.</w:t>
      </w:r>
    </w:p>
    <w:p w:rsidR="00C400B4" w:rsidRDefault="006A3C34" w:rsidP="00C400B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5.7</w:t>
      </w:r>
      <w:r w:rsidR="00C400B4" w:rsidRPr="00F03E59">
        <w:rPr>
          <w:rFonts w:ascii="Times New Roman" w:hAnsi="Times New Roman"/>
          <w:sz w:val="28"/>
        </w:rPr>
        <w:t xml:space="preserve">. </w:t>
      </w:r>
      <w:r w:rsidR="009A1F77">
        <w:rPr>
          <w:rFonts w:ascii="Times New Roman" w:hAnsi="Times New Roman"/>
          <w:sz w:val="28"/>
        </w:rPr>
        <w:t>Подготовить</w:t>
      </w:r>
      <w:r w:rsidR="00C400B4" w:rsidRPr="00F03E59">
        <w:rPr>
          <w:rFonts w:ascii="Times New Roman" w:hAnsi="Times New Roman"/>
          <w:sz w:val="28"/>
        </w:rPr>
        <w:t xml:space="preserve"> анализ материалов </w:t>
      </w:r>
      <w:r w:rsidR="009A1F77">
        <w:rPr>
          <w:rFonts w:ascii="Times New Roman" w:hAnsi="Times New Roman"/>
          <w:sz w:val="28"/>
        </w:rPr>
        <w:t>ГИА</w:t>
      </w:r>
      <w:r w:rsidR="00C400B4" w:rsidRPr="00F03E59">
        <w:rPr>
          <w:rFonts w:ascii="Times New Roman" w:hAnsi="Times New Roman"/>
          <w:sz w:val="28"/>
        </w:rPr>
        <w:t xml:space="preserve">. </w:t>
      </w:r>
    </w:p>
    <w:p w:rsidR="00AB45EE" w:rsidRDefault="00BB1A7F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833F97">
        <w:rPr>
          <w:rFonts w:ascii="Times New Roman" w:hAnsi="Times New Roman"/>
          <w:sz w:val="28"/>
        </w:rPr>
        <w:t>.</w:t>
      </w:r>
      <w:r w:rsidR="0094694B">
        <w:rPr>
          <w:rFonts w:ascii="Times New Roman" w:hAnsi="Times New Roman"/>
          <w:sz w:val="28"/>
        </w:rPr>
        <w:t xml:space="preserve"> </w:t>
      </w:r>
      <w:r w:rsidR="0066694A">
        <w:rPr>
          <w:rFonts w:ascii="Times New Roman" w:hAnsi="Times New Roman"/>
          <w:sz w:val="28"/>
        </w:rPr>
        <w:t>Рекомендовать</w:t>
      </w:r>
      <w:r w:rsidR="00833F97">
        <w:rPr>
          <w:rFonts w:ascii="Times New Roman" w:hAnsi="Times New Roman"/>
          <w:sz w:val="28"/>
        </w:rPr>
        <w:t xml:space="preserve"> </w:t>
      </w:r>
      <w:r w:rsidR="0066694A">
        <w:rPr>
          <w:rFonts w:ascii="Times New Roman" w:hAnsi="Times New Roman"/>
          <w:sz w:val="28"/>
        </w:rPr>
        <w:t xml:space="preserve">руководителям </w:t>
      </w:r>
      <w:r w:rsidR="003831B1">
        <w:rPr>
          <w:rFonts w:ascii="Times New Roman" w:hAnsi="Times New Roman"/>
          <w:sz w:val="28"/>
        </w:rPr>
        <w:t>органов местного самоуправления, осуществляющих управление в сфере образования</w:t>
      </w:r>
      <w:r w:rsidR="00833F97">
        <w:rPr>
          <w:rFonts w:ascii="Times New Roman" w:hAnsi="Times New Roman"/>
          <w:sz w:val="28"/>
        </w:rPr>
        <w:t>:</w:t>
      </w:r>
    </w:p>
    <w:p w:rsidR="00833F97" w:rsidRDefault="00BB1A7F" w:rsidP="00B2492B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6</w:t>
      </w:r>
      <w:r w:rsidR="00833F97">
        <w:rPr>
          <w:rFonts w:ascii="Times New Roman" w:hAnsi="Times New Roman"/>
          <w:sz w:val="28"/>
        </w:rPr>
        <w:t>.1.</w:t>
      </w:r>
      <w:r w:rsidR="003831B1">
        <w:rPr>
          <w:rFonts w:ascii="Times New Roman" w:hAnsi="Times New Roman"/>
          <w:sz w:val="28"/>
        </w:rPr>
        <w:t xml:space="preserve">Создать необходимые </w:t>
      </w:r>
      <w:r w:rsidR="00833F97">
        <w:rPr>
          <w:rFonts w:ascii="Times New Roman" w:hAnsi="Times New Roman"/>
          <w:sz w:val="28"/>
        </w:rPr>
        <w:t xml:space="preserve">условия для проведения государственной (итоговой) аттестации </w:t>
      </w:r>
      <w:r w:rsidR="003831B1">
        <w:rPr>
          <w:rFonts w:ascii="Times New Roman" w:hAnsi="Times New Roman"/>
          <w:sz w:val="28"/>
        </w:rPr>
        <w:t>обучающихся</w:t>
      </w:r>
      <w:r w:rsidR="00833F97">
        <w:rPr>
          <w:rFonts w:ascii="Times New Roman" w:hAnsi="Times New Roman"/>
          <w:sz w:val="28"/>
        </w:rPr>
        <w:t xml:space="preserve"> </w:t>
      </w:r>
      <w:r w:rsidR="00833F97" w:rsidRPr="00BD27D2">
        <w:rPr>
          <w:rFonts w:ascii="Times New Roman" w:hAnsi="Times New Roman"/>
          <w:sz w:val="28"/>
        </w:rPr>
        <w:t>9, 11 (12) классов общеобразовательных учреждений области</w:t>
      </w:r>
      <w:r w:rsidR="00626352">
        <w:rPr>
          <w:rFonts w:ascii="Times New Roman" w:hAnsi="Times New Roman"/>
          <w:sz w:val="28"/>
        </w:rPr>
        <w:t>, в том числе для обучающихся с ограниченными возможностями здоровья</w:t>
      </w:r>
      <w:r w:rsidR="00AB325F">
        <w:rPr>
          <w:rFonts w:ascii="Times New Roman" w:hAnsi="Times New Roman"/>
          <w:sz w:val="28"/>
        </w:rPr>
        <w:t xml:space="preserve">. </w:t>
      </w:r>
      <w:r w:rsidR="00560866">
        <w:rPr>
          <w:rFonts w:ascii="Times New Roman" w:hAnsi="Times New Roman"/>
          <w:sz w:val="28"/>
        </w:rPr>
        <w:t xml:space="preserve"> </w:t>
      </w:r>
      <w:proofErr w:type="gramEnd"/>
    </w:p>
    <w:p w:rsidR="00D46195" w:rsidRDefault="00BB1A7F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214714">
        <w:rPr>
          <w:rFonts w:ascii="Times New Roman" w:hAnsi="Times New Roman"/>
          <w:sz w:val="28"/>
        </w:rPr>
        <w:t>.2.</w:t>
      </w:r>
      <w:r w:rsidR="00213FF4">
        <w:rPr>
          <w:rFonts w:ascii="Times New Roman" w:hAnsi="Times New Roman"/>
          <w:sz w:val="28"/>
        </w:rPr>
        <w:t xml:space="preserve"> </w:t>
      </w:r>
      <w:r w:rsidR="00D46195">
        <w:rPr>
          <w:rFonts w:ascii="Times New Roman" w:hAnsi="Times New Roman"/>
          <w:sz w:val="28"/>
        </w:rPr>
        <w:t>Обеспечить присутствие общественных наблюдателей в каждом пункте проведения экзаменов</w:t>
      </w:r>
      <w:r w:rsidR="00214714">
        <w:rPr>
          <w:rFonts w:ascii="Times New Roman" w:hAnsi="Times New Roman"/>
          <w:sz w:val="28"/>
        </w:rPr>
        <w:t>.</w:t>
      </w:r>
      <w:r w:rsidR="00D46195">
        <w:rPr>
          <w:rFonts w:ascii="Times New Roman" w:hAnsi="Times New Roman"/>
          <w:sz w:val="28"/>
        </w:rPr>
        <w:t xml:space="preserve"> </w:t>
      </w:r>
    </w:p>
    <w:p w:rsidR="00560866" w:rsidRDefault="00BB1A7F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560866">
        <w:rPr>
          <w:rFonts w:ascii="Times New Roman" w:hAnsi="Times New Roman"/>
          <w:sz w:val="28"/>
        </w:rPr>
        <w:t>.3.</w:t>
      </w:r>
      <w:r w:rsidR="00213FF4">
        <w:rPr>
          <w:rFonts w:ascii="Times New Roman" w:hAnsi="Times New Roman"/>
          <w:sz w:val="28"/>
        </w:rPr>
        <w:t xml:space="preserve"> </w:t>
      </w:r>
      <w:r w:rsidR="00560866">
        <w:rPr>
          <w:rFonts w:ascii="Times New Roman" w:hAnsi="Times New Roman"/>
          <w:sz w:val="28"/>
        </w:rPr>
        <w:t xml:space="preserve">Организовать </w:t>
      </w:r>
      <w:r w:rsidR="0066694A">
        <w:rPr>
          <w:rFonts w:ascii="Times New Roman" w:hAnsi="Times New Roman"/>
          <w:sz w:val="28"/>
        </w:rPr>
        <w:t xml:space="preserve">своевременную </w:t>
      </w:r>
      <w:r w:rsidR="00560866">
        <w:rPr>
          <w:rFonts w:ascii="Times New Roman" w:hAnsi="Times New Roman"/>
          <w:sz w:val="28"/>
        </w:rPr>
        <w:t>доставку контрольн</w:t>
      </w:r>
      <w:r w:rsidR="00AB325F">
        <w:rPr>
          <w:rFonts w:ascii="Times New Roman" w:hAnsi="Times New Roman"/>
          <w:sz w:val="28"/>
        </w:rPr>
        <w:t xml:space="preserve">ых </w:t>
      </w:r>
      <w:r w:rsidR="00560866">
        <w:rPr>
          <w:rFonts w:ascii="Times New Roman" w:hAnsi="Times New Roman"/>
          <w:sz w:val="28"/>
        </w:rPr>
        <w:t>измерительных и экзаменационных материалов в пункты проведения экзаменов и обратно</w:t>
      </w:r>
      <w:r w:rsidR="00252503">
        <w:rPr>
          <w:rFonts w:ascii="Times New Roman" w:hAnsi="Times New Roman"/>
          <w:sz w:val="28"/>
        </w:rPr>
        <w:t xml:space="preserve">                        </w:t>
      </w:r>
      <w:r w:rsidR="00560866">
        <w:rPr>
          <w:rFonts w:ascii="Times New Roman" w:hAnsi="Times New Roman"/>
          <w:sz w:val="28"/>
        </w:rPr>
        <w:t>в Г</w:t>
      </w:r>
      <w:r w:rsidR="00B34B8D">
        <w:rPr>
          <w:rFonts w:ascii="Times New Roman" w:hAnsi="Times New Roman"/>
          <w:sz w:val="28"/>
        </w:rPr>
        <w:t>К</w:t>
      </w:r>
      <w:r w:rsidR="00560866">
        <w:rPr>
          <w:rFonts w:ascii="Times New Roman" w:hAnsi="Times New Roman"/>
          <w:sz w:val="28"/>
        </w:rPr>
        <w:t>У «Региональный центр оценки качества образования».</w:t>
      </w:r>
    </w:p>
    <w:p w:rsidR="00560866" w:rsidRDefault="00BB1A7F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560866">
        <w:rPr>
          <w:rFonts w:ascii="Times New Roman" w:hAnsi="Times New Roman"/>
          <w:sz w:val="28"/>
        </w:rPr>
        <w:t>.4.</w:t>
      </w:r>
      <w:r w:rsidR="00213FF4">
        <w:rPr>
          <w:rFonts w:ascii="Times New Roman" w:hAnsi="Times New Roman"/>
          <w:sz w:val="28"/>
        </w:rPr>
        <w:t xml:space="preserve"> </w:t>
      </w:r>
      <w:r w:rsidR="00560866">
        <w:rPr>
          <w:rFonts w:ascii="Times New Roman" w:hAnsi="Times New Roman"/>
          <w:sz w:val="28"/>
        </w:rPr>
        <w:t>О</w:t>
      </w:r>
      <w:r w:rsidR="00560866" w:rsidRPr="0022611D">
        <w:rPr>
          <w:rFonts w:ascii="Times New Roman" w:hAnsi="Times New Roman"/>
          <w:spacing w:val="-1"/>
          <w:sz w:val="28"/>
          <w:szCs w:val="28"/>
        </w:rPr>
        <w:t>беспеч</w:t>
      </w:r>
      <w:r w:rsidR="00560866">
        <w:rPr>
          <w:rFonts w:ascii="Times New Roman" w:hAnsi="Times New Roman"/>
          <w:spacing w:val="-1"/>
          <w:sz w:val="28"/>
          <w:szCs w:val="28"/>
        </w:rPr>
        <w:t>ить</w:t>
      </w:r>
      <w:r w:rsidR="00560866" w:rsidRPr="0022611D">
        <w:rPr>
          <w:rFonts w:ascii="Times New Roman" w:hAnsi="Times New Roman"/>
          <w:spacing w:val="-1"/>
          <w:sz w:val="28"/>
          <w:szCs w:val="28"/>
        </w:rPr>
        <w:t xml:space="preserve"> информационн</w:t>
      </w:r>
      <w:r w:rsidR="00560866">
        <w:rPr>
          <w:rFonts w:ascii="Times New Roman" w:hAnsi="Times New Roman"/>
          <w:spacing w:val="-1"/>
          <w:sz w:val="28"/>
          <w:szCs w:val="28"/>
        </w:rPr>
        <w:t>ую</w:t>
      </w:r>
      <w:r w:rsidR="00560866" w:rsidRPr="0022611D">
        <w:rPr>
          <w:rFonts w:ascii="Times New Roman" w:hAnsi="Times New Roman"/>
          <w:spacing w:val="-1"/>
          <w:sz w:val="28"/>
          <w:szCs w:val="28"/>
        </w:rPr>
        <w:t xml:space="preserve"> безопасност</w:t>
      </w:r>
      <w:r w:rsidR="00560866">
        <w:rPr>
          <w:rFonts w:ascii="Times New Roman" w:hAnsi="Times New Roman"/>
          <w:spacing w:val="-1"/>
          <w:sz w:val="28"/>
          <w:szCs w:val="28"/>
        </w:rPr>
        <w:t>ь</w:t>
      </w:r>
      <w:r w:rsidR="00560866" w:rsidRPr="0022611D">
        <w:rPr>
          <w:rFonts w:ascii="Times New Roman" w:hAnsi="Times New Roman"/>
          <w:spacing w:val="-1"/>
          <w:sz w:val="28"/>
          <w:szCs w:val="28"/>
        </w:rPr>
        <w:t xml:space="preserve"> при работе с документ</w:t>
      </w:r>
      <w:r w:rsidR="006A1FED">
        <w:rPr>
          <w:rFonts w:ascii="Times New Roman" w:hAnsi="Times New Roman"/>
          <w:spacing w:val="-1"/>
          <w:sz w:val="28"/>
          <w:szCs w:val="28"/>
        </w:rPr>
        <w:t>ами и материалами</w:t>
      </w:r>
      <w:r w:rsidR="00560866" w:rsidRPr="0022611D">
        <w:rPr>
          <w:rFonts w:ascii="Times New Roman" w:hAnsi="Times New Roman"/>
          <w:spacing w:val="-1"/>
          <w:sz w:val="28"/>
          <w:szCs w:val="28"/>
        </w:rPr>
        <w:t xml:space="preserve"> ограниченного доступа</w:t>
      </w:r>
      <w:r w:rsidR="006422B5">
        <w:rPr>
          <w:rFonts w:ascii="Times New Roman" w:hAnsi="Times New Roman"/>
          <w:spacing w:val="-1"/>
          <w:sz w:val="28"/>
          <w:szCs w:val="28"/>
        </w:rPr>
        <w:t>.</w:t>
      </w:r>
    </w:p>
    <w:p w:rsidR="00D46195" w:rsidRDefault="00BB1A7F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214714">
        <w:rPr>
          <w:rFonts w:ascii="Times New Roman" w:hAnsi="Times New Roman"/>
          <w:sz w:val="28"/>
        </w:rPr>
        <w:t>.</w:t>
      </w:r>
      <w:r w:rsidR="00560866">
        <w:rPr>
          <w:rFonts w:ascii="Times New Roman" w:hAnsi="Times New Roman"/>
          <w:sz w:val="28"/>
        </w:rPr>
        <w:t>5</w:t>
      </w:r>
      <w:r w:rsidR="00214714">
        <w:rPr>
          <w:rFonts w:ascii="Times New Roman" w:hAnsi="Times New Roman"/>
          <w:sz w:val="28"/>
        </w:rPr>
        <w:t>.</w:t>
      </w:r>
      <w:r w:rsidR="0094694B">
        <w:rPr>
          <w:rFonts w:ascii="Times New Roman" w:hAnsi="Times New Roman"/>
          <w:sz w:val="28"/>
        </w:rPr>
        <w:t xml:space="preserve"> </w:t>
      </w:r>
      <w:r w:rsidR="00E31BCC">
        <w:rPr>
          <w:rFonts w:ascii="Times New Roman" w:hAnsi="Times New Roman"/>
          <w:sz w:val="28"/>
        </w:rPr>
        <w:t>Провести контроль деятельности подведомственных общеобразовательных учреждений</w:t>
      </w:r>
      <w:r w:rsidR="00D46195">
        <w:rPr>
          <w:rFonts w:ascii="Times New Roman" w:hAnsi="Times New Roman"/>
          <w:sz w:val="28"/>
        </w:rPr>
        <w:t xml:space="preserve"> по </w:t>
      </w:r>
      <w:r w:rsidR="00E31BCC">
        <w:rPr>
          <w:rFonts w:ascii="Times New Roman" w:hAnsi="Times New Roman"/>
          <w:sz w:val="28"/>
        </w:rPr>
        <w:t>вопрос</w:t>
      </w:r>
      <w:r w:rsidR="00D46195">
        <w:rPr>
          <w:rFonts w:ascii="Times New Roman" w:hAnsi="Times New Roman"/>
          <w:sz w:val="28"/>
        </w:rPr>
        <w:t>ам</w:t>
      </w:r>
      <w:r w:rsidR="00E31BCC">
        <w:rPr>
          <w:rFonts w:ascii="Times New Roman" w:hAnsi="Times New Roman"/>
          <w:sz w:val="28"/>
        </w:rPr>
        <w:t xml:space="preserve"> </w:t>
      </w:r>
      <w:r w:rsidR="0094694B">
        <w:rPr>
          <w:rFonts w:ascii="Times New Roman" w:hAnsi="Times New Roman"/>
          <w:sz w:val="28"/>
        </w:rPr>
        <w:t xml:space="preserve">подготовки и </w:t>
      </w:r>
      <w:r w:rsidR="00D46195">
        <w:rPr>
          <w:rFonts w:ascii="Times New Roman" w:hAnsi="Times New Roman"/>
          <w:sz w:val="28"/>
        </w:rPr>
        <w:t xml:space="preserve"> проведения государственной (итоговой) аттестации </w:t>
      </w:r>
      <w:r w:rsidR="00214714">
        <w:rPr>
          <w:rFonts w:ascii="Times New Roman" w:hAnsi="Times New Roman"/>
          <w:sz w:val="28"/>
        </w:rPr>
        <w:t>обучающихся</w:t>
      </w:r>
      <w:r w:rsidR="00D46195">
        <w:rPr>
          <w:rFonts w:ascii="Times New Roman" w:hAnsi="Times New Roman"/>
          <w:sz w:val="28"/>
        </w:rPr>
        <w:t xml:space="preserve"> </w:t>
      </w:r>
      <w:r w:rsidR="00D46195" w:rsidRPr="00BD27D2">
        <w:rPr>
          <w:rFonts w:ascii="Times New Roman" w:hAnsi="Times New Roman"/>
          <w:sz w:val="28"/>
        </w:rPr>
        <w:t>9, 11 (12) классов</w:t>
      </w:r>
      <w:r w:rsidR="00214714">
        <w:rPr>
          <w:rFonts w:ascii="Times New Roman" w:hAnsi="Times New Roman"/>
          <w:sz w:val="28"/>
        </w:rPr>
        <w:t xml:space="preserve"> </w:t>
      </w:r>
      <w:r w:rsidR="00252503">
        <w:rPr>
          <w:rFonts w:ascii="Times New Roman" w:hAnsi="Times New Roman"/>
          <w:sz w:val="28"/>
        </w:rPr>
        <w:t xml:space="preserve">                               </w:t>
      </w:r>
      <w:r w:rsidR="00214714">
        <w:rPr>
          <w:rFonts w:ascii="Times New Roman" w:hAnsi="Times New Roman"/>
          <w:sz w:val="28"/>
        </w:rPr>
        <w:t>и мониторинг по итогам</w:t>
      </w:r>
      <w:r w:rsidR="006422B5">
        <w:rPr>
          <w:rFonts w:ascii="Times New Roman" w:hAnsi="Times New Roman"/>
          <w:sz w:val="28"/>
        </w:rPr>
        <w:t xml:space="preserve"> аттестации</w:t>
      </w:r>
      <w:r w:rsidR="003B72E8">
        <w:rPr>
          <w:rFonts w:ascii="Times New Roman" w:hAnsi="Times New Roman"/>
          <w:sz w:val="28"/>
        </w:rPr>
        <w:t>.</w:t>
      </w:r>
      <w:r w:rsidR="00214714">
        <w:rPr>
          <w:rFonts w:ascii="Times New Roman" w:hAnsi="Times New Roman"/>
          <w:sz w:val="28"/>
        </w:rPr>
        <w:t xml:space="preserve"> </w:t>
      </w:r>
    </w:p>
    <w:p w:rsidR="002C1911" w:rsidRDefault="00BB1A7F" w:rsidP="00B249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60866" w:rsidRPr="0083222F">
        <w:rPr>
          <w:rFonts w:ascii="Times New Roman" w:hAnsi="Times New Roman"/>
          <w:sz w:val="28"/>
          <w:szCs w:val="28"/>
        </w:rPr>
        <w:t>.6.</w:t>
      </w:r>
      <w:r w:rsidR="0094694B">
        <w:rPr>
          <w:rFonts w:ascii="Times New Roman" w:hAnsi="Times New Roman"/>
          <w:sz w:val="28"/>
          <w:szCs w:val="28"/>
        </w:rPr>
        <w:t xml:space="preserve"> </w:t>
      </w:r>
      <w:r w:rsidR="00DD441D">
        <w:rPr>
          <w:rFonts w:ascii="Times New Roman" w:hAnsi="Times New Roman"/>
          <w:sz w:val="28"/>
          <w:szCs w:val="28"/>
        </w:rPr>
        <w:t xml:space="preserve">Обеспечить в установленные сроки участие педагогических работников </w:t>
      </w:r>
      <w:r w:rsidR="00DD441D" w:rsidRPr="0083222F">
        <w:rPr>
          <w:rFonts w:ascii="Times New Roman" w:hAnsi="Times New Roman"/>
          <w:sz w:val="28"/>
          <w:szCs w:val="28"/>
        </w:rPr>
        <w:t xml:space="preserve">подведомственных образовательных учреждений </w:t>
      </w:r>
      <w:r w:rsidR="00DD441D">
        <w:rPr>
          <w:rFonts w:ascii="Times New Roman" w:hAnsi="Times New Roman"/>
          <w:sz w:val="28"/>
          <w:szCs w:val="28"/>
        </w:rPr>
        <w:t xml:space="preserve">- членов предметных комиссий в </w:t>
      </w:r>
      <w:r w:rsidR="0083222F" w:rsidRPr="0083222F">
        <w:rPr>
          <w:rFonts w:ascii="Times New Roman" w:hAnsi="Times New Roman"/>
          <w:sz w:val="28"/>
          <w:szCs w:val="28"/>
        </w:rPr>
        <w:t>про</w:t>
      </w:r>
      <w:r w:rsidR="002C1911" w:rsidRPr="0083222F">
        <w:rPr>
          <w:rFonts w:ascii="Times New Roman" w:hAnsi="Times New Roman"/>
          <w:sz w:val="28"/>
          <w:szCs w:val="28"/>
        </w:rPr>
        <w:t>верк</w:t>
      </w:r>
      <w:r w:rsidR="00DD441D">
        <w:rPr>
          <w:rFonts w:ascii="Times New Roman" w:hAnsi="Times New Roman"/>
          <w:sz w:val="28"/>
          <w:szCs w:val="28"/>
        </w:rPr>
        <w:t>е</w:t>
      </w:r>
      <w:r w:rsidR="002C1911" w:rsidRPr="0083222F">
        <w:rPr>
          <w:rFonts w:ascii="Times New Roman" w:hAnsi="Times New Roman"/>
          <w:sz w:val="28"/>
          <w:szCs w:val="28"/>
        </w:rPr>
        <w:t xml:space="preserve"> экзаменационных работ</w:t>
      </w:r>
      <w:r w:rsidR="0083222F" w:rsidRPr="0083222F">
        <w:rPr>
          <w:rFonts w:ascii="Times New Roman" w:hAnsi="Times New Roman"/>
          <w:sz w:val="28"/>
          <w:szCs w:val="28"/>
        </w:rPr>
        <w:t>.</w:t>
      </w:r>
      <w:r w:rsidR="002C1911" w:rsidRPr="0083222F">
        <w:rPr>
          <w:rFonts w:ascii="Times New Roman" w:hAnsi="Times New Roman"/>
          <w:sz w:val="28"/>
          <w:szCs w:val="28"/>
        </w:rPr>
        <w:t xml:space="preserve"> </w:t>
      </w:r>
    </w:p>
    <w:p w:rsidR="00B90F89" w:rsidRDefault="00BB1A7F" w:rsidP="00B249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0F89">
        <w:rPr>
          <w:rFonts w:ascii="Times New Roman" w:hAnsi="Times New Roman"/>
          <w:sz w:val="28"/>
          <w:szCs w:val="28"/>
        </w:rPr>
        <w:t>.7.</w:t>
      </w:r>
      <w:r w:rsidR="009A1F77">
        <w:rPr>
          <w:rFonts w:ascii="Times New Roman" w:hAnsi="Times New Roman"/>
          <w:sz w:val="28"/>
          <w:szCs w:val="28"/>
        </w:rPr>
        <w:t xml:space="preserve"> </w:t>
      </w:r>
      <w:r w:rsidR="00012176">
        <w:rPr>
          <w:rFonts w:ascii="Times New Roman" w:hAnsi="Times New Roman"/>
          <w:sz w:val="28"/>
          <w:szCs w:val="28"/>
        </w:rPr>
        <w:t>Разработать механизм</w:t>
      </w:r>
      <w:r w:rsidR="00B90F89">
        <w:rPr>
          <w:rFonts w:ascii="Times New Roman" w:hAnsi="Times New Roman"/>
          <w:sz w:val="28"/>
          <w:szCs w:val="28"/>
        </w:rPr>
        <w:t xml:space="preserve"> своевременно</w:t>
      </w:r>
      <w:r w:rsidR="00012176">
        <w:rPr>
          <w:rFonts w:ascii="Times New Roman" w:hAnsi="Times New Roman"/>
          <w:sz w:val="28"/>
          <w:szCs w:val="28"/>
        </w:rPr>
        <w:t>го</w:t>
      </w:r>
      <w:r w:rsidR="00B90F89">
        <w:rPr>
          <w:rFonts w:ascii="Times New Roman" w:hAnsi="Times New Roman"/>
          <w:sz w:val="28"/>
          <w:szCs w:val="28"/>
        </w:rPr>
        <w:t xml:space="preserve"> информировани</w:t>
      </w:r>
      <w:r w:rsidR="00012176">
        <w:rPr>
          <w:rFonts w:ascii="Times New Roman" w:hAnsi="Times New Roman"/>
          <w:sz w:val="28"/>
          <w:szCs w:val="28"/>
        </w:rPr>
        <w:t>я</w:t>
      </w:r>
      <w:r w:rsidR="00B90F89">
        <w:rPr>
          <w:rFonts w:ascii="Times New Roman" w:hAnsi="Times New Roman"/>
          <w:sz w:val="28"/>
          <w:szCs w:val="28"/>
        </w:rPr>
        <w:t xml:space="preserve"> обучающихся</w:t>
      </w:r>
      <w:r w:rsidR="00012176">
        <w:rPr>
          <w:rFonts w:ascii="Times New Roman" w:hAnsi="Times New Roman"/>
          <w:sz w:val="28"/>
          <w:szCs w:val="28"/>
        </w:rPr>
        <w:t>,</w:t>
      </w:r>
      <w:r w:rsidR="00B90F89">
        <w:rPr>
          <w:rFonts w:ascii="Times New Roman" w:hAnsi="Times New Roman"/>
          <w:sz w:val="28"/>
          <w:szCs w:val="28"/>
        </w:rPr>
        <w:t xml:space="preserve"> выпускников </w:t>
      </w:r>
      <w:r w:rsidR="00012176">
        <w:rPr>
          <w:rFonts w:ascii="Times New Roman" w:hAnsi="Times New Roman"/>
          <w:sz w:val="28"/>
          <w:szCs w:val="28"/>
        </w:rPr>
        <w:t>и родителей</w:t>
      </w:r>
      <w:r w:rsidR="0094694B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="00012176">
        <w:rPr>
          <w:rFonts w:ascii="Times New Roman" w:hAnsi="Times New Roman"/>
          <w:sz w:val="28"/>
          <w:szCs w:val="28"/>
        </w:rPr>
        <w:t xml:space="preserve"> </w:t>
      </w:r>
      <w:r w:rsidR="00B90F89">
        <w:rPr>
          <w:rFonts w:ascii="Times New Roman" w:hAnsi="Times New Roman"/>
          <w:sz w:val="28"/>
          <w:szCs w:val="28"/>
        </w:rPr>
        <w:t xml:space="preserve">о </w:t>
      </w:r>
      <w:r w:rsidR="00012176">
        <w:rPr>
          <w:rFonts w:ascii="Times New Roman" w:hAnsi="Times New Roman"/>
          <w:sz w:val="28"/>
          <w:szCs w:val="28"/>
        </w:rPr>
        <w:t xml:space="preserve">ходе </w:t>
      </w:r>
      <w:r w:rsidR="00252503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012176">
        <w:rPr>
          <w:rFonts w:ascii="Times New Roman" w:hAnsi="Times New Roman"/>
          <w:sz w:val="28"/>
          <w:szCs w:val="28"/>
        </w:rPr>
        <w:t xml:space="preserve">и </w:t>
      </w:r>
      <w:r w:rsidR="00B90F89">
        <w:rPr>
          <w:rFonts w:ascii="Times New Roman" w:hAnsi="Times New Roman"/>
          <w:sz w:val="28"/>
          <w:szCs w:val="28"/>
        </w:rPr>
        <w:t>результатах государственной (итоговой) аттестации</w:t>
      </w:r>
      <w:r w:rsidR="00EE4427">
        <w:rPr>
          <w:rFonts w:ascii="Times New Roman" w:hAnsi="Times New Roman"/>
          <w:sz w:val="28"/>
          <w:szCs w:val="28"/>
        </w:rPr>
        <w:t xml:space="preserve"> и ЕГЭ</w:t>
      </w:r>
      <w:r w:rsidR="000E7C50">
        <w:rPr>
          <w:rFonts w:ascii="Times New Roman" w:hAnsi="Times New Roman"/>
          <w:sz w:val="28"/>
          <w:szCs w:val="28"/>
        </w:rPr>
        <w:t>, предусмотреть работу горячей линии</w:t>
      </w:r>
      <w:r w:rsidR="00B90F89">
        <w:rPr>
          <w:rFonts w:ascii="Times New Roman" w:hAnsi="Times New Roman"/>
          <w:sz w:val="28"/>
          <w:szCs w:val="28"/>
        </w:rPr>
        <w:t>.</w:t>
      </w:r>
    </w:p>
    <w:p w:rsidR="000E7C50" w:rsidRPr="00B90F89" w:rsidRDefault="000E7C50" w:rsidP="00B249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</w:t>
      </w:r>
      <w:r w:rsidR="00946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Своевременно п</w:t>
      </w:r>
      <w:r w:rsidR="0094694B">
        <w:rPr>
          <w:rFonts w:ascii="Times New Roman" w:hAnsi="Times New Roman"/>
          <w:sz w:val="28"/>
          <w:szCs w:val="28"/>
        </w:rPr>
        <w:t>роводить</w:t>
      </w:r>
      <w:r>
        <w:rPr>
          <w:rFonts w:ascii="Times New Roman" w:hAnsi="Times New Roman"/>
          <w:sz w:val="28"/>
          <w:szCs w:val="28"/>
        </w:rPr>
        <w:t xml:space="preserve"> заседани</w:t>
      </w:r>
      <w:r w:rsidR="0094694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муниципальных конфликтных комиссий. </w:t>
      </w:r>
    </w:p>
    <w:p w:rsidR="0013360B" w:rsidRDefault="00BB1A7F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13360B">
        <w:rPr>
          <w:rFonts w:ascii="Times New Roman" w:hAnsi="Times New Roman"/>
          <w:sz w:val="28"/>
        </w:rPr>
        <w:t>.</w:t>
      </w:r>
      <w:r w:rsidR="000E7C50">
        <w:rPr>
          <w:rFonts w:ascii="Times New Roman" w:hAnsi="Times New Roman"/>
          <w:sz w:val="28"/>
        </w:rPr>
        <w:t>9</w:t>
      </w:r>
      <w:r w:rsidR="0013360B">
        <w:rPr>
          <w:rFonts w:ascii="Times New Roman" w:hAnsi="Times New Roman"/>
          <w:sz w:val="28"/>
        </w:rPr>
        <w:t>.</w:t>
      </w:r>
      <w:r w:rsidR="0094694B">
        <w:rPr>
          <w:rFonts w:ascii="Times New Roman" w:hAnsi="Times New Roman"/>
          <w:sz w:val="28"/>
        </w:rPr>
        <w:t xml:space="preserve"> </w:t>
      </w:r>
      <w:r w:rsidR="0013360B">
        <w:rPr>
          <w:rFonts w:ascii="Times New Roman" w:hAnsi="Times New Roman"/>
          <w:sz w:val="28"/>
        </w:rPr>
        <w:t xml:space="preserve">Организовать деятельность подведомственных </w:t>
      </w:r>
      <w:r w:rsidR="00F26C25">
        <w:rPr>
          <w:rFonts w:ascii="Times New Roman" w:hAnsi="Times New Roman"/>
          <w:sz w:val="28"/>
        </w:rPr>
        <w:t xml:space="preserve">образовательных учреждений по </w:t>
      </w:r>
      <w:r w:rsidR="006422B5">
        <w:rPr>
          <w:rFonts w:ascii="Times New Roman" w:hAnsi="Times New Roman"/>
          <w:sz w:val="28"/>
        </w:rPr>
        <w:t>выдаче документов государственного образца о</w:t>
      </w:r>
      <w:r w:rsidR="0094694B">
        <w:rPr>
          <w:rFonts w:ascii="Times New Roman" w:hAnsi="Times New Roman"/>
          <w:sz w:val="28"/>
        </w:rPr>
        <w:t>б уровне</w:t>
      </w:r>
      <w:r w:rsidR="006422B5">
        <w:rPr>
          <w:rFonts w:ascii="Times New Roman" w:hAnsi="Times New Roman"/>
          <w:sz w:val="28"/>
        </w:rPr>
        <w:t xml:space="preserve"> образования, </w:t>
      </w:r>
      <w:r w:rsidR="00D7765A">
        <w:rPr>
          <w:rFonts w:ascii="Times New Roman" w:hAnsi="Times New Roman"/>
          <w:sz w:val="28"/>
        </w:rPr>
        <w:t xml:space="preserve">медалей «За особые успехи в учении», </w:t>
      </w:r>
      <w:r w:rsidR="006422B5">
        <w:rPr>
          <w:rFonts w:ascii="Times New Roman" w:hAnsi="Times New Roman"/>
          <w:sz w:val="28"/>
        </w:rPr>
        <w:t xml:space="preserve">свидетельств о результатах ЕГЭ, </w:t>
      </w:r>
      <w:r w:rsidR="00804A3E">
        <w:rPr>
          <w:rFonts w:ascii="Times New Roman" w:hAnsi="Times New Roman"/>
          <w:sz w:val="28"/>
        </w:rPr>
        <w:t>ведомостей образовательных достижений</w:t>
      </w:r>
      <w:r w:rsidR="006422B5">
        <w:rPr>
          <w:rFonts w:ascii="Times New Roman" w:hAnsi="Times New Roman"/>
          <w:sz w:val="28"/>
        </w:rPr>
        <w:t>.</w:t>
      </w:r>
    </w:p>
    <w:p w:rsidR="00012176" w:rsidRDefault="00012176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="000E7C50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</w:t>
      </w:r>
      <w:r w:rsidR="0094694B">
        <w:rPr>
          <w:rFonts w:ascii="Times New Roman" w:hAnsi="Times New Roman"/>
          <w:sz w:val="28"/>
        </w:rPr>
        <w:t xml:space="preserve"> </w:t>
      </w:r>
      <w:r w:rsidR="00D72DF2">
        <w:rPr>
          <w:rFonts w:ascii="Times New Roman" w:hAnsi="Times New Roman"/>
          <w:sz w:val="28"/>
        </w:rPr>
        <w:t>Обязать руководителей подведомственных образовательных учреждений:</w:t>
      </w:r>
    </w:p>
    <w:p w:rsidR="003A6608" w:rsidRDefault="003A6608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="000E7C50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.1.</w:t>
      </w:r>
      <w:r w:rsidR="0094694B">
        <w:rPr>
          <w:rFonts w:ascii="Times New Roman" w:hAnsi="Times New Roman"/>
          <w:sz w:val="28"/>
        </w:rPr>
        <w:t xml:space="preserve"> </w:t>
      </w:r>
      <w:r w:rsidR="00213F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Разработать план мероприятий по завершению 201</w:t>
      </w:r>
      <w:r w:rsidR="005F725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/201</w:t>
      </w:r>
      <w:r w:rsidR="005F725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учебного года и подготовк</w:t>
      </w:r>
      <w:r w:rsidR="003802B7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к новому учебному году.</w:t>
      </w:r>
    </w:p>
    <w:p w:rsidR="00D72DF2" w:rsidRDefault="00D72DF2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</w:t>
      </w:r>
      <w:r w:rsidR="000E7C50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</w:t>
      </w:r>
      <w:r w:rsidR="003A660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="0094694B">
        <w:rPr>
          <w:rFonts w:ascii="Times New Roman" w:hAnsi="Times New Roman"/>
          <w:sz w:val="28"/>
        </w:rPr>
        <w:t xml:space="preserve"> </w:t>
      </w:r>
      <w:r w:rsidR="00213F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Завершить 201</w:t>
      </w:r>
      <w:r w:rsidR="005F725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/201</w:t>
      </w:r>
      <w:r w:rsidR="005F725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учебный год во 2-8,10 классах - 3</w:t>
      </w:r>
      <w:r w:rsidR="00D7306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мая 201</w:t>
      </w:r>
      <w:r w:rsidR="005F725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года, в </w:t>
      </w:r>
      <w:r w:rsidRPr="00DC38A2">
        <w:rPr>
          <w:rFonts w:ascii="Times New Roman" w:hAnsi="Times New Roman"/>
          <w:sz w:val="28"/>
        </w:rPr>
        <w:t>1,9,11 (12) классах – 25 мая 201</w:t>
      </w:r>
      <w:r w:rsidR="005F725C">
        <w:rPr>
          <w:rFonts w:ascii="Times New Roman" w:hAnsi="Times New Roman"/>
          <w:sz w:val="28"/>
        </w:rPr>
        <w:t>2</w:t>
      </w:r>
      <w:r w:rsidRPr="00DC38A2">
        <w:rPr>
          <w:rFonts w:ascii="Times New Roman" w:hAnsi="Times New Roman"/>
          <w:sz w:val="28"/>
        </w:rPr>
        <w:t xml:space="preserve"> года.</w:t>
      </w:r>
    </w:p>
    <w:p w:rsidR="006A1FED" w:rsidRDefault="003A6608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="000E7C50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.3.</w:t>
      </w:r>
      <w:r w:rsidR="0094694B">
        <w:rPr>
          <w:rFonts w:ascii="Times New Roman" w:hAnsi="Times New Roman"/>
          <w:sz w:val="28"/>
        </w:rPr>
        <w:t xml:space="preserve"> </w:t>
      </w:r>
      <w:r w:rsidR="00213F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Обеспечить качественное выполнение образовательных </w:t>
      </w:r>
      <w:r w:rsidR="00252503"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>и учебных программ, повторение программного материала</w:t>
      </w:r>
      <w:r w:rsidR="006A1FED">
        <w:rPr>
          <w:rFonts w:ascii="Times New Roman" w:hAnsi="Times New Roman"/>
          <w:sz w:val="28"/>
        </w:rPr>
        <w:t>.</w:t>
      </w:r>
    </w:p>
    <w:p w:rsidR="003A6608" w:rsidRDefault="006A1FED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6.10.4</w:t>
      </w:r>
      <w:r w:rsidRPr="00286357">
        <w:rPr>
          <w:rFonts w:ascii="Times New Roman" w:hAnsi="Times New Roman"/>
          <w:sz w:val="28"/>
        </w:rPr>
        <w:t>.</w:t>
      </w:r>
      <w:r w:rsidR="0094694B">
        <w:rPr>
          <w:rFonts w:ascii="Times New Roman" w:hAnsi="Times New Roman"/>
          <w:sz w:val="28"/>
        </w:rPr>
        <w:t xml:space="preserve">  </w:t>
      </w:r>
      <w:r w:rsidR="003A6608">
        <w:rPr>
          <w:rFonts w:ascii="Times New Roman" w:hAnsi="Times New Roman"/>
          <w:sz w:val="28"/>
        </w:rPr>
        <w:t>Определить форму, порядок и сроки проведения промежуточной аттестации обучающихся в соответствии с уставами и локальными актами образовательных учреждений.</w:t>
      </w:r>
    </w:p>
    <w:p w:rsidR="003A6608" w:rsidRDefault="003A6608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="000E7C50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</w:t>
      </w:r>
      <w:r w:rsidR="0094694B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 w:rsidR="0094694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Провести предварительное распределение учебной нагрузки </w:t>
      </w:r>
      <w:r w:rsidR="00252503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>на 201</w:t>
      </w:r>
      <w:r w:rsidR="005F725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/201</w:t>
      </w:r>
      <w:r w:rsidR="005F725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учебный год.</w:t>
      </w:r>
    </w:p>
    <w:p w:rsidR="003A6608" w:rsidRDefault="003A6608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="000E7C50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</w:t>
      </w:r>
      <w:r w:rsidR="0094694B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 w:rsidR="0094694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Предусмотреть организацию различных форм занятости </w:t>
      </w:r>
      <w:r w:rsidR="00252503"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 xml:space="preserve">и </w:t>
      </w:r>
      <w:proofErr w:type="gramStart"/>
      <w:r>
        <w:rPr>
          <w:rFonts w:ascii="Times New Roman" w:hAnsi="Times New Roman"/>
          <w:sz w:val="28"/>
        </w:rPr>
        <w:t>оздоровления</w:t>
      </w:r>
      <w:proofErr w:type="gramEnd"/>
      <w:r>
        <w:rPr>
          <w:rFonts w:ascii="Times New Roman" w:hAnsi="Times New Roman"/>
          <w:sz w:val="28"/>
        </w:rPr>
        <w:t xml:space="preserve"> обучающихся в летний период.</w:t>
      </w:r>
    </w:p>
    <w:p w:rsidR="003A6608" w:rsidRDefault="00FB077F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="000E7C50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</w:t>
      </w:r>
      <w:r w:rsidR="0094694B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 w:rsidR="005F725C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До </w:t>
      </w:r>
      <w:r w:rsidRPr="00286357"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 апреля  201</w:t>
      </w:r>
      <w:r w:rsidR="005F725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 довести до сведения педагогических работников, обучающихся и их родителей (законных представителей) информацию о порядке</w:t>
      </w:r>
      <w:r w:rsidR="009D4F6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9D4F69">
        <w:rPr>
          <w:rFonts w:ascii="Times New Roman" w:hAnsi="Times New Roman"/>
          <w:sz w:val="28"/>
        </w:rPr>
        <w:t xml:space="preserve">месте, сроках </w:t>
      </w:r>
      <w:r>
        <w:rPr>
          <w:rFonts w:ascii="Times New Roman" w:hAnsi="Times New Roman"/>
          <w:sz w:val="28"/>
        </w:rPr>
        <w:t xml:space="preserve">проведения промежуточной аттестации, </w:t>
      </w:r>
      <w:r w:rsidR="00071FEF">
        <w:rPr>
          <w:rFonts w:ascii="Times New Roman" w:hAnsi="Times New Roman"/>
          <w:sz w:val="28"/>
        </w:rPr>
        <w:t xml:space="preserve">ознакомления с результатами, подачи и рассмотрения апелляций и получения свидетельств о результатах ЕГЭ, ведомостей образовательных достижений, об изменениях в </w:t>
      </w:r>
      <w:r>
        <w:rPr>
          <w:rFonts w:ascii="Times New Roman" w:hAnsi="Times New Roman"/>
          <w:sz w:val="28"/>
        </w:rPr>
        <w:t xml:space="preserve">процедуре государственной (итоговой) аттестации обучающихся </w:t>
      </w:r>
      <w:r w:rsidRPr="00FB077F">
        <w:rPr>
          <w:rFonts w:ascii="Times New Roman" w:hAnsi="Times New Roman"/>
          <w:sz w:val="28"/>
        </w:rPr>
        <w:t>9,11 (12) класс</w:t>
      </w:r>
      <w:r>
        <w:rPr>
          <w:rFonts w:ascii="Times New Roman" w:hAnsi="Times New Roman"/>
          <w:sz w:val="28"/>
        </w:rPr>
        <w:t>ов</w:t>
      </w:r>
      <w:r w:rsidR="00071FEF">
        <w:rPr>
          <w:rFonts w:ascii="Times New Roman" w:hAnsi="Times New Roman"/>
          <w:sz w:val="28"/>
        </w:rPr>
        <w:t xml:space="preserve"> и ЕГЭ</w:t>
      </w:r>
      <w:r>
        <w:rPr>
          <w:rFonts w:ascii="Times New Roman" w:hAnsi="Times New Roman"/>
          <w:sz w:val="28"/>
        </w:rPr>
        <w:t>.</w:t>
      </w:r>
      <w:proofErr w:type="gramEnd"/>
    </w:p>
    <w:p w:rsidR="00FB077F" w:rsidRDefault="00FB077F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="000E7C50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</w:t>
      </w:r>
      <w:r w:rsidR="0094694B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</w:t>
      </w:r>
      <w:r w:rsidR="0094694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Провести педагогические советы по допуску обучающихся </w:t>
      </w:r>
      <w:r w:rsidR="00252503"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>к государственной (итоговой) аттестации, выдаче документов государственного образца, награждению выпускников.</w:t>
      </w:r>
    </w:p>
    <w:p w:rsidR="00012176" w:rsidRDefault="00012176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="0094694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Рекомендовать руководителям учреждений профессионального образования:</w:t>
      </w:r>
    </w:p>
    <w:p w:rsidR="00012176" w:rsidRDefault="00012176" w:rsidP="00B249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7.1.</w:t>
      </w:r>
      <w:r w:rsidR="0094694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в установленные сроки участие преподавателей - членов предметных комиссий в </w:t>
      </w:r>
      <w:r w:rsidRPr="0083222F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е</w:t>
      </w:r>
      <w:r w:rsidRPr="0083222F">
        <w:rPr>
          <w:rFonts w:ascii="Times New Roman" w:hAnsi="Times New Roman"/>
          <w:sz w:val="28"/>
          <w:szCs w:val="28"/>
        </w:rPr>
        <w:t xml:space="preserve"> экзаменационных работ. </w:t>
      </w:r>
    </w:p>
    <w:p w:rsidR="00012176" w:rsidRDefault="00012176" w:rsidP="00B249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="0094694B">
        <w:rPr>
          <w:rFonts w:ascii="Times New Roman" w:hAnsi="Times New Roman"/>
          <w:sz w:val="28"/>
          <w:szCs w:val="28"/>
        </w:rPr>
        <w:t xml:space="preserve"> </w:t>
      </w:r>
      <w:r w:rsidR="00213F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Направить в соответствии с расписанием государственной (итоговой) аттестации и ЕГЭ уполномоченных представителей государственной </w:t>
      </w:r>
      <w:r w:rsidR="00252503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и региональной экзаменационных комиссий в пункты проведения экзаменов.</w:t>
      </w:r>
    </w:p>
    <w:p w:rsidR="00012176" w:rsidRDefault="009D37CC" w:rsidP="00B249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 w:rsidR="0094694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Организовать </w:t>
      </w:r>
      <w:r w:rsidR="006A1FED">
        <w:rPr>
          <w:rFonts w:ascii="Times New Roman" w:hAnsi="Times New Roman"/>
          <w:sz w:val="28"/>
          <w:szCs w:val="28"/>
        </w:rPr>
        <w:t xml:space="preserve">с использованием возможностей сайтов 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своевременное информирование обучающихся, выпускников и родителей </w:t>
      </w:r>
      <w:r w:rsidR="00D72DF2">
        <w:rPr>
          <w:rFonts w:ascii="Times New Roman" w:hAnsi="Times New Roman"/>
          <w:sz w:val="28"/>
          <w:szCs w:val="28"/>
        </w:rPr>
        <w:t>о правилах приема, перечне направлений, специальностей и вступительных испытаний по общеобразовательным предметам,  формах проведения дополнительных вступительных испытаний творческой и профессиональной направленности, вступительных испытаний для граждан с ограниченными возможностями здоровья и лиц, не имеющих результатов ЕГЭ, ходе приёмной кампании.</w:t>
      </w:r>
      <w:proofErr w:type="gramEnd"/>
    </w:p>
    <w:p w:rsidR="00D46195" w:rsidRDefault="00D72DF2" w:rsidP="00B249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D46195">
        <w:rPr>
          <w:rFonts w:ascii="Times New Roman" w:hAnsi="Times New Roman"/>
          <w:sz w:val="28"/>
        </w:rPr>
        <w:t>.</w:t>
      </w:r>
      <w:r w:rsidR="00BB1A7F">
        <w:rPr>
          <w:rFonts w:ascii="Times New Roman" w:hAnsi="Times New Roman"/>
          <w:sz w:val="28"/>
        </w:rPr>
        <w:t xml:space="preserve"> </w:t>
      </w:r>
      <w:r w:rsidR="00D46195">
        <w:rPr>
          <w:rFonts w:ascii="Times New Roman" w:hAnsi="Times New Roman"/>
          <w:sz w:val="28"/>
        </w:rPr>
        <w:t xml:space="preserve">Контроль за исполнением </w:t>
      </w:r>
      <w:r w:rsidR="00286357">
        <w:rPr>
          <w:rFonts w:ascii="Times New Roman" w:hAnsi="Times New Roman"/>
          <w:sz w:val="28"/>
        </w:rPr>
        <w:t xml:space="preserve">настоящего </w:t>
      </w:r>
      <w:r w:rsidR="00D46195">
        <w:rPr>
          <w:rFonts w:ascii="Times New Roman" w:hAnsi="Times New Roman"/>
          <w:sz w:val="28"/>
        </w:rPr>
        <w:t xml:space="preserve">приказа </w:t>
      </w:r>
      <w:r w:rsidR="00214714">
        <w:rPr>
          <w:rFonts w:ascii="Times New Roman" w:hAnsi="Times New Roman"/>
          <w:sz w:val="28"/>
        </w:rPr>
        <w:t xml:space="preserve">возложить на </w:t>
      </w:r>
      <w:r w:rsidR="00F85846">
        <w:rPr>
          <w:rFonts w:ascii="Times New Roman" w:hAnsi="Times New Roman"/>
          <w:sz w:val="28"/>
        </w:rPr>
        <w:t>председателя комитета</w:t>
      </w:r>
      <w:r w:rsidR="00B34B8D">
        <w:rPr>
          <w:rFonts w:ascii="Times New Roman" w:hAnsi="Times New Roman"/>
          <w:sz w:val="28"/>
        </w:rPr>
        <w:t xml:space="preserve"> по</w:t>
      </w:r>
      <w:r w:rsidR="00F85846">
        <w:rPr>
          <w:rFonts w:ascii="Times New Roman" w:hAnsi="Times New Roman"/>
          <w:sz w:val="28"/>
        </w:rPr>
        <w:t xml:space="preserve"> </w:t>
      </w:r>
      <w:r w:rsidR="00286357" w:rsidRPr="00286357">
        <w:rPr>
          <w:rFonts w:ascii="Times New Roman" w:hAnsi="Times New Roman"/>
          <w:sz w:val="28"/>
        </w:rPr>
        <w:t>госу</w:t>
      </w:r>
      <w:r w:rsidR="00286357">
        <w:rPr>
          <w:rFonts w:ascii="Times New Roman" w:hAnsi="Times New Roman"/>
          <w:sz w:val="28"/>
        </w:rPr>
        <w:t xml:space="preserve">дарственному надзору и контролю в сфере образования министерства образования области </w:t>
      </w:r>
      <w:r w:rsidR="00F85846">
        <w:rPr>
          <w:rFonts w:ascii="Times New Roman" w:hAnsi="Times New Roman"/>
          <w:sz w:val="28"/>
        </w:rPr>
        <w:t xml:space="preserve"> </w:t>
      </w:r>
      <w:proofErr w:type="gramStart"/>
      <w:r w:rsidR="00804A3E">
        <w:rPr>
          <w:rFonts w:ascii="Times New Roman" w:hAnsi="Times New Roman"/>
          <w:sz w:val="28"/>
        </w:rPr>
        <w:t>Ефимкина</w:t>
      </w:r>
      <w:proofErr w:type="gramEnd"/>
      <w:r w:rsidR="00804A3E">
        <w:rPr>
          <w:rFonts w:ascii="Times New Roman" w:hAnsi="Times New Roman"/>
          <w:sz w:val="28"/>
        </w:rPr>
        <w:t xml:space="preserve"> В.В.</w:t>
      </w:r>
      <w:r w:rsidR="00F85846">
        <w:rPr>
          <w:rFonts w:ascii="Times New Roman" w:hAnsi="Times New Roman"/>
          <w:sz w:val="28"/>
        </w:rPr>
        <w:t xml:space="preserve"> </w:t>
      </w:r>
    </w:p>
    <w:p w:rsidR="0094694B" w:rsidRDefault="0094694B" w:rsidP="00B2492B">
      <w:pPr>
        <w:ind w:firstLine="709"/>
        <w:jc w:val="both"/>
        <w:rPr>
          <w:rFonts w:ascii="Times New Roman" w:hAnsi="Times New Roman"/>
          <w:sz w:val="28"/>
        </w:rPr>
      </w:pPr>
    </w:p>
    <w:p w:rsidR="00252503" w:rsidRDefault="00252503" w:rsidP="00B2492B">
      <w:pPr>
        <w:ind w:firstLine="709"/>
        <w:jc w:val="both"/>
        <w:rPr>
          <w:rFonts w:ascii="Times New Roman" w:hAnsi="Times New Roman"/>
          <w:sz w:val="28"/>
        </w:rPr>
      </w:pPr>
    </w:p>
    <w:p w:rsidR="00162978" w:rsidRPr="00162978" w:rsidRDefault="00286357" w:rsidP="00D46195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Первый заместитель министра                                               И.В. Ткаченко</w:t>
      </w:r>
    </w:p>
    <w:p w:rsidR="00A63F2B" w:rsidRDefault="00A63F2B" w:rsidP="00D46195">
      <w:pPr>
        <w:ind w:left="7080"/>
        <w:rPr>
          <w:rFonts w:ascii="Times New Roman" w:hAnsi="Times New Roman"/>
        </w:rPr>
        <w:sectPr w:rsidR="00A63F2B" w:rsidSect="00A63F2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90F89" w:rsidRPr="00FF447E" w:rsidRDefault="00D46195" w:rsidP="00FF447E">
      <w:pPr>
        <w:ind w:left="9204"/>
        <w:jc w:val="both"/>
        <w:rPr>
          <w:rFonts w:ascii="Times New Roman" w:hAnsi="Times New Roman"/>
          <w:sz w:val="26"/>
          <w:szCs w:val="26"/>
        </w:rPr>
      </w:pPr>
      <w:r w:rsidRPr="00FF447E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22611D" w:rsidRPr="00FF447E">
        <w:rPr>
          <w:rFonts w:ascii="Times New Roman" w:hAnsi="Times New Roman"/>
          <w:sz w:val="26"/>
          <w:szCs w:val="26"/>
        </w:rPr>
        <w:t xml:space="preserve"> </w:t>
      </w:r>
      <w:r w:rsidR="006D4A34" w:rsidRPr="00FF447E">
        <w:rPr>
          <w:rFonts w:ascii="Times New Roman" w:hAnsi="Times New Roman"/>
          <w:sz w:val="26"/>
          <w:szCs w:val="26"/>
        </w:rPr>
        <w:t xml:space="preserve">№ </w:t>
      </w:r>
      <w:r w:rsidR="00935368" w:rsidRPr="00FF447E">
        <w:rPr>
          <w:rFonts w:ascii="Times New Roman" w:hAnsi="Times New Roman"/>
          <w:sz w:val="26"/>
          <w:szCs w:val="26"/>
        </w:rPr>
        <w:t>1</w:t>
      </w:r>
      <w:r w:rsidR="006D4A34" w:rsidRPr="00FF447E">
        <w:rPr>
          <w:rFonts w:ascii="Times New Roman" w:hAnsi="Times New Roman"/>
          <w:sz w:val="26"/>
          <w:szCs w:val="26"/>
        </w:rPr>
        <w:t xml:space="preserve"> </w:t>
      </w:r>
    </w:p>
    <w:p w:rsidR="0022611D" w:rsidRPr="00FF447E" w:rsidRDefault="0022611D" w:rsidP="00FF447E">
      <w:pPr>
        <w:ind w:left="9204"/>
        <w:jc w:val="both"/>
        <w:rPr>
          <w:rFonts w:ascii="Times New Roman" w:hAnsi="Times New Roman"/>
          <w:sz w:val="26"/>
          <w:szCs w:val="26"/>
        </w:rPr>
      </w:pPr>
      <w:r w:rsidRPr="00FF447E">
        <w:rPr>
          <w:rFonts w:ascii="Times New Roman" w:hAnsi="Times New Roman"/>
          <w:sz w:val="26"/>
          <w:szCs w:val="26"/>
        </w:rPr>
        <w:t xml:space="preserve">к приказу министерства образования области </w:t>
      </w:r>
    </w:p>
    <w:p w:rsidR="00D46195" w:rsidRPr="00FF447E" w:rsidRDefault="0022611D" w:rsidP="00FF447E">
      <w:pPr>
        <w:ind w:left="9204"/>
        <w:jc w:val="both"/>
        <w:rPr>
          <w:rFonts w:ascii="Times New Roman" w:hAnsi="Times New Roman"/>
          <w:sz w:val="26"/>
          <w:szCs w:val="26"/>
        </w:rPr>
      </w:pPr>
      <w:r w:rsidRPr="00FF447E">
        <w:rPr>
          <w:rFonts w:ascii="Times New Roman" w:hAnsi="Times New Roman"/>
          <w:sz w:val="26"/>
          <w:szCs w:val="26"/>
        </w:rPr>
        <w:t>от ________ № ________</w:t>
      </w:r>
    </w:p>
    <w:p w:rsidR="0022611D" w:rsidRPr="00FF447E" w:rsidRDefault="0022611D" w:rsidP="0022611D">
      <w:pPr>
        <w:jc w:val="center"/>
        <w:rPr>
          <w:rFonts w:ascii="Times New Roman" w:hAnsi="Times New Roman"/>
          <w:b/>
          <w:sz w:val="26"/>
          <w:szCs w:val="26"/>
        </w:rPr>
      </w:pPr>
      <w:r w:rsidRPr="00FF447E">
        <w:rPr>
          <w:rFonts w:ascii="Times New Roman" w:hAnsi="Times New Roman"/>
          <w:b/>
          <w:sz w:val="26"/>
          <w:szCs w:val="26"/>
        </w:rPr>
        <w:t xml:space="preserve">ПЛАН </w:t>
      </w:r>
    </w:p>
    <w:p w:rsidR="0022611D" w:rsidRDefault="0022611D" w:rsidP="0022611D">
      <w:pPr>
        <w:jc w:val="center"/>
        <w:rPr>
          <w:rFonts w:ascii="Times New Roman" w:hAnsi="Times New Roman"/>
          <w:b/>
          <w:sz w:val="26"/>
          <w:szCs w:val="26"/>
        </w:rPr>
      </w:pPr>
      <w:r w:rsidRPr="00FF447E">
        <w:rPr>
          <w:rFonts w:ascii="Times New Roman" w:hAnsi="Times New Roman"/>
          <w:b/>
          <w:sz w:val="26"/>
          <w:szCs w:val="26"/>
        </w:rPr>
        <w:t>мероприятий по завершению 20</w:t>
      </w:r>
      <w:r w:rsidR="00364C45" w:rsidRPr="00FF447E">
        <w:rPr>
          <w:rFonts w:ascii="Times New Roman" w:hAnsi="Times New Roman"/>
          <w:b/>
          <w:sz w:val="26"/>
          <w:szCs w:val="26"/>
        </w:rPr>
        <w:t>1</w:t>
      </w:r>
      <w:r w:rsidR="00286357">
        <w:rPr>
          <w:rFonts w:ascii="Times New Roman" w:hAnsi="Times New Roman"/>
          <w:b/>
          <w:sz w:val="26"/>
          <w:szCs w:val="26"/>
        </w:rPr>
        <w:t>1</w:t>
      </w:r>
      <w:r w:rsidRPr="00FF447E">
        <w:rPr>
          <w:rFonts w:ascii="Times New Roman" w:hAnsi="Times New Roman"/>
          <w:b/>
          <w:sz w:val="26"/>
          <w:szCs w:val="26"/>
        </w:rPr>
        <w:t>/20</w:t>
      </w:r>
      <w:r w:rsidR="00F85846" w:rsidRPr="00FF447E">
        <w:rPr>
          <w:rFonts w:ascii="Times New Roman" w:hAnsi="Times New Roman"/>
          <w:b/>
          <w:sz w:val="26"/>
          <w:szCs w:val="26"/>
        </w:rPr>
        <w:t>1</w:t>
      </w:r>
      <w:r w:rsidR="00286357">
        <w:rPr>
          <w:rFonts w:ascii="Times New Roman" w:hAnsi="Times New Roman"/>
          <w:b/>
          <w:sz w:val="26"/>
          <w:szCs w:val="26"/>
        </w:rPr>
        <w:t>2</w:t>
      </w:r>
      <w:r w:rsidRPr="00FF447E">
        <w:rPr>
          <w:rFonts w:ascii="Times New Roman" w:hAnsi="Times New Roman"/>
          <w:b/>
          <w:sz w:val="26"/>
          <w:szCs w:val="26"/>
        </w:rPr>
        <w:t xml:space="preserve"> учебного года и проведению государственной (итоговой) аттестации выпускников 9, 11 (12) классов общеобразовательных учреждений области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8571"/>
        <w:gridCol w:w="1984"/>
        <w:gridCol w:w="3544"/>
      </w:tblGrid>
      <w:tr w:rsidR="00935368" w:rsidRPr="00FF447E" w:rsidTr="00B24FBD">
        <w:tc>
          <w:tcPr>
            <w:tcW w:w="468" w:type="dxa"/>
          </w:tcPr>
          <w:p w:rsidR="00D46195" w:rsidRPr="00B24FBD" w:rsidRDefault="00D46195" w:rsidP="00B24F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4FBD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571" w:type="dxa"/>
          </w:tcPr>
          <w:p w:rsidR="00D46195" w:rsidRPr="00B24FBD" w:rsidRDefault="00D46195" w:rsidP="00B24F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4FBD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D46195" w:rsidRPr="00B24FBD" w:rsidRDefault="00D46195" w:rsidP="00B24F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4FBD">
              <w:rPr>
                <w:rFonts w:ascii="Times New Roman" w:hAnsi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3544" w:type="dxa"/>
          </w:tcPr>
          <w:p w:rsidR="00D46195" w:rsidRPr="00B24FBD" w:rsidRDefault="00D46195" w:rsidP="00B24F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4FBD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935368" w:rsidRPr="00FF447E" w:rsidTr="00B24FBD">
        <w:tc>
          <w:tcPr>
            <w:tcW w:w="468" w:type="dxa"/>
          </w:tcPr>
          <w:p w:rsidR="00D46195" w:rsidRPr="00B24FBD" w:rsidRDefault="00D46195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71" w:type="dxa"/>
          </w:tcPr>
          <w:p w:rsidR="00D46195" w:rsidRPr="00B24FBD" w:rsidRDefault="00106742" w:rsidP="00B24F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Подготовка распорядительной документации по завершению учебного года и инструктивно-методического обеспечения проведения государственной (итоговой) аттестации</w:t>
            </w:r>
          </w:p>
        </w:tc>
        <w:tc>
          <w:tcPr>
            <w:tcW w:w="1984" w:type="dxa"/>
          </w:tcPr>
          <w:p w:rsidR="00D46195" w:rsidRPr="00B24FBD" w:rsidRDefault="00935368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а</w:t>
            </w:r>
            <w:r w:rsidR="00106742" w:rsidRPr="00B24FBD">
              <w:rPr>
                <w:rFonts w:ascii="Times New Roman" w:hAnsi="Times New Roman"/>
                <w:sz w:val="26"/>
                <w:szCs w:val="26"/>
              </w:rPr>
              <w:t>прель</w:t>
            </w:r>
          </w:p>
        </w:tc>
        <w:tc>
          <w:tcPr>
            <w:tcW w:w="3544" w:type="dxa"/>
          </w:tcPr>
          <w:p w:rsidR="00D46195" w:rsidRPr="00B24FBD" w:rsidRDefault="00BF4DEC" w:rsidP="00B24F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м</w:t>
            </w:r>
            <w:r w:rsidR="00106742" w:rsidRPr="00B24FBD">
              <w:rPr>
                <w:rFonts w:ascii="Times New Roman" w:hAnsi="Times New Roman"/>
                <w:sz w:val="26"/>
                <w:szCs w:val="26"/>
              </w:rPr>
              <w:t xml:space="preserve">инистерство образования, органы </w:t>
            </w:r>
            <w:r w:rsidR="00935368" w:rsidRPr="00B24FBD">
              <w:rPr>
                <w:rFonts w:ascii="Times New Roman" w:hAnsi="Times New Roman"/>
                <w:sz w:val="26"/>
                <w:szCs w:val="26"/>
              </w:rPr>
              <w:t>местного самоуправления</w:t>
            </w:r>
          </w:p>
        </w:tc>
      </w:tr>
      <w:tr w:rsidR="00935368" w:rsidRPr="00FF447E" w:rsidTr="00B24FBD">
        <w:tc>
          <w:tcPr>
            <w:tcW w:w="468" w:type="dxa"/>
          </w:tcPr>
          <w:p w:rsidR="00D46195" w:rsidRPr="00B24FBD" w:rsidRDefault="00106742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571" w:type="dxa"/>
          </w:tcPr>
          <w:p w:rsidR="00D46195" w:rsidRPr="00B24FBD" w:rsidRDefault="00106742" w:rsidP="00B24F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 xml:space="preserve">Организационные мероприятия: </w:t>
            </w:r>
          </w:p>
          <w:p w:rsidR="00106742" w:rsidRPr="00B24FBD" w:rsidRDefault="00106742" w:rsidP="00B24F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 xml:space="preserve">- проведение </w:t>
            </w:r>
            <w:r w:rsidR="00BF4DEC" w:rsidRPr="00B24FBD">
              <w:rPr>
                <w:rFonts w:ascii="Times New Roman" w:hAnsi="Times New Roman"/>
                <w:sz w:val="26"/>
                <w:szCs w:val="26"/>
              </w:rPr>
              <w:t xml:space="preserve">репетиционных и </w:t>
            </w:r>
            <w:r w:rsidRPr="00B24FBD">
              <w:rPr>
                <w:rFonts w:ascii="Times New Roman" w:hAnsi="Times New Roman"/>
                <w:sz w:val="26"/>
                <w:szCs w:val="26"/>
              </w:rPr>
              <w:t>пробн</w:t>
            </w:r>
            <w:r w:rsidR="00BF4DEC" w:rsidRPr="00B24FBD">
              <w:rPr>
                <w:rFonts w:ascii="Times New Roman" w:hAnsi="Times New Roman"/>
                <w:sz w:val="26"/>
                <w:szCs w:val="26"/>
              </w:rPr>
              <w:t>ых</w:t>
            </w:r>
            <w:r w:rsidRPr="00B24FBD">
              <w:rPr>
                <w:rFonts w:ascii="Times New Roman" w:hAnsi="Times New Roman"/>
                <w:sz w:val="26"/>
                <w:szCs w:val="26"/>
              </w:rPr>
              <w:t xml:space="preserve"> экзамен</w:t>
            </w:r>
            <w:r w:rsidR="00BF4DEC" w:rsidRPr="00B24FBD">
              <w:rPr>
                <w:rFonts w:ascii="Times New Roman" w:hAnsi="Times New Roman"/>
                <w:sz w:val="26"/>
                <w:szCs w:val="26"/>
              </w:rPr>
              <w:t>ов</w:t>
            </w:r>
            <w:r w:rsidRPr="00B24F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F4DEC" w:rsidRPr="00B24FBD">
              <w:rPr>
                <w:rFonts w:ascii="Times New Roman" w:hAnsi="Times New Roman"/>
                <w:sz w:val="26"/>
                <w:szCs w:val="26"/>
              </w:rPr>
              <w:t xml:space="preserve">обучающихся </w:t>
            </w:r>
            <w:r w:rsidR="007F0982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="00BF4DEC" w:rsidRPr="00B24FBD">
              <w:rPr>
                <w:rFonts w:ascii="Times New Roman" w:hAnsi="Times New Roman"/>
                <w:sz w:val="26"/>
                <w:szCs w:val="26"/>
              </w:rPr>
              <w:t>9</w:t>
            </w:r>
            <w:r w:rsidR="007F0982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  <w:r w:rsidRPr="00B24FB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06742" w:rsidRPr="00B24FBD" w:rsidRDefault="00106742" w:rsidP="00B24F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 xml:space="preserve">- проведение инструктивных совещаний по вопросам государственной (итоговой) аттестации </w:t>
            </w:r>
            <w:r w:rsidR="00935368" w:rsidRPr="00B24FBD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r w:rsidRPr="00B24FB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06742" w:rsidRPr="00B24FBD" w:rsidRDefault="00106742" w:rsidP="00B24F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 xml:space="preserve">- подготовка пунктов проведения экзаменов и организация подвоза </w:t>
            </w:r>
            <w:r w:rsidR="00935368" w:rsidRPr="00B24FBD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r w:rsidRPr="00B24FBD">
              <w:rPr>
                <w:rFonts w:ascii="Times New Roman" w:hAnsi="Times New Roman"/>
                <w:sz w:val="26"/>
                <w:szCs w:val="26"/>
              </w:rPr>
              <w:t xml:space="preserve"> в соответствии с транспортными схемами;</w:t>
            </w:r>
          </w:p>
          <w:p w:rsidR="00106742" w:rsidRPr="00B24FBD" w:rsidRDefault="00F72290" w:rsidP="00B24FBD">
            <w:pPr>
              <w:tabs>
                <w:tab w:val="left" w:pos="612"/>
              </w:tabs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-</w:t>
            </w:r>
            <w:r w:rsidR="00935368" w:rsidRPr="00B24F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6742" w:rsidRPr="00B24FBD">
              <w:rPr>
                <w:rFonts w:ascii="Times New Roman" w:hAnsi="Times New Roman"/>
                <w:sz w:val="26"/>
                <w:szCs w:val="26"/>
              </w:rPr>
              <w:t>ф</w:t>
            </w:r>
            <w:r w:rsidR="00106742" w:rsidRPr="00B24FBD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ормирование экзаменационных потоков выпускников – участников </w:t>
            </w:r>
            <w:r w:rsidR="008F378B" w:rsidRPr="00B24FBD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государственной (итоговой) аттестации и </w:t>
            </w:r>
            <w:r w:rsidR="00106742" w:rsidRPr="00B24FBD">
              <w:rPr>
                <w:rFonts w:ascii="Times New Roman" w:hAnsi="Times New Roman"/>
                <w:spacing w:val="-1"/>
                <w:sz w:val="26"/>
                <w:szCs w:val="26"/>
              </w:rPr>
              <w:t>ЕГЭ и оформление заявок</w:t>
            </w:r>
            <w:r w:rsidRPr="00B24FBD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в </w:t>
            </w:r>
            <w:proofErr w:type="spellStart"/>
            <w:r w:rsidR="008F378B" w:rsidRPr="00B24FBD">
              <w:rPr>
                <w:rFonts w:ascii="Times New Roman" w:hAnsi="Times New Roman"/>
                <w:spacing w:val="-1"/>
                <w:sz w:val="26"/>
                <w:szCs w:val="26"/>
              </w:rPr>
              <w:t>Рособрнадзор</w:t>
            </w:r>
            <w:proofErr w:type="spellEnd"/>
            <w:r w:rsidR="008F378B" w:rsidRPr="00B24FBD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и </w:t>
            </w:r>
            <w:r w:rsidRPr="00B24FBD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Федеральный центр тестирования </w:t>
            </w:r>
            <w:r w:rsidR="00106742" w:rsidRPr="00B24FBD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на получение контрольн</w:t>
            </w:r>
            <w:r w:rsidR="008F378B" w:rsidRPr="00B24FBD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ых </w:t>
            </w:r>
            <w:r w:rsidR="00106742" w:rsidRPr="00B24FBD">
              <w:rPr>
                <w:rFonts w:ascii="Times New Roman" w:hAnsi="Times New Roman"/>
                <w:spacing w:val="-1"/>
                <w:sz w:val="26"/>
                <w:szCs w:val="26"/>
              </w:rPr>
              <w:t>измерительных материалов по соответствующим предметам;</w:t>
            </w:r>
          </w:p>
          <w:p w:rsidR="00935368" w:rsidRPr="00B24FBD" w:rsidRDefault="00935368" w:rsidP="00B24FBD">
            <w:pPr>
              <w:tabs>
                <w:tab w:val="left" w:pos="612"/>
              </w:tabs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- формирование заявок в </w:t>
            </w:r>
            <w:r w:rsidR="00560866" w:rsidRPr="00B24FBD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министерство образования области и </w:t>
            </w:r>
            <w:r w:rsidR="00B41FE5">
              <w:rPr>
                <w:rFonts w:ascii="Times New Roman" w:hAnsi="Times New Roman"/>
                <w:spacing w:val="-1"/>
                <w:sz w:val="26"/>
                <w:szCs w:val="26"/>
              </w:rPr>
              <w:t>ГК</w:t>
            </w:r>
            <w:r w:rsidRPr="00B24FBD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У «РЦОКО» </w:t>
            </w:r>
            <w:r w:rsidR="00560866" w:rsidRPr="00B24FBD">
              <w:rPr>
                <w:rFonts w:ascii="Times New Roman" w:hAnsi="Times New Roman"/>
                <w:spacing w:val="-1"/>
                <w:sz w:val="26"/>
                <w:szCs w:val="26"/>
              </w:rPr>
              <w:t>на получение контрольн</w:t>
            </w:r>
            <w:r w:rsidR="008F378B" w:rsidRPr="00B24FBD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ых </w:t>
            </w:r>
            <w:r w:rsidR="00560866" w:rsidRPr="00B24FBD">
              <w:rPr>
                <w:rFonts w:ascii="Times New Roman" w:hAnsi="Times New Roman"/>
                <w:spacing w:val="-1"/>
                <w:sz w:val="26"/>
                <w:szCs w:val="26"/>
              </w:rPr>
              <w:t>измерительных материалов для обучающихся 9-х классов</w:t>
            </w:r>
          </w:p>
          <w:p w:rsidR="00106742" w:rsidRPr="00B24FBD" w:rsidRDefault="00797EBC" w:rsidP="00B24FBD">
            <w:pPr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pacing w:val="-1"/>
                <w:sz w:val="26"/>
                <w:szCs w:val="26"/>
              </w:rPr>
              <w:t>- проведение аккредитации общественных наблюдателей и представителей СМИ в ППЭ;</w:t>
            </w:r>
          </w:p>
          <w:p w:rsidR="00560866" w:rsidRPr="00B24FBD" w:rsidRDefault="00560866" w:rsidP="00B24FBD">
            <w:pPr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pacing w:val="-1"/>
                <w:sz w:val="26"/>
                <w:szCs w:val="26"/>
              </w:rPr>
              <w:t>- оформление удостоверений уполномоченным представителям ГЭК, РЭК.</w:t>
            </w:r>
          </w:p>
          <w:p w:rsidR="00D047BD" w:rsidRPr="00B24FBD" w:rsidRDefault="00797EBC" w:rsidP="00B24FBD">
            <w:pPr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- </w:t>
            </w:r>
            <w:r w:rsidR="00FD376D" w:rsidRPr="00B24FBD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обеспечение работы </w:t>
            </w:r>
            <w:r w:rsidR="00725044" w:rsidRPr="00B24FBD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предметных </w:t>
            </w:r>
            <w:r w:rsidR="00FD376D" w:rsidRPr="00B24FBD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комиссий </w:t>
            </w:r>
            <w:r w:rsidR="005C0B20" w:rsidRPr="00B24FBD">
              <w:rPr>
                <w:rFonts w:ascii="Times New Roman" w:hAnsi="Times New Roman"/>
                <w:spacing w:val="-1"/>
                <w:sz w:val="26"/>
                <w:szCs w:val="26"/>
              </w:rPr>
              <w:t>ГЭК, РЭК</w:t>
            </w:r>
            <w:r w:rsidR="00FD376D" w:rsidRPr="00B24FBD">
              <w:rPr>
                <w:rFonts w:ascii="Times New Roman" w:hAnsi="Times New Roman"/>
                <w:spacing w:val="-1"/>
                <w:sz w:val="26"/>
                <w:szCs w:val="26"/>
              </w:rPr>
              <w:t>;</w:t>
            </w:r>
          </w:p>
          <w:p w:rsidR="00B2492B" w:rsidRPr="00B24FBD" w:rsidRDefault="00D047BD" w:rsidP="00B24FBD">
            <w:pPr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</w:p>
          <w:p w:rsidR="008C43EF" w:rsidRPr="00B24FBD" w:rsidRDefault="008C43EF" w:rsidP="00B24FBD">
            <w:pPr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pacing w:val="-1"/>
                <w:sz w:val="26"/>
                <w:szCs w:val="26"/>
              </w:rPr>
              <w:t>- формирование и организация работы конфликтных комиссий;</w:t>
            </w:r>
          </w:p>
          <w:p w:rsidR="00106742" w:rsidRPr="00B24FBD" w:rsidRDefault="00797EBC" w:rsidP="00B24F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 xml:space="preserve">- </w:t>
            </w:r>
            <w:r w:rsidRPr="00B24FBD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организация выдачи </w:t>
            </w:r>
            <w:r w:rsidRPr="00B24FBD">
              <w:rPr>
                <w:rFonts w:ascii="Times New Roman" w:hAnsi="Times New Roman"/>
                <w:spacing w:val="-4"/>
                <w:sz w:val="26"/>
                <w:szCs w:val="26"/>
              </w:rPr>
              <w:t>свидетельств</w:t>
            </w:r>
            <w:r w:rsidRPr="00B24FBD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о р</w:t>
            </w:r>
            <w:r w:rsidRPr="00B24FBD">
              <w:rPr>
                <w:rFonts w:ascii="Times New Roman" w:hAnsi="Times New Roman"/>
                <w:spacing w:val="-2"/>
                <w:sz w:val="26"/>
                <w:szCs w:val="26"/>
              </w:rPr>
              <w:t>езультатах ЕГЭ</w:t>
            </w:r>
          </w:p>
        </w:tc>
        <w:tc>
          <w:tcPr>
            <w:tcW w:w="1984" w:type="dxa"/>
          </w:tcPr>
          <w:p w:rsidR="00D46195" w:rsidRPr="00B24FBD" w:rsidRDefault="00D46195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06742" w:rsidRPr="00B24FBD" w:rsidRDefault="00BF4DEC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март-апрель</w:t>
            </w:r>
          </w:p>
          <w:p w:rsidR="00106742" w:rsidRPr="00B24FBD" w:rsidRDefault="00106742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06742" w:rsidRPr="00B24FBD" w:rsidRDefault="00B2492B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106742" w:rsidRPr="00B24FBD" w:rsidRDefault="00106742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06742" w:rsidRPr="00B24FBD" w:rsidRDefault="007251A0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106742" w:rsidRPr="00B24FBD" w:rsidRDefault="00106742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06742" w:rsidRPr="00B24FBD" w:rsidRDefault="008F378B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797EBC" w:rsidRPr="00B24FBD" w:rsidRDefault="00797EBC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2290" w:rsidRPr="00B24FBD" w:rsidRDefault="00F72290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2290" w:rsidRPr="00B24FBD" w:rsidRDefault="00F72290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7EBC" w:rsidRPr="00B24FBD" w:rsidRDefault="008F378B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797EBC" w:rsidRPr="00B24FBD" w:rsidRDefault="00797EBC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0866" w:rsidRPr="00B24FBD" w:rsidRDefault="00560866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7EBC" w:rsidRPr="00B24FBD" w:rsidRDefault="008F378B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апрель-</w:t>
            </w:r>
            <w:r w:rsidR="00797EBC" w:rsidRPr="00B24FBD"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797EBC" w:rsidRPr="00B24FBD" w:rsidRDefault="00797EBC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0866" w:rsidRPr="00B24FBD" w:rsidRDefault="009E5F1D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март-</w:t>
            </w:r>
            <w:r w:rsidR="00560866" w:rsidRPr="00B24FBD"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797EBC" w:rsidRPr="00B24FBD" w:rsidRDefault="009E5F1D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март</w:t>
            </w:r>
            <w:r w:rsidR="00797EBC" w:rsidRPr="00B24FBD">
              <w:rPr>
                <w:rFonts w:ascii="Times New Roman" w:hAnsi="Times New Roman"/>
                <w:sz w:val="26"/>
                <w:szCs w:val="26"/>
              </w:rPr>
              <w:t>-июнь</w:t>
            </w:r>
          </w:p>
          <w:p w:rsidR="00797EBC" w:rsidRPr="00B24FBD" w:rsidRDefault="00797EBC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D376D" w:rsidRPr="00B24FBD" w:rsidRDefault="00FD376D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июнь</w:t>
            </w:r>
            <w:r w:rsidR="008F378B" w:rsidRPr="00B24FBD">
              <w:rPr>
                <w:rFonts w:ascii="Times New Roman" w:hAnsi="Times New Roman"/>
                <w:sz w:val="26"/>
                <w:szCs w:val="26"/>
              </w:rPr>
              <w:t>-июль</w:t>
            </w:r>
          </w:p>
          <w:p w:rsidR="00106742" w:rsidRPr="00B24FBD" w:rsidRDefault="00797EBC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июнь</w:t>
            </w:r>
            <w:r w:rsidR="008F378B" w:rsidRPr="00B24FBD">
              <w:rPr>
                <w:rFonts w:ascii="Times New Roman" w:hAnsi="Times New Roman"/>
                <w:sz w:val="26"/>
                <w:szCs w:val="26"/>
              </w:rPr>
              <w:t>-июль</w:t>
            </w:r>
          </w:p>
        </w:tc>
        <w:tc>
          <w:tcPr>
            <w:tcW w:w="3544" w:type="dxa"/>
          </w:tcPr>
          <w:p w:rsidR="00D46195" w:rsidRPr="00B24FBD" w:rsidRDefault="00BF4DEC" w:rsidP="00B41F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м</w:t>
            </w:r>
            <w:r w:rsidR="00106742" w:rsidRPr="00B24FBD">
              <w:rPr>
                <w:rFonts w:ascii="Times New Roman" w:hAnsi="Times New Roman"/>
                <w:sz w:val="26"/>
                <w:szCs w:val="26"/>
              </w:rPr>
              <w:t xml:space="preserve">инистерство образования, </w:t>
            </w:r>
            <w:r w:rsidR="00D047BD" w:rsidRPr="00B24FBD">
              <w:rPr>
                <w:rFonts w:ascii="Times New Roman" w:hAnsi="Times New Roman"/>
                <w:sz w:val="26"/>
                <w:szCs w:val="26"/>
              </w:rPr>
              <w:t>органы местного самоуправления</w:t>
            </w:r>
            <w:r w:rsidR="007251A0" w:rsidRPr="00B24FB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41FE5">
              <w:rPr>
                <w:rFonts w:ascii="Times New Roman" w:hAnsi="Times New Roman"/>
                <w:sz w:val="26"/>
                <w:szCs w:val="26"/>
              </w:rPr>
              <w:t>ГК</w:t>
            </w:r>
            <w:r w:rsidR="00831AED" w:rsidRPr="00B24FBD">
              <w:rPr>
                <w:rFonts w:ascii="Times New Roman" w:hAnsi="Times New Roman"/>
                <w:sz w:val="26"/>
                <w:szCs w:val="26"/>
              </w:rPr>
              <w:t>У «РЦОКО»</w:t>
            </w:r>
            <w:r w:rsidR="007251A0" w:rsidRPr="00B24FBD">
              <w:rPr>
                <w:rFonts w:ascii="Times New Roman" w:hAnsi="Times New Roman"/>
                <w:sz w:val="26"/>
                <w:szCs w:val="26"/>
              </w:rPr>
              <w:t>, Г</w:t>
            </w:r>
            <w:r w:rsidR="00831AED" w:rsidRPr="00B24FBD">
              <w:rPr>
                <w:rFonts w:ascii="Times New Roman" w:hAnsi="Times New Roman"/>
                <w:sz w:val="26"/>
                <w:szCs w:val="26"/>
              </w:rPr>
              <w:t>А</w:t>
            </w:r>
            <w:r w:rsidR="007251A0" w:rsidRPr="00B24FBD">
              <w:rPr>
                <w:rFonts w:ascii="Times New Roman" w:hAnsi="Times New Roman"/>
                <w:sz w:val="26"/>
                <w:szCs w:val="26"/>
              </w:rPr>
              <w:t>ОУ</w:t>
            </w:r>
            <w:r w:rsidR="007F0982">
              <w:rPr>
                <w:rFonts w:ascii="Times New Roman" w:hAnsi="Times New Roman"/>
                <w:sz w:val="26"/>
                <w:szCs w:val="26"/>
              </w:rPr>
              <w:t xml:space="preserve"> ДПО</w:t>
            </w:r>
            <w:r w:rsidR="00831AED" w:rsidRPr="00B24FBD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="00831AED" w:rsidRPr="00B24FBD">
              <w:rPr>
                <w:rFonts w:ascii="Times New Roman" w:hAnsi="Times New Roman"/>
                <w:sz w:val="26"/>
                <w:szCs w:val="26"/>
              </w:rPr>
              <w:t>СарИПКиПРО</w:t>
            </w:r>
            <w:proofErr w:type="spellEnd"/>
            <w:r w:rsidR="00831AED" w:rsidRPr="00B24FBD">
              <w:rPr>
                <w:rFonts w:ascii="Times New Roman" w:hAnsi="Times New Roman"/>
                <w:sz w:val="26"/>
                <w:szCs w:val="26"/>
              </w:rPr>
              <w:t>»</w:t>
            </w:r>
            <w:r w:rsidR="007251A0" w:rsidRPr="00B24FB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35368" w:rsidRPr="00FF447E" w:rsidTr="00B24FBD">
        <w:tc>
          <w:tcPr>
            <w:tcW w:w="468" w:type="dxa"/>
          </w:tcPr>
          <w:p w:rsidR="00F571E1" w:rsidRPr="00B24FBD" w:rsidRDefault="00F571E1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8571" w:type="dxa"/>
          </w:tcPr>
          <w:p w:rsidR="00F571E1" w:rsidRPr="00B24FBD" w:rsidRDefault="00F571E1" w:rsidP="00B24F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 xml:space="preserve">Обучение </w:t>
            </w:r>
            <w:r w:rsidRPr="00B24FBD">
              <w:rPr>
                <w:rFonts w:ascii="Times New Roman" w:hAnsi="Times New Roman"/>
                <w:spacing w:val="-1"/>
                <w:sz w:val="26"/>
                <w:szCs w:val="26"/>
              </w:rPr>
              <w:t>различных категорий участников государственной (итоговой) аттестации выпускников</w:t>
            </w:r>
          </w:p>
        </w:tc>
        <w:tc>
          <w:tcPr>
            <w:tcW w:w="1984" w:type="dxa"/>
          </w:tcPr>
          <w:p w:rsidR="00F571E1" w:rsidRPr="00B24FBD" w:rsidRDefault="008F378B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февраль-апрель</w:t>
            </w:r>
          </w:p>
        </w:tc>
        <w:tc>
          <w:tcPr>
            <w:tcW w:w="3544" w:type="dxa"/>
          </w:tcPr>
          <w:p w:rsidR="00F571E1" w:rsidRPr="00B24FBD" w:rsidRDefault="008F378B" w:rsidP="00F03E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м</w:t>
            </w:r>
            <w:r w:rsidR="00F571E1" w:rsidRPr="00B24FBD">
              <w:rPr>
                <w:rFonts w:ascii="Times New Roman" w:hAnsi="Times New Roman"/>
                <w:sz w:val="26"/>
                <w:szCs w:val="26"/>
              </w:rPr>
              <w:t xml:space="preserve">инистерство образования, </w:t>
            </w:r>
            <w:r w:rsidR="00D047BD" w:rsidRPr="00B24FBD">
              <w:rPr>
                <w:rFonts w:ascii="Times New Roman" w:hAnsi="Times New Roman"/>
                <w:sz w:val="26"/>
                <w:szCs w:val="26"/>
              </w:rPr>
              <w:t xml:space="preserve">органы местного </w:t>
            </w:r>
            <w:r w:rsidR="0005339C" w:rsidRPr="00B24FBD">
              <w:rPr>
                <w:rFonts w:ascii="Times New Roman" w:hAnsi="Times New Roman"/>
                <w:sz w:val="26"/>
                <w:szCs w:val="26"/>
              </w:rPr>
              <w:t>с</w:t>
            </w:r>
            <w:r w:rsidR="00D047BD" w:rsidRPr="00B24FBD">
              <w:rPr>
                <w:rFonts w:ascii="Times New Roman" w:hAnsi="Times New Roman"/>
                <w:sz w:val="26"/>
                <w:szCs w:val="26"/>
              </w:rPr>
              <w:t>амоуправления</w:t>
            </w:r>
            <w:r w:rsidR="00831AED" w:rsidRPr="00B24FB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41FE5">
              <w:rPr>
                <w:rFonts w:ascii="Times New Roman" w:hAnsi="Times New Roman"/>
                <w:sz w:val="26"/>
                <w:szCs w:val="26"/>
              </w:rPr>
              <w:t>ГКУ</w:t>
            </w:r>
            <w:r w:rsidR="00831AED" w:rsidRPr="00B24FBD">
              <w:rPr>
                <w:rFonts w:ascii="Times New Roman" w:hAnsi="Times New Roman"/>
                <w:sz w:val="26"/>
                <w:szCs w:val="26"/>
              </w:rPr>
              <w:t xml:space="preserve"> «РЦОКО» </w:t>
            </w:r>
          </w:p>
        </w:tc>
      </w:tr>
      <w:tr w:rsidR="00935368" w:rsidRPr="00FF447E" w:rsidTr="00B24FBD">
        <w:tc>
          <w:tcPr>
            <w:tcW w:w="468" w:type="dxa"/>
          </w:tcPr>
          <w:p w:rsidR="00F571E1" w:rsidRPr="00B24FBD" w:rsidRDefault="00F571E1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571" w:type="dxa"/>
          </w:tcPr>
          <w:p w:rsidR="00F571E1" w:rsidRPr="00B24FBD" w:rsidRDefault="00F571E1" w:rsidP="00B24F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Обеспечение информирования о проведении государственной (итоговой) аттестации:</w:t>
            </w:r>
          </w:p>
          <w:p w:rsidR="00F571E1" w:rsidRPr="00B24FBD" w:rsidRDefault="00F571E1" w:rsidP="00B24F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047BD" w:rsidRPr="00B24FBD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r w:rsidRPr="00B24FBD">
              <w:rPr>
                <w:rFonts w:ascii="Times New Roman" w:hAnsi="Times New Roman"/>
                <w:sz w:val="26"/>
                <w:szCs w:val="26"/>
              </w:rPr>
              <w:t xml:space="preserve"> и родителей;</w:t>
            </w:r>
          </w:p>
          <w:p w:rsidR="00F571E1" w:rsidRPr="00B24FBD" w:rsidRDefault="00F571E1" w:rsidP="00B24F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- общественности.</w:t>
            </w:r>
          </w:p>
        </w:tc>
        <w:tc>
          <w:tcPr>
            <w:tcW w:w="1984" w:type="dxa"/>
          </w:tcPr>
          <w:p w:rsidR="00B2492B" w:rsidRPr="00B24FBD" w:rsidRDefault="00B2492B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571E1" w:rsidRPr="00B24FBD" w:rsidRDefault="00831AED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д</w:t>
            </w:r>
            <w:r w:rsidR="00F571E1" w:rsidRPr="00B24FBD">
              <w:rPr>
                <w:rFonts w:ascii="Times New Roman" w:hAnsi="Times New Roman"/>
                <w:sz w:val="26"/>
                <w:szCs w:val="26"/>
              </w:rPr>
              <w:t>о 1</w:t>
            </w:r>
            <w:r w:rsidR="009D4F69" w:rsidRPr="00B24FBD">
              <w:rPr>
                <w:rFonts w:ascii="Times New Roman" w:hAnsi="Times New Roman"/>
                <w:sz w:val="26"/>
                <w:szCs w:val="26"/>
              </w:rPr>
              <w:t>9</w:t>
            </w:r>
            <w:r w:rsidR="00F571E1" w:rsidRPr="00B24FBD">
              <w:rPr>
                <w:rFonts w:ascii="Times New Roman" w:hAnsi="Times New Roman"/>
                <w:sz w:val="26"/>
                <w:szCs w:val="26"/>
              </w:rPr>
              <w:t xml:space="preserve"> апреля</w:t>
            </w:r>
          </w:p>
          <w:p w:rsidR="00F571E1" w:rsidRPr="00B24FBD" w:rsidRDefault="00F571E1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апрель-июнь</w:t>
            </w:r>
          </w:p>
        </w:tc>
        <w:tc>
          <w:tcPr>
            <w:tcW w:w="3544" w:type="dxa"/>
          </w:tcPr>
          <w:p w:rsidR="00F571E1" w:rsidRPr="00B24FBD" w:rsidRDefault="008F378B" w:rsidP="00B41F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м</w:t>
            </w:r>
            <w:r w:rsidR="00F571E1" w:rsidRPr="00B24FBD">
              <w:rPr>
                <w:rFonts w:ascii="Times New Roman" w:hAnsi="Times New Roman"/>
                <w:sz w:val="26"/>
                <w:szCs w:val="26"/>
              </w:rPr>
              <w:t xml:space="preserve">инистерство образования, </w:t>
            </w:r>
            <w:r w:rsidR="00D047BD" w:rsidRPr="00B24FBD">
              <w:rPr>
                <w:rFonts w:ascii="Times New Roman" w:hAnsi="Times New Roman"/>
                <w:sz w:val="26"/>
                <w:szCs w:val="26"/>
              </w:rPr>
              <w:t>органы местного самоуправления</w:t>
            </w:r>
            <w:r w:rsidR="00831AED" w:rsidRPr="00B24FB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41FE5">
              <w:rPr>
                <w:rFonts w:ascii="Times New Roman" w:hAnsi="Times New Roman"/>
                <w:sz w:val="26"/>
                <w:szCs w:val="26"/>
              </w:rPr>
              <w:t>ГКУ</w:t>
            </w:r>
            <w:r w:rsidR="00831AED" w:rsidRPr="00B24FBD">
              <w:rPr>
                <w:rFonts w:ascii="Times New Roman" w:hAnsi="Times New Roman"/>
                <w:sz w:val="26"/>
                <w:szCs w:val="26"/>
              </w:rPr>
              <w:t xml:space="preserve"> «РЦОКО»</w:t>
            </w:r>
          </w:p>
        </w:tc>
      </w:tr>
      <w:tr w:rsidR="00D7765A" w:rsidRPr="00FF447E" w:rsidTr="00B24FBD">
        <w:tc>
          <w:tcPr>
            <w:tcW w:w="468" w:type="dxa"/>
          </w:tcPr>
          <w:p w:rsidR="00D7765A" w:rsidRPr="00B24FBD" w:rsidRDefault="00D7765A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571" w:type="dxa"/>
          </w:tcPr>
          <w:p w:rsidR="00D7765A" w:rsidRPr="00B24FBD" w:rsidRDefault="002B7206" w:rsidP="00B24F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 xml:space="preserve">Контроль проведения государственной (итоговой) аттестации </w:t>
            </w:r>
            <w:proofErr w:type="gramStart"/>
            <w:r w:rsidRPr="00B24FBD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D7765A" w:rsidRPr="00B24FBD" w:rsidRDefault="009E5F1D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март</w:t>
            </w:r>
            <w:r w:rsidR="002B7206" w:rsidRPr="00B24FBD">
              <w:rPr>
                <w:rFonts w:ascii="Times New Roman" w:hAnsi="Times New Roman"/>
                <w:sz w:val="26"/>
                <w:szCs w:val="26"/>
              </w:rPr>
              <w:t>-июнь</w:t>
            </w:r>
          </w:p>
        </w:tc>
        <w:tc>
          <w:tcPr>
            <w:tcW w:w="3544" w:type="dxa"/>
          </w:tcPr>
          <w:p w:rsidR="00D7765A" w:rsidRPr="00B24FBD" w:rsidRDefault="00B2492B" w:rsidP="00B24F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РЭК,</w:t>
            </w:r>
            <w:r w:rsidR="009D4F69" w:rsidRPr="00B24F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4FBD">
              <w:rPr>
                <w:rFonts w:ascii="Times New Roman" w:hAnsi="Times New Roman"/>
                <w:sz w:val="26"/>
                <w:szCs w:val="26"/>
              </w:rPr>
              <w:t>ГЭК</w:t>
            </w:r>
          </w:p>
        </w:tc>
      </w:tr>
      <w:tr w:rsidR="00935368" w:rsidRPr="00FF447E" w:rsidTr="00B24FBD">
        <w:tc>
          <w:tcPr>
            <w:tcW w:w="468" w:type="dxa"/>
          </w:tcPr>
          <w:p w:rsidR="00F571E1" w:rsidRPr="00B24FBD" w:rsidRDefault="002B7206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6</w:t>
            </w:r>
            <w:r w:rsidR="00F571E1" w:rsidRPr="00B24F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71" w:type="dxa"/>
          </w:tcPr>
          <w:p w:rsidR="00F571E1" w:rsidRPr="00B24FBD" w:rsidRDefault="00F571E1" w:rsidP="00B24F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Проведение праздника «Последний звонок»</w:t>
            </w:r>
          </w:p>
        </w:tc>
        <w:tc>
          <w:tcPr>
            <w:tcW w:w="1984" w:type="dxa"/>
          </w:tcPr>
          <w:p w:rsidR="00F571E1" w:rsidRPr="00B24FBD" w:rsidRDefault="00F571E1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2</w:t>
            </w:r>
            <w:r w:rsidR="00A25F38" w:rsidRPr="00B24FBD">
              <w:rPr>
                <w:rFonts w:ascii="Times New Roman" w:hAnsi="Times New Roman"/>
                <w:sz w:val="26"/>
                <w:szCs w:val="26"/>
              </w:rPr>
              <w:t>5</w:t>
            </w:r>
            <w:r w:rsidRPr="00B24FBD">
              <w:rPr>
                <w:rFonts w:ascii="Times New Roman" w:hAnsi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3544" w:type="dxa"/>
          </w:tcPr>
          <w:p w:rsidR="00F571E1" w:rsidRPr="00B24FBD" w:rsidRDefault="0005339C" w:rsidP="00B24F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о</w:t>
            </w:r>
            <w:r w:rsidR="00D047BD" w:rsidRPr="00B24FBD">
              <w:rPr>
                <w:rFonts w:ascii="Times New Roman" w:hAnsi="Times New Roman"/>
                <w:sz w:val="26"/>
                <w:szCs w:val="26"/>
              </w:rPr>
              <w:t>рганы местного самоуправления</w:t>
            </w:r>
          </w:p>
        </w:tc>
      </w:tr>
      <w:tr w:rsidR="00935368" w:rsidRPr="00FF447E" w:rsidTr="00B24FBD">
        <w:tc>
          <w:tcPr>
            <w:tcW w:w="468" w:type="dxa"/>
          </w:tcPr>
          <w:p w:rsidR="00F571E1" w:rsidRPr="00B24FBD" w:rsidRDefault="002B7206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7</w:t>
            </w:r>
            <w:r w:rsidR="00F571E1" w:rsidRPr="00B24F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71" w:type="dxa"/>
          </w:tcPr>
          <w:p w:rsidR="00F571E1" w:rsidRPr="00B24FBD" w:rsidRDefault="00F571E1" w:rsidP="00B24F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Проведение выпускных вечеров в общеобразовательных учреждениях области</w:t>
            </w:r>
          </w:p>
        </w:tc>
        <w:tc>
          <w:tcPr>
            <w:tcW w:w="1984" w:type="dxa"/>
          </w:tcPr>
          <w:p w:rsidR="00F571E1" w:rsidRPr="00B24FBD" w:rsidRDefault="00D73066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21,</w:t>
            </w:r>
            <w:r w:rsidR="00F571E1" w:rsidRPr="00B24FBD">
              <w:rPr>
                <w:rFonts w:ascii="Times New Roman" w:hAnsi="Times New Roman"/>
                <w:sz w:val="26"/>
                <w:szCs w:val="26"/>
              </w:rPr>
              <w:t>2</w:t>
            </w:r>
            <w:r w:rsidR="00A25F38" w:rsidRPr="00B24FBD">
              <w:rPr>
                <w:rFonts w:ascii="Times New Roman" w:hAnsi="Times New Roman"/>
                <w:sz w:val="26"/>
                <w:szCs w:val="26"/>
              </w:rPr>
              <w:t>3</w:t>
            </w:r>
            <w:r w:rsidR="00F571E1" w:rsidRPr="00B24FBD">
              <w:rPr>
                <w:rFonts w:ascii="Times New Roman" w:hAnsi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3544" w:type="dxa"/>
          </w:tcPr>
          <w:p w:rsidR="00F571E1" w:rsidRPr="00B24FBD" w:rsidRDefault="0005339C" w:rsidP="00B24F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о</w:t>
            </w:r>
            <w:r w:rsidR="00D047BD" w:rsidRPr="00B24FBD">
              <w:rPr>
                <w:rFonts w:ascii="Times New Roman" w:hAnsi="Times New Roman"/>
                <w:sz w:val="26"/>
                <w:szCs w:val="26"/>
              </w:rPr>
              <w:t>рганы местного самоуправления</w:t>
            </w:r>
          </w:p>
        </w:tc>
      </w:tr>
      <w:tr w:rsidR="002B7206" w:rsidRPr="00FF447E" w:rsidTr="00B24FBD">
        <w:tc>
          <w:tcPr>
            <w:tcW w:w="468" w:type="dxa"/>
          </w:tcPr>
          <w:p w:rsidR="002B7206" w:rsidRPr="00B24FBD" w:rsidRDefault="002B7206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8571" w:type="dxa"/>
          </w:tcPr>
          <w:p w:rsidR="002B7206" w:rsidRPr="00B24FBD" w:rsidRDefault="002B7206" w:rsidP="00B24F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 xml:space="preserve">Контроль качества образования в части реализации образовательных программ и выполнения требований к результатам их освоения в рамках государственной (итоговой) аттестации                             </w:t>
            </w:r>
          </w:p>
        </w:tc>
        <w:tc>
          <w:tcPr>
            <w:tcW w:w="1984" w:type="dxa"/>
          </w:tcPr>
          <w:p w:rsidR="002B7206" w:rsidRPr="00B24FBD" w:rsidRDefault="00B2492B" w:rsidP="00B41FE5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в соответствии с планом</w:t>
            </w:r>
            <w:r w:rsidR="00D73066" w:rsidRPr="00B24FBD">
              <w:rPr>
                <w:rFonts w:ascii="Times New Roman" w:hAnsi="Times New Roman"/>
                <w:sz w:val="26"/>
                <w:szCs w:val="26"/>
              </w:rPr>
              <w:t xml:space="preserve"> на 201</w:t>
            </w:r>
            <w:r w:rsidR="00B41FE5">
              <w:rPr>
                <w:rFonts w:ascii="Times New Roman" w:hAnsi="Times New Roman"/>
                <w:sz w:val="26"/>
                <w:szCs w:val="26"/>
              </w:rPr>
              <w:t>2</w:t>
            </w:r>
            <w:r w:rsidR="00D73066" w:rsidRPr="00B24FB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544" w:type="dxa"/>
          </w:tcPr>
          <w:p w:rsidR="002B7206" w:rsidRPr="00B24FBD" w:rsidRDefault="0099379A" w:rsidP="00B24F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министерство образования</w:t>
            </w:r>
          </w:p>
        </w:tc>
      </w:tr>
      <w:tr w:rsidR="00935368" w:rsidRPr="00FF447E" w:rsidTr="00B24FBD">
        <w:tc>
          <w:tcPr>
            <w:tcW w:w="468" w:type="dxa"/>
          </w:tcPr>
          <w:p w:rsidR="00F571E1" w:rsidRPr="00B24FBD" w:rsidRDefault="0099379A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9</w:t>
            </w:r>
            <w:r w:rsidR="00F571E1" w:rsidRPr="00B24F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71" w:type="dxa"/>
          </w:tcPr>
          <w:p w:rsidR="00F571E1" w:rsidRPr="00B24FBD" w:rsidRDefault="00F571E1" w:rsidP="00B24F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Подготовка аналитических отчетов и мониторинг результатов государственной (итоговой) аттестации выпускников</w:t>
            </w:r>
          </w:p>
        </w:tc>
        <w:tc>
          <w:tcPr>
            <w:tcW w:w="1984" w:type="dxa"/>
          </w:tcPr>
          <w:p w:rsidR="00F571E1" w:rsidRPr="00B24FBD" w:rsidRDefault="00F571E1" w:rsidP="00B24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июнь - август</w:t>
            </w:r>
          </w:p>
        </w:tc>
        <w:tc>
          <w:tcPr>
            <w:tcW w:w="3544" w:type="dxa"/>
          </w:tcPr>
          <w:p w:rsidR="00F571E1" w:rsidRPr="00B24FBD" w:rsidRDefault="0005339C" w:rsidP="00F03E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FBD">
              <w:rPr>
                <w:rFonts w:ascii="Times New Roman" w:hAnsi="Times New Roman"/>
                <w:sz w:val="26"/>
                <w:szCs w:val="26"/>
              </w:rPr>
              <w:t>м</w:t>
            </w:r>
            <w:r w:rsidR="00F571E1" w:rsidRPr="00B24FBD">
              <w:rPr>
                <w:rFonts w:ascii="Times New Roman" w:hAnsi="Times New Roman"/>
                <w:sz w:val="26"/>
                <w:szCs w:val="26"/>
              </w:rPr>
              <w:t xml:space="preserve">инистерство образования, </w:t>
            </w:r>
            <w:r w:rsidR="00D047BD" w:rsidRPr="00B24FBD">
              <w:rPr>
                <w:rFonts w:ascii="Times New Roman" w:hAnsi="Times New Roman"/>
                <w:sz w:val="26"/>
                <w:szCs w:val="26"/>
              </w:rPr>
              <w:t>органы местного самоуправления</w:t>
            </w:r>
            <w:r w:rsidR="00831AED" w:rsidRPr="00B24FB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41FE5">
              <w:rPr>
                <w:rFonts w:ascii="Times New Roman" w:hAnsi="Times New Roman"/>
                <w:sz w:val="26"/>
                <w:szCs w:val="26"/>
              </w:rPr>
              <w:t>ГКУ</w:t>
            </w:r>
            <w:r w:rsidR="00831AED" w:rsidRPr="00B24FBD">
              <w:rPr>
                <w:rFonts w:ascii="Times New Roman" w:hAnsi="Times New Roman"/>
                <w:sz w:val="26"/>
                <w:szCs w:val="26"/>
              </w:rPr>
              <w:t xml:space="preserve"> «РЦОКО»</w:t>
            </w:r>
          </w:p>
        </w:tc>
      </w:tr>
    </w:tbl>
    <w:p w:rsidR="006A54D2" w:rsidRDefault="006A54D2" w:rsidP="00F1488A">
      <w:pPr>
        <w:ind w:left="7080"/>
        <w:rPr>
          <w:rFonts w:ascii="Times New Roman" w:hAnsi="Times New Roman"/>
          <w:sz w:val="20"/>
        </w:rPr>
      </w:pPr>
    </w:p>
    <w:p w:rsidR="006A54D2" w:rsidRDefault="006A54D2" w:rsidP="00F1488A">
      <w:pPr>
        <w:ind w:left="7080"/>
        <w:rPr>
          <w:rFonts w:ascii="Times New Roman" w:hAnsi="Times New Roman"/>
          <w:sz w:val="20"/>
        </w:rPr>
      </w:pPr>
    </w:p>
    <w:p w:rsidR="006A54D2" w:rsidRDefault="006A54D2" w:rsidP="00F1488A">
      <w:pPr>
        <w:ind w:left="7080"/>
        <w:rPr>
          <w:rFonts w:ascii="Times New Roman" w:hAnsi="Times New Roman"/>
          <w:sz w:val="20"/>
        </w:rPr>
      </w:pPr>
    </w:p>
    <w:p w:rsidR="00A24D37" w:rsidRDefault="00A24D37" w:rsidP="00F1488A">
      <w:pPr>
        <w:jc w:val="center"/>
        <w:rPr>
          <w:rFonts w:ascii="Times New Roman" w:hAnsi="Times New Roman"/>
          <w:b/>
          <w:sz w:val="28"/>
          <w:szCs w:val="28"/>
        </w:rPr>
        <w:sectPr w:rsidR="00A24D37" w:rsidSect="00FF447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02B83" w:rsidRDefault="00502B83" w:rsidP="00502B83">
      <w:pPr>
        <w:ind w:left="708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</w:t>
      </w:r>
      <w:r w:rsidRPr="00B90F89">
        <w:rPr>
          <w:rFonts w:ascii="Times New Roman" w:hAnsi="Times New Roman"/>
          <w:sz w:val="20"/>
        </w:rPr>
        <w:t xml:space="preserve">риложение № 2 </w:t>
      </w:r>
    </w:p>
    <w:p w:rsidR="00502B83" w:rsidRPr="00B90F89" w:rsidRDefault="00502B83" w:rsidP="00502B83">
      <w:pPr>
        <w:ind w:left="7080"/>
        <w:jc w:val="right"/>
        <w:rPr>
          <w:rFonts w:ascii="Times New Roman" w:hAnsi="Times New Roman"/>
          <w:sz w:val="20"/>
        </w:rPr>
      </w:pPr>
      <w:r w:rsidRPr="00B90F89">
        <w:rPr>
          <w:rFonts w:ascii="Times New Roman" w:hAnsi="Times New Roman"/>
          <w:sz w:val="20"/>
        </w:rPr>
        <w:t xml:space="preserve">к приказу министерства образования области </w:t>
      </w:r>
    </w:p>
    <w:p w:rsidR="00502B83" w:rsidRPr="00B90F89" w:rsidRDefault="00502B83" w:rsidP="00502B83">
      <w:pPr>
        <w:ind w:left="7080"/>
        <w:jc w:val="right"/>
        <w:rPr>
          <w:rFonts w:ascii="Times New Roman" w:hAnsi="Times New Roman"/>
          <w:sz w:val="20"/>
        </w:rPr>
      </w:pPr>
      <w:r w:rsidRPr="00B90F89">
        <w:rPr>
          <w:rFonts w:ascii="Times New Roman" w:hAnsi="Times New Roman"/>
          <w:sz w:val="20"/>
        </w:rPr>
        <w:t>от ________ № ________</w:t>
      </w:r>
    </w:p>
    <w:p w:rsidR="00502B83" w:rsidRDefault="00502B83" w:rsidP="00502B83">
      <w:pPr>
        <w:ind w:left="7080"/>
        <w:jc w:val="center"/>
        <w:rPr>
          <w:rFonts w:ascii="Times New Roman" w:hAnsi="Times New Roman"/>
        </w:rPr>
      </w:pPr>
    </w:p>
    <w:p w:rsidR="00F1488A" w:rsidRDefault="00F1488A" w:rsidP="00F1488A">
      <w:pPr>
        <w:jc w:val="center"/>
        <w:rPr>
          <w:rFonts w:ascii="Times New Roman" w:hAnsi="Times New Roman"/>
          <w:b/>
          <w:sz w:val="28"/>
          <w:szCs w:val="28"/>
        </w:rPr>
      </w:pPr>
      <w:r w:rsidRPr="00E4055F">
        <w:rPr>
          <w:rFonts w:ascii="Times New Roman" w:hAnsi="Times New Roman"/>
          <w:b/>
          <w:sz w:val="28"/>
          <w:szCs w:val="28"/>
        </w:rPr>
        <w:t xml:space="preserve">График </w:t>
      </w:r>
      <w:r w:rsidR="000A4484" w:rsidRPr="00E4055F">
        <w:rPr>
          <w:rFonts w:ascii="Times New Roman" w:hAnsi="Times New Roman"/>
          <w:b/>
          <w:sz w:val="28"/>
          <w:szCs w:val="28"/>
        </w:rPr>
        <w:t>выдачи</w:t>
      </w:r>
      <w:r w:rsidRPr="00E4055F">
        <w:rPr>
          <w:rFonts w:ascii="Times New Roman" w:hAnsi="Times New Roman"/>
          <w:b/>
          <w:sz w:val="28"/>
          <w:szCs w:val="28"/>
        </w:rPr>
        <w:t xml:space="preserve"> </w:t>
      </w:r>
      <w:r w:rsidR="00B960A3">
        <w:rPr>
          <w:rFonts w:ascii="Times New Roman" w:hAnsi="Times New Roman"/>
          <w:b/>
          <w:sz w:val="28"/>
          <w:szCs w:val="28"/>
        </w:rPr>
        <w:t>Г</w:t>
      </w:r>
      <w:r w:rsidR="007F0982">
        <w:rPr>
          <w:rFonts w:ascii="Times New Roman" w:hAnsi="Times New Roman"/>
          <w:b/>
          <w:sz w:val="28"/>
          <w:szCs w:val="28"/>
        </w:rPr>
        <w:t>К</w:t>
      </w:r>
      <w:r w:rsidR="00B960A3">
        <w:rPr>
          <w:rFonts w:ascii="Times New Roman" w:hAnsi="Times New Roman"/>
          <w:b/>
          <w:sz w:val="28"/>
          <w:szCs w:val="28"/>
        </w:rPr>
        <w:t xml:space="preserve">У «РЦОКО» </w:t>
      </w:r>
      <w:r w:rsidRPr="00E4055F">
        <w:rPr>
          <w:rFonts w:ascii="Times New Roman" w:hAnsi="Times New Roman"/>
          <w:b/>
          <w:sz w:val="28"/>
          <w:szCs w:val="28"/>
        </w:rPr>
        <w:t>контрольн</w:t>
      </w:r>
      <w:r w:rsidR="0091630A" w:rsidRPr="00E4055F">
        <w:rPr>
          <w:rFonts w:ascii="Times New Roman" w:hAnsi="Times New Roman"/>
          <w:b/>
          <w:sz w:val="28"/>
          <w:szCs w:val="28"/>
        </w:rPr>
        <w:t xml:space="preserve">ых </w:t>
      </w:r>
      <w:r w:rsidRPr="00E4055F">
        <w:rPr>
          <w:rFonts w:ascii="Times New Roman" w:hAnsi="Times New Roman"/>
          <w:b/>
          <w:sz w:val="28"/>
          <w:szCs w:val="28"/>
        </w:rPr>
        <w:t>измерительных материалов</w:t>
      </w:r>
      <w:r w:rsidR="00831AED" w:rsidRPr="00E4055F">
        <w:rPr>
          <w:rFonts w:ascii="Times New Roman" w:hAnsi="Times New Roman"/>
          <w:b/>
          <w:sz w:val="28"/>
          <w:szCs w:val="28"/>
        </w:rPr>
        <w:t xml:space="preserve"> для проведения государственной (итоговой) аттестации обучающихся, освоивших образовательные программы основного общего образования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126"/>
        <w:gridCol w:w="1559"/>
        <w:gridCol w:w="1134"/>
        <w:gridCol w:w="425"/>
        <w:gridCol w:w="709"/>
        <w:gridCol w:w="1418"/>
        <w:gridCol w:w="1275"/>
        <w:gridCol w:w="1560"/>
      </w:tblGrid>
      <w:tr w:rsidR="007A2FE1" w:rsidRPr="00C639EE" w:rsidTr="007A2FE1">
        <w:tc>
          <w:tcPr>
            <w:tcW w:w="993" w:type="dxa"/>
            <w:vMerge w:val="restart"/>
          </w:tcPr>
          <w:p w:rsidR="007A2FE1" w:rsidRPr="009D4F69" w:rsidRDefault="007A2FE1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D4F69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9D4F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D4F6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D4F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7A2FE1" w:rsidRPr="009D4F69" w:rsidRDefault="007A2FE1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D4F69">
              <w:rPr>
                <w:rFonts w:ascii="Times New Roman" w:hAnsi="Times New Roman"/>
                <w:sz w:val="20"/>
                <w:szCs w:val="20"/>
              </w:rPr>
              <w:t>Наименование районов</w:t>
            </w:r>
          </w:p>
        </w:tc>
        <w:tc>
          <w:tcPr>
            <w:tcW w:w="1559" w:type="dxa"/>
          </w:tcPr>
          <w:p w:rsidR="007A2FE1" w:rsidRDefault="007A2FE1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предметы</w:t>
            </w:r>
          </w:p>
        </w:tc>
        <w:tc>
          <w:tcPr>
            <w:tcW w:w="1559" w:type="dxa"/>
            <w:gridSpan w:val="2"/>
          </w:tcPr>
          <w:p w:rsidR="007A2FE1" w:rsidRPr="009D4F69" w:rsidRDefault="007A2FE1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день</w:t>
            </w:r>
          </w:p>
        </w:tc>
        <w:tc>
          <w:tcPr>
            <w:tcW w:w="709" w:type="dxa"/>
          </w:tcPr>
          <w:p w:rsidR="007A2FE1" w:rsidRPr="009D4F69" w:rsidRDefault="007A2FE1" w:rsidP="00502B8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день</w:t>
            </w:r>
          </w:p>
        </w:tc>
        <w:tc>
          <w:tcPr>
            <w:tcW w:w="1418" w:type="dxa"/>
          </w:tcPr>
          <w:p w:rsidR="007A2FE1" w:rsidRPr="009D4F69" w:rsidRDefault="007A2FE1" w:rsidP="00502B8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предметы</w:t>
            </w:r>
          </w:p>
        </w:tc>
        <w:tc>
          <w:tcPr>
            <w:tcW w:w="1275" w:type="dxa"/>
          </w:tcPr>
          <w:p w:rsidR="007A2FE1" w:rsidRPr="009D4F69" w:rsidRDefault="007A2FE1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предметы</w:t>
            </w:r>
          </w:p>
        </w:tc>
        <w:tc>
          <w:tcPr>
            <w:tcW w:w="1560" w:type="dxa"/>
            <w:vMerge w:val="restart"/>
          </w:tcPr>
          <w:p w:rsidR="007A2FE1" w:rsidRPr="009D4F69" w:rsidRDefault="007A2FE1" w:rsidP="00C3558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D4F69">
              <w:rPr>
                <w:rFonts w:ascii="Times New Roman" w:hAnsi="Times New Roman"/>
                <w:sz w:val="20"/>
                <w:szCs w:val="20"/>
              </w:rPr>
              <w:t xml:space="preserve">Время выдачи </w:t>
            </w:r>
            <w:proofErr w:type="spellStart"/>
            <w:r w:rsidRPr="009D4F69">
              <w:rPr>
                <w:rFonts w:ascii="Times New Roman" w:hAnsi="Times New Roman"/>
                <w:sz w:val="20"/>
                <w:szCs w:val="20"/>
              </w:rPr>
              <w:t>КИМов</w:t>
            </w:r>
            <w:proofErr w:type="spellEnd"/>
            <w:r w:rsidRPr="009D4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A2FE1" w:rsidRPr="00C639EE" w:rsidTr="007A2FE1">
        <w:tc>
          <w:tcPr>
            <w:tcW w:w="993" w:type="dxa"/>
            <w:vMerge/>
          </w:tcPr>
          <w:p w:rsidR="007A2FE1" w:rsidRPr="009D4F69" w:rsidRDefault="007A2FE1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A2FE1" w:rsidRPr="009D4F69" w:rsidRDefault="007A2FE1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FE1" w:rsidRDefault="007A2FE1" w:rsidP="00502B8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Досрочно</w:t>
            </w:r>
          </w:p>
        </w:tc>
        <w:tc>
          <w:tcPr>
            <w:tcW w:w="2268" w:type="dxa"/>
            <w:gridSpan w:val="3"/>
          </w:tcPr>
          <w:p w:rsidR="007A2FE1" w:rsidRDefault="007A2FE1" w:rsidP="00C3558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</w:t>
            </w:r>
          </w:p>
          <w:p w:rsidR="007A2FE1" w:rsidRDefault="007A2FE1" w:rsidP="00C3558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Повторные сроки </w:t>
            </w:r>
          </w:p>
          <w:p w:rsidR="007A2FE1" w:rsidRPr="009D4F69" w:rsidRDefault="007A2FE1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2FE1" w:rsidRDefault="007A2FE1" w:rsidP="001A5C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</w:t>
            </w:r>
          </w:p>
          <w:p w:rsidR="007A2FE1" w:rsidRPr="009D4F69" w:rsidRDefault="007A2FE1" w:rsidP="001A5C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275" w:type="dxa"/>
          </w:tcPr>
          <w:p w:rsidR="007A2FE1" w:rsidRDefault="007A2FE1" w:rsidP="00C3558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</w:t>
            </w:r>
          </w:p>
          <w:p w:rsidR="007A2FE1" w:rsidRDefault="007A2FE1" w:rsidP="00C3558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Повторные сроки </w:t>
            </w:r>
          </w:p>
          <w:p w:rsidR="007A2FE1" w:rsidRPr="009D4F69" w:rsidRDefault="007A2FE1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A2FE1" w:rsidRPr="009D4F69" w:rsidRDefault="007A2FE1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19D" w:rsidRPr="00C639EE" w:rsidTr="007A2FE1"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Алгайский</w:t>
            </w:r>
            <w:proofErr w:type="spellEnd"/>
          </w:p>
        </w:tc>
        <w:tc>
          <w:tcPr>
            <w:tcW w:w="1559" w:type="dxa"/>
          </w:tcPr>
          <w:p w:rsidR="007E219D" w:rsidRPr="00F03E59" w:rsidRDefault="007E219D" w:rsidP="00DD4F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DD4F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DD4F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7E219D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</w:tr>
      <w:tr w:rsidR="007E219D" w:rsidRPr="00C639EE" w:rsidTr="007A2FE1">
        <w:trPr>
          <w:trHeight w:val="173"/>
        </w:trPr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Аркадакский</w:t>
            </w:r>
            <w:proofErr w:type="spellEnd"/>
          </w:p>
        </w:tc>
        <w:tc>
          <w:tcPr>
            <w:tcW w:w="1559" w:type="dxa"/>
          </w:tcPr>
          <w:p w:rsidR="007E219D" w:rsidRPr="00F03E59" w:rsidRDefault="007E219D" w:rsidP="00DD4F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DD4F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DD4F6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7E219D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</w:tr>
      <w:tr w:rsidR="007E219D" w:rsidRPr="00C639EE" w:rsidTr="007A2FE1">
        <w:trPr>
          <w:trHeight w:val="280"/>
        </w:trPr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Аткарский</w:t>
            </w:r>
            <w:proofErr w:type="spellEnd"/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6C12BA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</w:tr>
      <w:tr w:rsidR="007E219D" w:rsidRPr="00C639EE" w:rsidTr="007A2FE1">
        <w:trPr>
          <w:trHeight w:val="181"/>
        </w:trPr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Б.-Карабулакский</w:t>
            </w:r>
            <w:proofErr w:type="spellEnd"/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6C12BA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</w:tr>
      <w:tr w:rsidR="007E219D" w:rsidRPr="00C639EE" w:rsidTr="007A2FE1">
        <w:trPr>
          <w:trHeight w:val="280"/>
        </w:trPr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Балаковский</w:t>
            </w:r>
            <w:proofErr w:type="spellEnd"/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7E219D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</w:tr>
      <w:tr w:rsidR="007E219D" w:rsidRPr="00C639EE" w:rsidTr="007A2FE1"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Балашовский</w:t>
            </w:r>
            <w:proofErr w:type="spellEnd"/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7E219D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</w:tr>
      <w:tr w:rsidR="007E219D" w:rsidRPr="00C639EE" w:rsidTr="007A2FE1"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Балтайский</w:t>
            </w:r>
            <w:proofErr w:type="spellEnd"/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6C12BA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12-50</w:t>
            </w:r>
          </w:p>
        </w:tc>
      </w:tr>
      <w:tr w:rsidR="007E219D" w:rsidRPr="00C639EE" w:rsidTr="007A2FE1"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Вольский</w:t>
            </w:r>
            <w:proofErr w:type="spellEnd"/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7E219D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15-50</w:t>
            </w:r>
          </w:p>
        </w:tc>
      </w:tr>
      <w:tr w:rsidR="007E219D" w:rsidRPr="00C639EE" w:rsidTr="007A2FE1"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Воскресенский</w:t>
            </w:r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6C12BA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12-55</w:t>
            </w:r>
          </w:p>
        </w:tc>
      </w:tr>
      <w:tr w:rsidR="007E219D" w:rsidRPr="00C639EE" w:rsidTr="007A2FE1"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Дергачевский</w:t>
            </w:r>
            <w:proofErr w:type="spellEnd"/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7E219D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</w:tr>
      <w:tr w:rsidR="007E219D" w:rsidRPr="00C639EE" w:rsidTr="007A2FE1"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Духовницкий</w:t>
            </w:r>
            <w:proofErr w:type="spellEnd"/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7E219D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</w:tr>
      <w:tr w:rsidR="007E219D" w:rsidRPr="00C639EE" w:rsidTr="007A2FE1"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Екатериновский</w:t>
            </w:r>
            <w:proofErr w:type="spellEnd"/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7E219D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</w:tr>
      <w:tr w:rsidR="007E219D" w:rsidRPr="00C639EE" w:rsidTr="007A2FE1"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Ершовский</w:t>
            </w:r>
            <w:proofErr w:type="spellEnd"/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7E219D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</w:tr>
      <w:tr w:rsidR="007E219D" w:rsidRPr="00C639EE" w:rsidTr="007A2FE1"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Ивантеевский</w:t>
            </w:r>
            <w:proofErr w:type="spellEnd"/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7E219D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</w:tr>
      <w:tr w:rsidR="007E219D" w:rsidRPr="00C639EE" w:rsidTr="007A2FE1"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Калининский</w:t>
            </w:r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6C12BA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</w:tr>
      <w:tr w:rsidR="007E219D" w:rsidRPr="00C639EE" w:rsidTr="007A2FE1"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6C12BA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</w:tr>
      <w:tr w:rsidR="007E219D" w:rsidRPr="00C639EE" w:rsidTr="007A2FE1"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Краснокутский</w:t>
            </w:r>
            <w:proofErr w:type="spellEnd"/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6C12BA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14-25</w:t>
            </w:r>
          </w:p>
        </w:tc>
      </w:tr>
      <w:tr w:rsidR="007E219D" w:rsidRPr="00C639EE" w:rsidTr="007A2FE1"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Краснопартизанский</w:t>
            </w:r>
            <w:proofErr w:type="spellEnd"/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7E219D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14-50</w:t>
            </w:r>
          </w:p>
        </w:tc>
      </w:tr>
      <w:tr w:rsidR="007E219D" w:rsidRPr="00C639EE" w:rsidTr="007A2FE1"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Лысогорский</w:t>
            </w:r>
            <w:proofErr w:type="spellEnd"/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6C12BA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14-35</w:t>
            </w:r>
          </w:p>
        </w:tc>
      </w:tr>
      <w:tr w:rsidR="007E219D" w:rsidRPr="00C639EE" w:rsidTr="007A2FE1"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6C12BA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</w:tr>
      <w:tr w:rsidR="007E219D" w:rsidRPr="00C639EE" w:rsidTr="007A2FE1"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Новобурасский</w:t>
            </w:r>
            <w:proofErr w:type="spellEnd"/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6C12BA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14-55</w:t>
            </w:r>
          </w:p>
        </w:tc>
      </w:tr>
      <w:tr w:rsidR="007E219D" w:rsidRPr="00C639EE" w:rsidTr="007A2FE1"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Новоузенский</w:t>
            </w:r>
            <w:proofErr w:type="spellEnd"/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7E219D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</w:tr>
      <w:tr w:rsidR="007E219D" w:rsidRPr="00C639EE" w:rsidTr="007A2FE1"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Озинский</w:t>
            </w:r>
            <w:proofErr w:type="spellEnd"/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7E219D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</w:tr>
      <w:tr w:rsidR="007E219D" w:rsidRPr="00C639EE" w:rsidTr="007A2FE1"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Перелюбский</w:t>
            </w:r>
            <w:proofErr w:type="spellEnd"/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7E219D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</w:tr>
      <w:tr w:rsidR="007E219D" w:rsidRPr="00C639EE" w:rsidTr="007A2FE1"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Петровский</w:t>
            </w:r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6C12BA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</w:tr>
      <w:tr w:rsidR="007E219D" w:rsidRPr="00C639EE" w:rsidTr="007A2FE1"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Питерский</w:t>
            </w:r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7E219D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</w:tr>
      <w:tr w:rsidR="007E219D" w:rsidRPr="00C639EE" w:rsidTr="007A2FE1"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Пугачевский</w:t>
            </w:r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7E219D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</w:tr>
      <w:tr w:rsidR="007E219D" w:rsidRPr="00C639EE" w:rsidTr="007A2FE1"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  <w:r w:rsidRPr="005D58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Ровенский</w:t>
            </w:r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6C12BA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14-25</w:t>
            </w:r>
          </w:p>
        </w:tc>
      </w:tr>
      <w:tr w:rsidR="007E219D" w:rsidRPr="00C639EE" w:rsidTr="007A2FE1"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Романовский</w:t>
            </w:r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7E219D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</w:tr>
      <w:tr w:rsidR="007E219D" w:rsidRPr="00C639EE" w:rsidTr="007A2FE1"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Ртищевский</w:t>
            </w:r>
            <w:proofErr w:type="spellEnd"/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7E219D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</w:tr>
      <w:tr w:rsidR="007E219D" w:rsidRPr="00C639EE" w:rsidTr="007A2FE1"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Самойловский</w:t>
            </w:r>
            <w:proofErr w:type="spellEnd"/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7E219D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</w:tr>
      <w:tr w:rsidR="007E219D" w:rsidRPr="00C639EE" w:rsidTr="007A2FE1"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Саратовский</w:t>
            </w:r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6C12BA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15-50</w:t>
            </w:r>
          </w:p>
        </w:tc>
      </w:tr>
      <w:tr w:rsidR="007E219D" w:rsidRPr="00C639EE" w:rsidTr="007A2FE1"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Советский</w:t>
            </w:r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6C12BA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</w:tr>
      <w:tr w:rsidR="007E219D" w:rsidRPr="00C639EE" w:rsidTr="007A2FE1"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Татищевский</w:t>
            </w:r>
            <w:proofErr w:type="spellEnd"/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6C12BA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</w:tr>
      <w:tr w:rsidR="007E219D" w:rsidRPr="00C639EE" w:rsidTr="007A2FE1"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Турковский</w:t>
            </w:r>
            <w:proofErr w:type="spellEnd"/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7E219D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</w:tr>
      <w:tr w:rsidR="007E219D" w:rsidRPr="00C639EE" w:rsidTr="007A2FE1">
        <w:trPr>
          <w:trHeight w:val="302"/>
        </w:trPr>
        <w:tc>
          <w:tcPr>
            <w:tcW w:w="993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126" w:type="dxa"/>
          </w:tcPr>
          <w:p w:rsidR="007E219D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Федоровский</w:t>
            </w:r>
          </w:p>
        </w:tc>
        <w:tc>
          <w:tcPr>
            <w:tcW w:w="1559" w:type="dxa"/>
          </w:tcPr>
          <w:p w:rsidR="007E219D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134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E219D" w:rsidRPr="005D5885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E219D" w:rsidRPr="00F03E59" w:rsidRDefault="007E219D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</w:tr>
      <w:tr w:rsidR="007A2FE1" w:rsidRPr="00C639EE" w:rsidTr="007A2FE1">
        <w:tc>
          <w:tcPr>
            <w:tcW w:w="993" w:type="dxa"/>
          </w:tcPr>
          <w:p w:rsidR="007A2FE1" w:rsidRPr="005D5885" w:rsidRDefault="007A2FE1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126" w:type="dxa"/>
          </w:tcPr>
          <w:p w:rsidR="007A2FE1" w:rsidRPr="005D5885" w:rsidRDefault="007A2FE1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Хвалынский</w:t>
            </w:r>
            <w:proofErr w:type="spellEnd"/>
          </w:p>
        </w:tc>
        <w:tc>
          <w:tcPr>
            <w:tcW w:w="1559" w:type="dxa"/>
          </w:tcPr>
          <w:p w:rsidR="007A2FE1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</w:t>
            </w:r>
            <w:r w:rsidR="007A2FE1" w:rsidRPr="00F03E59">
              <w:rPr>
                <w:rFonts w:ascii="Times New Roman" w:hAnsi="Times New Roman"/>
                <w:sz w:val="20"/>
                <w:szCs w:val="20"/>
              </w:rPr>
              <w:t>.04.2012</w:t>
            </w:r>
          </w:p>
        </w:tc>
        <w:tc>
          <w:tcPr>
            <w:tcW w:w="1134" w:type="dxa"/>
          </w:tcPr>
          <w:p w:rsidR="007A2FE1" w:rsidRPr="005D5885" w:rsidRDefault="007A2FE1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A2FE1" w:rsidRPr="005D5885" w:rsidRDefault="007A2FE1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A2FE1" w:rsidRPr="005D5885" w:rsidRDefault="007A2FE1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A2FE1" w:rsidRPr="005D5885" w:rsidRDefault="007A2FE1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A2FE1" w:rsidRPr="00F03E59" w:rsidRDefault="007A2FE1" w:rsidP="007E219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7E219D" w:rsidRPr="00F03E59">
              <w:rPr>
                <w:rFonts w:ascii="Times New Roman" w:hAnsi="Times New Roman"/>
                <w:sz w:val="20"/>
                <w:szCs w:val="20"/>
              </w:rPr>
              <w:t>3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</w:tr>
      <w:tr w:rsidR="007A2FE1" w:rsidRPr="00C639EE" w:rsidTr="007A2FE1">
        <w:tc>
          <w:tcPr>
            <w:tcW w:w="993" w:type="dxa"/>
          </w:tcPr>
          <w:p w:rsidR="007A2FE1" w:rsidRPr="005D5885" w:rsidRDefault="007A2FE1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126" w:type="dxa"/>
          </w:tcPr>
          <w:p w:rsidR="007A2FE1" w:rsidRPr="005D5885" w:rsidRDefault="007A2FE1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Энгельсский</w:t>
            </w:r>
            <w:proofErr w:type="spellEnd"/>
          </w:p>
        </w:tc>
        <w:tc>
          <w:tcPr>
            <w:tcW w:w="1559" w:type="dxa"/>
          </w:tcPr>
          <w:p w:rsidR="007A2FE1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</w:t>
            </w:r>
            <w:r w:rsidR="007A2FE1" w:rsidRPr="00F03E59">
              <w:rPr>
                <w:rFonts w:ascii="Times New Roman" w:hAnsi="Times New Roman"/>
                <w:sz w:val="20"/>
                <w:szCs w:val="20"/>
              </w:rPr>
              <w:t>.04.2012</w:t>
            </w:r>
          </w:p>
        </w:tc>
        <w:tc>
          <w:tcPr>
            <w:tcW w:w="1134" w:type="dxa"/>
          </w:tcPr>
          <w:p w:rsidR="007A2FE1" w:rsidRPr="005D5885" w:rsidRDefault="007A2FE1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A2FE1" w:rsidRPr="005D5885" w:rsidRDefault="007A2FE1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A2FE1" w:rsidRPr="005D5885" w:rsidRDefault="007A2FE1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A2FE1" w:rsidRPr="005D5885" w:rsidRDefault="007A2FE1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A2FE1" w:rsidRPr="00F03E59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</w:tr>
      <w:tr w:rsidR="007A2FE1" w:rsidRPr="00C639EE" w:rsidTr="007A2FE1">
        <w:tc>
          <w:tcPr>
            <w:tcW w:w="993" w:type="dxa"/>
          </w:tcPr>
          <w:p w:rsidR="007A2FE1" w:rsidRPr="005D5885" w:rsidRDefault="007A2FE1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2126" w:type="dxa"/>
          </w:tcPr>
          <w:p w:rsidR="007A2FE1" w:rsidRPr="005D5885" w:rsidRDefault="007A2FE1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п. Светлый</w:t>
            </w:r>
          </w:p>
        </w:tc>
        <w:tc>
          <w:tcPr>
            <w:tcW w:w="1559" w:type="dxa"/>
          </w:tcPr>
          <w:p w:rsidR="007A2FE1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</w:t>
            </w:r>
            <w:r w:rsidR="007A2FE1" w:rsidRPr="00F03E59">
              <w:rPr>
                <w:rFonts w:ascii="Times New Roman" w:hAnsi="Times New Roman"/>
                <w:sz w:val="20"/>
                <w:szCs w:val="20"/>
              </w:rPr>
              <w:t>.04.2012</w:t>
            </w:r>
          </w:p>
        </w:tc>
        <w:tc>
          <w:tcPr>
            <w:tcW w:w="1134" w:type="dxa"/>
          </w:tcPr>
          <w:p w:rsidR="007A2FE1" w:rsidRPr="005D5885" w:rsidRDefault="007A2FE1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A2FE1" w:rsidRPr="005D5885" w:rsidRDefault="007A2FE1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A2FE1" w:rsidRPr="005D5885" w:rsidRDefault="007A2FE1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A2FE1" w:rsidRPr="005D5885" w:rsidRDefault="007A2FE1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A2FE1" w:rsidRPr="00F03E59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</w:tr>
      <w:tr w:rsidR="007A2FE1" w:rsidRPr="00C639EE" w:rsidTr="007A2FE1">
        <w:trPr>
          <w:trHeight w:val="311"/>
        </w:trPr>
        <w:tc>
          <w:tcPr>
            <w:tcW w:w="993" w:type="dxa"/>
          </w:tcPr>
          <w:p w:rsidR="007A2FE1" w:rsidRPr="005D5885" w:rsidRDefault="007A2FE1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126" w:type="dxa"/>
          </w:tcPr>
          <w:p w:rsidR="007A2FE1" w:rsidRPr="005D5885" w:rsidRDefault="007A2FE1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1559" w:type="dxa"/>
          </w:tcPr>
          <w:p w:rsidR="007A2FE1" w:rsidRPr="00F03E59" w:rsidRDefault="007E219D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30</w:t>
            </w:r>
            <w:r w:rsidR="007A2FE1" w:rsidRPr="00F03E59">
              <w:rPr>
                <w:rFonts w:ascii="Times New Roman" w:hAnsi="Times New Roman"/>
                <w:sz w:val="20"/>
                <w:szCs w:val="20"/>
              </w:rPr>
              <w:t>.04.2012</w:t>
            </w:r>
          </w:p>
        </w:tc>
        <w:tc>
          <w:tcPr>
            <w:tcW w:w="1134" w:type="dxa"/>
          </w:tcPr>
          <w:p w:rsidR="007A2FE1" w:rsidRPr="005D5885" w:rsidRDefault="007A2FE1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  <w:tc>
          <w:tcPr>
            <w:tcW w:w="1134" w:type="dxa"/>
            <w:gridSpan w:val="2"/>
          </w:tcPr>
          <w:p w:rsidR="007A2FE1" w:rsidRPr="005D5885" w:rsidRDefault="007A2FE1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17.06.2012</w:t>
            </w:r>
          </w:p>
        </w:tc>
        <w:tc>
          <w:tcPr>
            <w:tcW w:w="1418" w:type="dxa"/>
          </w:tcPr>
          <w:p w:rsidR="007A2FE1" w:rsidRPr="005D5885" w:rsidRDefault="007A2FE1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04.07.2012</w:t>
            </w:r>
          </w:p>
        </w:tc>
        <w:tc>
          <w:tcPr>
            <w:tcW w:w="1275" w:type="dxa"/>
          </w:tcPr>
          <w:p w:rsidR="007A2FE1" w:rsidRPr="005D5885" w:rsidRDefault="007A2FE1" w:rsidP="00432BD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14.07.2012</w:t>
            </w:r>
          </w:p>
        </w:tc>
        <w:tc>
          <w:tcPr>
            <w:tcW w:w="1560" w:type="dxa"/>
          </w:tcPr>
          <w:p w:rsidR="007A2FE1" w:rsidRPr="00F03E59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</w:tr>
    </w:tbl>
    <w:p w:rsidR="00A24D37" w:rsidRDefault="00A24D37" w:rsidP="00F1488A">
      <w:pPr>
        <w:jc w:val="center"/>
        <w:rPr>
          <w:rFonts w:ascii="Times New Roman" w:hAnsi="Times New Roman"/>
          <w:b/>
          <w:sz w:val="28"/>
          <w:szCs w:val="28"/>
        </w:rPr>
        <w:sectPr w:rsidR="00A24D37" w:rsidSect="00A24D3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960A3" w:rsidRDefault="00B960A3" w:rsidP="00B960A3">
      <w:pPr>
        <w:pStyle w:val="a9"/>
        <w:jc w:val="center"/>
        <w:rPr>
          <w:rFonts w:ascii="Times New Roman" w:hAnsi="Times New Roman"/>
          <w:b/>
        </w:rPr>
      </w:pPr>
      <w:r w:rsidRPr="00C639EE">
        <w:rPr>
          <w:rFonts w:ascii="Times New Roman" w:hAnsi="Times New Roman"/>
          <w:b/>
        </w:rPr>
        <w:lastRenderedPageBreak/>
        <w:t xml:space="preserve">График </w:t>
      </w:r>
    </w:p>
    <w:p w:rsidR="00B960A3" w:rsidRDefault="00B960A3" w:rsidP="00B960A3">
      <w:pPr>
        <w:pStyle w:val="a9"/>
        <w:jc w:val="center"/>
        <w:rPr>
          <w:rFonts w:ascii="Times New Roman" w:hAnsi="Times New Roman"/>
          <w:b/>
        </w:rPr>
      </w:pPr>
      <w:r w:rsidRPr="00C639EE">
        <w:rPr>
          <w:rFonts w:ascii="Times New Roman" w:hAnsi="Times New Roman"/>
          <w:b/>
        </w:rPr>
        <w:t xml:space="preserve">выдачи контрольных измерительных материалов </w:t>
      </w:r>
      <w:r w:rsidR="007A2FE1" w:rsidRPr="00276C16">
        <w:rPr>
          <w:rFonts w:ascii="Times New Roman" w:hAnsi="Times New Roman"/>
          <w:b/>
        </w:rPr>
        <w:t>проведения государственной (итоговой) аттестации обучающихся, освоивших образовательные программы основного общего образования</w:t>
      </w:r>
      <w:r w:rsidRPr="00C639EE">
        <w:rPr>
          <w:rFonts w:ascii="Times New Roman" w:hAnsi="Times New Roman"/>
          <w:b/>
        </w:rPr>
        <w:t xml:space="preserve"> по математике </w:t>
      </w:r>
      <w:r w:rsidR="00B80F4F">
        <w:rPr>
          <w:rFonts w:ascii="Times New Roman" w:hAnsi="Times New Roman"/>
          <w:b/>
        </w:rPr>
        <w:t xml:space="preserve">и русскому языку в </w:t>
      </w:r>
      <w:r>
        <w:rPr>
          <w:rFonts w:ascii="Times New Roman" w:hAnsi="Times New Roman"/>
          <w:b/>
        </w:rPr>
        <w:t>Г</w:t>
      </w:r>
      <w:r w:rsidR="007F0982">
        <w:rPr>
          <w:rFonts w:ascii="Times New Roman" w:hAnsi="Times New Roman"/>
          <w:b/>
        </w:rPr>
        <w:t>К</w:t>
      </w:r>
      <w:r>
        <w:rPr>
          <w:rFonts w:ascii="Times New Roman" w:hAnsi="Times New Roman"/>
          <w:b/>
        </w:rPr>
        <w:t xml:space="preserve">У «РЦОКО» </w:t>
      </w:r>
      <w:r w:rsidRPr="00C639EE">
        <w:rPr>
          <w:rFonts w:ascii="Times New Roman" w:hAnsi="Times New Roman"/>
          <w:b/>
        </w:rPr>
        <w:t xml:space="preserve"> в районы области</w:t>
      </w:r>
      <w:r>
        <w:rPr>
          <w:rFonts w:ascii="Times New Roman" w:hAnsi="Times New Roman"/>
          <w:b/>
        </w:rPr>
        <w:t xml:space="preserve"> (основные сроки)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976"/>
        <w:gridCol w:w="2977"/>
        <w:gridCol w:w="2693"/>
      </w:tblGrid>
      <w:tr w:rsidR="00B960A3" w:rsidRPr="00C639EE" w:rsidTr="00DE5C72">
        <w:tc>
          <w:tcPr>
            <w:tcW w:w="993" w:type="dxa"/>
          </w:tcPr>
          <w:p w:rsidR="00B960A3" w:rsidRPr="009D4F69" w:rsidRDefault="00B960A3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D4F69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9D4F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D4F6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D4F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</w:tcPr>
          <w:p w:rsidR="00B960A3" w:rsidRPr="009D4F69" w:rsidRDefault="00B960A3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D4F69">
              <w:rPr>
                <w:rFonts w:ascii="Times New Roman" w:hAnsi="Times New Roman"/>
                <w:sz w:val="20"/>
                <w:szCs w:val="20"/>
              </w:rPr>
              <w:t>Наименование районов</w:t>
            </w:r>
          </w:p>
        </w:tc>
        <w:tc>
          <w:tcPr>
            <w:tcW w:w="2977" w:type="dxa"/>
          </w:tcPr>
          <w:p w:rsidR="00B960A3" w:rsidRPr="009D4F69" w:rsidRDefault="00B960A3" w:rsidP="007E219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D4F69">
              <w:rPr>
                <w:rFonts w:ascii="Times New Roman" w:hAnsi="Times New Roman"/>
                <w:sz w:val="20"/>
                <w:szCs w:val="20"/>
              </w:rPr>
              <w:t xml:space="preserve">Время выдачи </w:t>
            </w:r>
            <w:proofErr w:type="spellStart"/>
            <w:r w:rsidRPr="009D4F69">
              <w:rPr>
                <w:rFonts w:ascii="Times New Roman" w:hAnsi="Times New Roman"/>
                <w:sz w:val="20"/>
                <w:szCs w:val="20"/>
              </w:rPr>
              <w:t>КИМов</w:t>
            </w:r>
            <w:proofErr w:type="spellEnd"/>
            <w:r w:rsidRPr="009D4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219D">
              <w:rPr>
                <w:rFonts w:ascii="Times New Roman" w:hAnsi="Times New Roman"/>
                <w:sz w:val="20"/>
                <w:szCs w:val="20"/>
              </w:rPr>
              <w:t>28</w:t>
            </w:r>
            <w:r w:rsidRPr="009D4F69">
              <w:rPr>
                <w:rFonts w:ascii="Times New Roman" w:hAnsi="Times New Roman"/>
                <w:sz w:val="20"/>
                <w:szCs w:val="20"/>
              </w:rPr>
              <w:t>.0</w:t>
            </w:r>
            <w:r w:rsidR="007A2FE1">
              <w:rPr>
                <w:rFonts w:ascii="Times New Roman" w:hAnsi="Times New Roman"/>
                <w:sz w:val="20"/>
                <w:szCs w:val="20"/>
              </w:rPr>
              <w:t>5</w:t>
            </w:r>
            <w:r w:rsidRPr="009D4F69">
              <w:rPr>
                <w:rFonts w:ascii="Times New Roman" w:hAnsi="Times New Roman"/>
                <w:sz w:val="20"/>
                <w:szCs w:val="20"/>
              </w:rPr>
              <w:t>.1</w:t>
            </w:r>
            <w:r w:rsidR="00B41F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960A3" w:rsidRPr="009D4F69" w:rsidRDefault="00B960A3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D4F69">
              <w:rPr>
                <w:rFonts w:ascii="Times New Roman" w:hAnsi="Times New Roman"/>
                <w:sz w:val="20"/>
                <w:szCs w:val="20"/>
              </w:rPr>
              <w:t xml:space="preserve">Время выдачи </w:t>
            </w:r>
            <w:proofErr w:type="spellStart"/>
            <w:r w:rsidRPr="009D4F69">
              <w:rPr>
                <w:rFonts w:ascii="Times New Roman" w:hAnsi="Times New Roman"/>
                <w:sz w:val="20"/>
                <w:szCs w:val="20"/>
              </w:rPr>
              <w:t>КИМов</w:t>
            </w:r>
            <w:proofErr w:type="spellEnd"/>
            <w:r w:rsidRPr="009D4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4BE5">
              <w:rPr>
                <w:rFonts w:ascii="Times New Roman" w:hAnsi="Times New Roman"/>
                <w:sz w:val="20"/>
                <w:szCs w:val="20"/>
              </w:rPr>
              <w:t>04</w:t>
            </w:r>
            <w:r w:rsidRPr="009D4F69">
              <w:rPr>
                <w:rFonts w:ascii="Times New Roman" w:hAnsi="Times New Roman"/>
                <w:sz w:val="20"/>
                <w:szCs w:val="20"/>
              </w:rPr>
              <w:t>.0</w:t>
            </w:r>
            <w:r w:rsidR="00924BE5">
              <w:rPr>
                <w:rFonts w:ascii="Times New Roman" w:hAnsi="Times New Roman"/>
                <w:sz w:val="20"/>
                <w:szCs w:val="20"/>
              </w:rPr>
              <w:t>6</w:t>
            </w:r>
            <w:r w:rsidRPr="009D4F69">
              <w:rPr>
                <w:rFonts w:ascii="Times New Roman" w:hAnsi="Times New Roman"/>
                <w:sz w:val="20"/>
                <w:szCs w:val="20"/>
              </w:rPr>
              <w:t>.1</w:t>
            </w:r>
            <w:r w:rsidR="00B41F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Алгайский</w:t>
            </w:r>
            <w:proofErr w:type="spellEnd"/>
          </w:p>
        </w:tc>
        <w:tc>
          <w:tcPr>
            <w:tcW w:w="2977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18-45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18-45</w:t>
            </w:r>
          </w:p>
        </w:tc>
      </w:tr>
      <w:tr w:rsidR="0023793E" w:rsidRPr="00C639EE" w:rsidTr="00DE5C72">
        <w:trPr>
          <w:trHeight w:val="173"/>
        </w:trPr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Аркадакский</w:t>
            </w:r>
            <w:proofErr w:type="spellEnd"/>
          </w:p>
        </w:tc>
        <w:tc>
          <w:tcPr>
            <w:tcW w:w="2977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</w:tr>
      <w:tr w:rsidR="0023793E" w:rsidRPr="00C639EE" w:rsidTr="00DE5C72">
        <w:trPr>
          <w:trHeight w:val="280"/>
        </w:trPr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Аткарский</w:t>
            </w:r>
            <w:proofErr w:type="spellEnd"/>
          </w:p>
        </w:tc>
        <w:tc>
          <w:tcPr>
            <w:tcW w:w="2977" w:type="dxa"/>
          </w:tcPr>
          <w:p w:rsidR="0023793E" w:rsidRPr="005D5885" w:rsidRDefault="0023793E" w:rsidP="00954A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</w:tr>
      <w:tr w:rsidR="0023793E" w:rsidRPr="00C639EE" w:rsidTr="00DE5C72">
        <w:trPr>
          <w:trHeight w:val="181"/>
        </w:trPr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Б.-Карабулакский</w:t>
            </w:r>
            <w:proofErr w:type="spellEnd"/>
          </w:p>
        </w:tc>
        <w:tc>
          <w:tcPr>
            <w:tcW w:w="2977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17-50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17-50</w:t>
            </w:r>
          </w:p>
        </w:tc>
      </w:tr>
      <w:tr w:rsidR="0023793E" w:rsidRPr="00C639EE" w:rsidTr="00DE5C72">
        <w:trPr>
          <w:trHeight w:val="280"/>
        </w:trPr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Балаковский</w:t>
            </w:r>
            <w:proofErr w:type="spellEnd"/>
          </w:p>
        </w:tc>
        <w:tc>
          <w:tcPr>
            <w:tcW w:w="2977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Балашовский</w:t>
            </w:r>
            <w:proofErr w:type="spellEnd"/>
          </w:p>
        </w:tc>
        <w:tc>
          <w:tcPr>
            <w:tcW w:w="2977" w:type="dxa"/>
          </w:tcPr>
          <w:p w:rsidR="0023793E" w:rsidRPr="005D5885" w:rsidRDefault="0023793E" w:rsidP="00B80F4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Балтайский</w:t>
            </w:r>
            <w:proofErr w:type="spellEnd"/>
          </w:p>
        </w:tc>
        <w:tc>
          <w:tcPr>
            <w:tcW w:w="2977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Вольский</w:t>
            </w:r>
            <w:proofErr w:type="spellEnd"/>
          </w:p>
        </w:tc>
        <w:tc>
          <w:tcPr>
            <w:tcW w:w="2977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Воскресенский</w:t>
            </w:r>
          </w:p>
        </w:tc>
        <w:tc>
          <w:tcPr>
            <w:tcW w:w="2977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16-25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16-25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Дергачевский</w:t>
            </w:r>
            <w:proofErr w:type="spellEnd"/>
          </w:p>
        </w:tc>
        <w:tc>
          <w:tcPr>
            <w:tcW w:w="2977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19-10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19-10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Духовницкий</w:t>
            </w:r>
            <w:proofErr w:type="spellEnd"/>
          </w:p>
        </w:tc>
        <w:tc>
          <w:tcPr>
            <w:tcW w:w="2977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18-35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18-35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Екатериновский</w:t>
            </w:r>
            <w:proofErr w:type="spellEnd"/>
          </w:p>
        </w:tc>
        <w:tc>
          <w:tcPr>
            <w:tcW w:w="2977" w:type="dxa"/>
          </w:tcPr>
          <w:p w:rsidR="0023793E" w:rsidRPr="005D5885" w:rsidRDefault="0023793E" w:rsidP="00954A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17-25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17-25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Ершовский</w:t>
            </w:r>
            <w:proofErr w:type="spellEnd"/>
          </w:p>
        </w:tc>
        <w:tc>
          <w:tcPr>
            <w:tcW w:w="2977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18-50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18-50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Ивантеевский</w:t>
            </w:r>
            <w:proofErr w:type="spellEnd"/>
          </w:p>
        </w:tc>
        <w:tc>
          <w:tcPr>
            <w:tcW w:w="2977" w:type="dxa"/>
          </w:tcPr>
          <w:p w:rsidR="0023793E" w:rsidRPr="005D5885" w:rsidRDefault="0023793E" w:rsidP="00905B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20-10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20-10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Калининский</w:t>
            </w:r>
          </w:p>
        </w:tc>
        <w:tc>
          <w:tcPr>
            <w:tcW w:w="2977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2977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18-05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18-05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Краснокутский</w:t>
            </w:r>
            <w:proofErr w:type="spellEnd"/>
          </w:p>
        </w:tc>
        <w:tc>
          <w:tcPr>
            <w:tcW w:w="2977" w:type="dxa"/>
          </w:tcPr>
          <w:p w:rsidR="0023793E" w:rsidRPr="005D5885" w:rsidRDefault="0023793E" w:rsidP="00441B5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17-35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17-35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Краснопартизанский</w:t>
            </w:r>
            <w:proofErr w:type="spellEnd"/>
          </w:p>
        </w:tc>
        <w:tc>
          <w:tcPr>
            <w:tcW w:w="2977" w:type="dxa"/>
          </w:tcPr>
          <w:p w:rsidR="0023793E" w:rsidRPr="005D5885" w:rsidRDefault="0023793E" w:rsidP="0023793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19-50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19-50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Лысогорский</w:t>
            </w:r>
            <w:proofErr w:type="spellEnd"/>
          </w:p>
        </w:tc>
        <w:tc>
          <w:tcPr>
            <w:tcW w:w="2977" w:type="dxa"/>
          </w:tcPr>
          <w:p w:rsidR="0023793E" w:rsidRPr="005D5885" w:rsidRDefault="0023793E" w:rsidP="00B80F4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</w:p>
        </w:tc>
        <w:tc>
          <w:tcPr>
            <w:tcW w:w="2977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16-55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16-55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Новобурасский</w:t>
            </w:r>
            <w:proofErr w:type="spellEnd"/>
          </w:p>
        </w:tc>
        <w:tc>
          <w:tcPr>
            <w:tcW w:w="2977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Новоузенский</w:t>
            </w:r>
            <w:proofErr w:type="spellEnd"/>
          </w:p>
        </w:tc>
        <w:tc>
          <w:tcPr>
            <w:tcW w:w="2977" w:type="dxa"/>
          </w:tcPr>
          <w:p w:rsidR="0023793E" w:rsidRPr="005D5885" w:rsidRDefault="0023793E" w:rsidP="00954A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18-15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18-15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Озинский</w:t>
            </w:r>
            <w:proofErr w:type="spellEnd"/>
          </w:p>
        </w:tc>
        <w:tc>
          <w:tcPr>
            <w:tcW w:w="2977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Перелюбский</w:t>
            </w:r>
            <w:proofErr w:type="spellEnd"/>
          </w:p>
        </w:tc>
        <w:tc>
          <w:tcPr>
            <w:tcW w:w="2977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20-20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20-20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Петровский</w:t>
            </w:r>
          </w:p>
        </w:tc>
        <w:tc>
          <w:tcPr>
            <w:tcW w:w="2977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Питерский</w:t>
            </w:r>
          </w:p>
        </w:tc>
        <w:tc>
          <w:tcPr>
            <w:tcW w:w="2977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18-25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18-25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Пугачевский</w:t>
            </w:r>
          </w:p>
        </w:tc>
        <w:tc>
          <w:tcPr>
            <w:tcW w:w="2977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19-05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19-05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7E219D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23793E" w:rsidRPr="005D58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Ровенский</w:t>
            </w:r>
          </w:p>
        </w:tc>
        <w:tc>
          <w:tcPr>
            <w:tcW w:w="2977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Романовский</w:t>
            </w:r>
          </w:p>
        </w:tc>
        <w:tc>
          <w:tcPr>
            <w:tcW w:w="2977" w:type="dxa"/>
          </w:tcPr>
          <w:p w:rsidR="0023793E" w:rsidRPr="005D5885" w:rsidRDefault="0023793E" w:rsidP="00441B5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Ртищевский</w:t>
            </w:r>
            <w:proofErr w:type="spellEnd"/>
          </w:p>
        </w:tc>
        <w:tc>
          <w:tcPr>
            <w:tcW w:w="2977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18-45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18-45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Самойловский</w:t>
            </w:r>
            <w:proofErr w:type="spellEnd"/>
          </w:p>
        </w:tc>
        <w:tc>
          <w:tcPr>
            <w:tcW w:w="2977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Саратовский</w:t>
            </w:r>
          </w:p>
        </w:tc>
        <w:tc>
          <w:tcPr>
            <w:tcW w:w="2977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Советский</w:t>
            </w:r>
          </w:p>
        </w:tc>
        <w:tc>
          <w:tcPr>
            <w:tcW w:w="2977" w:type="dxa"/>
          </w:tcPr>
          <w:p w:rsidR="0023793E" w:rsidRPr="005D5885" w:rsidRDefault="0023793E" w:rsidP="00954A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18-55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18-55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Татищевский</w:t>
            </w:r>
            <w:proofErr w:type="spellEnd"/>
          </w:p>
        </w:tc>
        <w:tc>
          <w:tcPr>
            <w:tcW w:w="2977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Турковский</w:t>
            </w:r>
            <w:proofErr w:type="spellEnd"/>
          </w:p>
        </w:tc>
        <w:tc>
          <w:tcPr>
            <w:tcW w:w="2977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Федоровский</w:t>
            </w:r>
          </w:p>
        </w:tc>
        <w:tc>
          <w:tcPr>
            <w:tcW w:w="2977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18-10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18-10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Хвалынский</w:t>
            </w:r>
            <w:proofErr w:type="spellEnd"/>
          </w:p>
        </w:tc>
        <w:tc>
          <w:tcPr>
            <w:tcW w:w="2977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19-40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19-40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Энгельсский</w:t>
            </w:r>
            <w:proofErr w:type="spellEnd"/>
          </w:p>
        </w:tc>
        <w:tc>
          <w:tcPr>
            <w:tcW w:w="2977" w:type="dxa"/>
          </w:tcPr>
          <w:p w:rsidR="0023793E" w:rsidRPr="005D5885" w:rsidRDefault="0023793E" w:rsidP="00954A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</w:tr>
      <w:tr w:rsidR="0023793E" w:rsidRPr="00C639EE" w:rsidTr="00DE5C72"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п. Светлый</w:t>
            </w:r>
          </w:p>
        </w:tc>
        <w:tc>
          <w:tcPr>
            <w:tcW w:w="2977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16-50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16-50</w:t>
            </w:r>
          </w:p>
        </w:tc>
      </w:tr>
      <w:tr w:rsidR="0023793E" w:rsidRPr="00C639EE" w:rsidTr="00DE5C72">
        <w:trPr>
          <w:trHeight w:val="311"/>
        </w:trPr>
        <w:tc>
          <w:tcPr>
            <w:tcW w:w="993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76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2977" w:type="dxa"/>
          </w:tcPr>
          <w:p w:rsidR="0023793E" w:rsidRPr="005D5885" w:rsidRDefault="0023793E" w:rsidP="0071363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2693" w:type="dxa"/>
          </w:tcPr>
          <w:p w:rsidR="0023793E" w:rsidRPr="005D5885" w:rsidRDefault="0023793E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</w:tr>
    </w:tbl>
    <w:p w:rsidR="00441B5C" w:rsidRDefault="00441B5C">
      <w:pPr>
        <w:widowControl/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auto"/>
          <w:sz w:val="22"/>
          <w:szCs w:val="22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276C16" w:rsidRDefault="00276C16" w:rsidP="00276C16">
      <w:pPr>
        <w:pStyle w:val="a9"/>
        <w:jc w:val="center"/>
        <w:rPr>
          <w:rFonts w:ascii="Times New Roman" w:hAnsi="Times New Roman"/>
          <w:b/>
        </w:rPr>
      </w:pPr>
    </w:p>
    <w:p w:rsidR="007A2FE1" w:rsidRDefault="007A2FE1" w:rsidP="007A2FE1">
      <w:pPr>
        <w:pStyle w:val="a9"/>
        <w:jc w:val="center"/>
        <w:rPr>
          <w:rFonts w:ascii="Times New Roman" w:hAnsi="Times New Roman"/>
          <w:b/>
        </w:rPr>
      </w:pPr>
      <w:r w:rsidRPr="00C639EE">
        <w:rPr>
          <w:rFonts w:ascii="Times New Roman" w:hAnsi="Times New Roman"/>
          <w:b/>
        </w:rPr>
        <w:t xml:space="preserve">График </w:t>
      </w:r>
    </w:p>
    <w:p w:rsidR="007A2FE1" w:rsidRDefault="007A2FE1" w:rsidP="007A2FE1">
      <w:pPr>
        <w:pStyle w:val="a9"/>
        <w:jc w:val="center"/>
        <w:rPr>
          <w:rFonts w:ascii="Times New Roman" w:hAnsi="Times New Roman"/>
          <w:b/>
        </w:rPr>
      </w:pPr>
      <w:r w:rsidRPr="00C639EE">
        <w:rPr>
          <w:rFonts w:ascii="Times New Roman" w:hAnsi="Times New Roman"/>
          <w:b/>
        </w:rPr>
        <w:t xml:space="preserve">выдачи контрольных измерительных материалов </w:t>
      </w:r>
      <w:r w:rsidRPr="00276C16">
        <w:rPr>
          <w:rFonts w:ascii="Times New Roman" w:hAnsi="Times New Roman"/>
          <w:b/>
        </w:rPr>
        <w:t>проведения государственной (итоговой) аттестации обучающихся, освоивших образовательные программы основного общего образования</w:t>
      </w:r>
      <w:r w:rsidRPr="00C639E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(предметы по выбору)</w:t>
      </w:r>
      <w:r w:rsidRPr="00C639E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ГКУ «РЦОКО» </w:t>
      </w:r>
      <w:r w:rsidRPr="00C639EE">
        <w:rPr>
          <w:rFonts w:ascii="Times New Roman" w:hAnsi="Times New Roman"/>
          <w:b/>
        </w:rPr>
        <w:t xml:space="preserve"> в районы области</w:t>
      </w:r>
      <w:r>
        <w:rPr>
          <w:rFonts w:ascii="Times New Roman" w:hAnsi="Times New Roman"/>
          <w:b/>
        </w:rPr>
        <w:t xml:space="preserve"> (основные сроки)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976"/>
        <w:gridCol w:w="2977"/>
        <w:gridCol w:w="2693"/>
      </w:tblGrid>
      <w:tr w:rsidR="007A2FE1" w:rsidRPr="00C639EE" w:rsidTr="00924BE5">
        <w:tc>
          <w:tcPr>
            <w:tcW w:w="993" w:type="dxa"/>
          </w:tcPr>
          <w:p w:rsidR="007A2FE1" w:rsidRPr="009D4F69" w:rsidRDefault="007A2FE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D4F69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9D4F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D4F6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D4F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</w:tcPr>
          <w:p w:rsidR="007A2FE1" w:rsidRPr="009D4F69" w:rsidRDefault="007A2FE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D4F69">
              <w:rPr>
                <w:rFonts w:ascii="Times New Roman" w:hAnsi="Times New Roman"/>
                <w:sz w:val="20"/>
                <w:szCs w:val="20"/>
              </w:rPr>
              <w:t>Наименование районов</w:t>
            </w:r>
          </w:p>
        </w:tc>
        <w:tc>
          <w:tcPr>
            <w:tcW w:w="2977" w:type="dxa"/>
          </w:tcPr>
          <w:p w:rsidR="007A2FE1" w:rsidRPr="009D4F69" w:rsidRDefault="007A2FE1" w:rsidP="007A2FE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D4F69">
              <w:rPr>
                <w:rFonts w:ascii="Times New Roman" w:hAnsi="Times New Roman"/>
                <w:sz w:val="20"/>
                <w:szCs w:val="20"/>
              </w:rPr>
              <w:t xml:space="preserve">Время выдачи </w:t>
            </w:r>
            <w:proofErr w:type="spellStart"/>
            <w:r w:rsidRPr="009D4F69">
              <w:rPr>
                <w:rFonts w:ascii="Times New Roman" w:hAnsi="Times New Roman"/>
                <w:sz w:val="20"/>
                <w:szCs w:val="20"/>
              </w:rPr>
              <w:t>КИМов</w:t>
            </w:r>
            <w:proofErr w:type="spellEnd"/>
            <w:r w:rsidRPr="009D4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9D4F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D4F6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A2FE1" w:rsidRPr="009D4F69" w:rsidRDefault="007A2FE1" w:rsidP="007A2FE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D4F69">
              <w:rPr>
                <w:rFonts w:ascii="Times New Roman" w:hAnsi="Times New Roman"/>
                <w:sz w:val="20"/>
                <w:szCs w:val="20"/>
              </w:rPr>
              <w:t xml:space="preserve">Время выдачи </w:t>
            </w:r>
            <w:proofErr w:type="spellStart"/>
            <w:r w:rsidRPr="009D4F69">
              <w:rPr>
                <w:rFonts w:ascii="Times New Roman" w:hAnsi="Times New Roman"/>
                <w:sz w:val="20"/>
                <w:szCs w:val="20"/>
              </w:rPr>
              <w:t>КИМов</w:t>
            </w:r>
            <w:proofErr w:type="spellEnd"/>
            <w:r w:rsidRPr="009D4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9D4F69">
              <w:rPr>
                <w:rFonts w:ascii="Times New Roman" w:hAnsi="Times New Roman"/>
                <w:sz w:val="20"/>
                <w:szCs w:val="20"/>
              </w:rPr>
              <w:t>.06.1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Алгайский</w:t>
            </w:r>
            <w:proofErr w:type="spellEnd"/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18-45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18-45</w:t>
            </w:r>
          </w:p>
        </w:tc>
      </w:tr>
      <w:tr w:rsidR="00924BE5" w:rsidRPr="00C639EE" w:rsidTr="00924BE5">
        <w:trPr>
          <w:trHeight w:val="173"/>
        </w:trPr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Аркадакский</w:t>
            </w:r>
            <w:proofErr w:type="spellEnd"/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</w:tr>
      <w:tr w:rsidR="00924BE5" w:rsidRPr="00C639EE" w:rsidTr="00924BE5">
        <w:trPr>
          <w:trHeight w:val="280"/>
        </w:trPr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Аткарский</w:t>
            </w:r>
            <w:proofErr w:type="spellEnd"/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</w:tr>
      <w:tr w:rsidR="00924BE5" w:rsidRPr="00C639EE" w:rsidTr="00924BE5">
        <w:trPr>
          <w:trHeight w:val="181"/>
        </w:trPr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Б.-Карабулакский</w:t>
            </w:r>
            <w:proofErr w:type="spellEnd"/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17-50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17-50</w:t>
            </w:r>
          </w:p>
        </w:tc>
      </w:tr>
      <w:tr w:rsidR="00924BE5" w:rsidRPr="00C639EE" w:rsidTr="00924BE5">
        <w:trPr>
          <w:trHeight w:val="280"/>
        </w:trPr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Балаковский</w:t>
            </w:r>
            <w:proofErr w:type="spellEnd"/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Балашовский</w:t>
            </w:r>
            <w:proofErr w:type="spellEnd"/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Балтайский</w:t>
            </w:r>
            <w:proofErr w:type="spellEnd"/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Вольский</w:t>
            </w:r>
            <w:proofErr w:type="spellEnd"/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Воскресенский</w:t>
            </w:r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16-25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16-25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Дергачевский</w:t>
            </w:r>
            <w:proofErr w:type="spellEnd"/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19-10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19-10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Духовницкий</w:t>
            </w:r>
            <w:proofErr w:type="spellEnd"/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18-35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18-35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Екатериновский</w:t>
            </w:r>
            <w:proofErr w:type="spellEnd"/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17-25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17-25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Ершовский</w:t>
            </w:r>
            <w:proofErr w:type="spellEnd"/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18-50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18-50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Ивантеевский</w:t>
            </w:r>
            <w:proofErr w:type="spellEnd"/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20-10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20-10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Калининский</w:t>
            </w:r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18-05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18-05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Краснокутский</w:t>
            </w:r>
            <w:proofErr w:type="spellEnd"/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17-35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17-35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Краснопартизанский</w:t>
            </w:r>
            <w:proofErr w:type="spellEnd"/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19-50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19-50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Лысогорский</w:t>
            </w:r>
            <w:proofErr w:type="spellEnd"/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16-55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16-55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Новобурасский</w:t>
            </w:r>
            <w:proofErr w:type="spellEnd"/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Новоузенский</w:t>
            </w:r>
            <w:proofErr w:type="spellEnd"/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18-15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18-15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Озинский</w:t>
            </w:r>
            <w:proofErr w:type="spellEnd"/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Перелюбский</w:t>
            </w:r>
            <w:proofErr w:type="spellEnd"/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20-20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Петровский</w:t>
            </w:r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Питерский</w:t>
            </w:r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18-25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18-25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Пугачевский</w:t>
            </w:r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19-05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19-05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7E219D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24BE5" w:rsidRPr="005D58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Ровенский</w:t>
            </w:r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Романовский</w:t>
            </w:r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Ртищевский</w:t>
            </w:r>
            <w:proofErr w:type="spellEnd"/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18-45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18-45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Самойловский</w:t>
            </w:r>
            <w:proofErr w:type="spellEnd"/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Саратовский</w:t>
            </w:r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Советский</w:t>
            </w:r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18-55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18-55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Татищевский</w:t>
            </w:r>
            <w:proofErr w:type="spellEnd"/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Турковский</w:t>
            </w:r>
            <w:proofErr w:type="spellEnd"/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Федоровский</w:t>
            </w:r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18-10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Хвалынский</w:t>
            </w:r>
            <w:proofErr w:type="spellEnd"/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19-40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19-40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Энгельсский</w:t>
            </w:r>
            <w:proofErr w:type="spellEnd"/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п. Светлый</w:t>
            </w:r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16-50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16-50</w:t>
            </w:r>
          </w:p>
        </w:tc>
      </w:tr>
      <w:tr w:rsidR="00924BE5" w:rsidRPr="00C639EE" w:rsidTr="00924BE5">
        <w:trPr>
          <w:trHeight w:val="311"/>
        </w:trPr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76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2977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</w:tr>
    </w:tbl>
    <w:p w:rsidR="00441B5C" w:rsidRDefault="00441B5C" w:rsidP="007A2FE1">
      <w:pPr>
        <w:pStyle w:val="a9"/>
        <w:jc w:val="center"/>
        <w:rPr>
          <w:rFonts w:ascii="Times New Roman" w:hAnsi="Times New Roman"/>
          <w:b/>
        </w:rPr>
      </w:pPr>
    </w:p>
    <w:p w:rsidR="00441B5C" w:rsidRDefault="00441B5C">
      <w:pPr>
        <w:widowControl/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auto"/>
          <w:sz w:val="22"/>
          <w:szCs w:val="22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7A2FE1" w:rsidRDefault="007A2FE1" w:rsidP="007A2FE1">
      <w:pPr>
        <w:pStyle w:val="a9"/>
        <w:jc w:val="center"/>
        <w:rPr>
          <w:rFonts w:ascii="Times New Roman" w:hAnsi="Times New Roman"/>
          <w:b/>
        </w:rPr>
      </w:pPr>
    </w:p>
    <w:p w:rsidR="00276C16" w:rsidRDefault="00276C16" w:rsidP="00276C16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</w:t>
      </w:r>
      <w:r w:rsidRPr="00C639EE">
        <w:rPr>
          <w:rFonts w:ascii="Times New Roman" w:hAnsi="Times New Roman"/>
          <w:b/>
        </w:rPr>
        <w:t>рафик</w:t>
      </w:r>
    </w:p>
    <w:p w:rsidR="00276C16" w:rsidRDefault="00276C16" w:rsidP="00276C16">
      <w:pPr>
        <w:pStyle w:val="a9"/>
        <w:jc w:val="center"/>
        <w:rPr>
          <w:rFonts w:ascii="Times New Roman" w:hAnsi="Times New Roman"/>
          <w:b/>
        </w:rPr>
      </w:pPr>
      <w:r w:rsidRPr="00C639EE">
        <w:rPr>
          <w:rFonts w:ascii="Times New Roman" w:hAnsi="Times New Roman"/>
          <w:b/>
        </w:rPr>
        <w:t xml:space="preserve"> выдачи контрольных измерительных материалов единого государственного экзамена по русскому языку</w:t>
      </w:r>
      <w:r>
        <w:rPr>
          <w:rFonts w:ascii="Times New Roman" w:hAnsi="Times New Roman"/>
          <w:b/>
        </w:rPr>
        <w:t xml:space="preserve"> ГКУ «</w:t>
      </w:r>
      <w:r w:rsidRPr="00C639E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РЦОКО» </w:t>
      </w:r>
      <w:r w:rsidRPr="00C639EE">
        <w:rPr>
          <w:rFonts w:ascii="Times New Roman" w:hAnsi="Times New Roman"/>
          <w:b/>
        </w:rPr>
        <w:t xml:space="preserve"> в районы области</w:t>
      </w:r>
      <w:r>
        <w:rPr>
          <w:rFonts w:ascii="Times New Roman" w:hAnsi="Times New Roman"/>
          <w:b/>
        </w:rPr>
        <w:t xml:space="preserve"> (основные сроки)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93"/>
        <w:gridCol w:w="1984"/>
        <w:gridCol w:w="1701"/>
        <w:gridCol w:w="2127"/>
      </w:tblGrid>
      <w:tr w:rsidR="00924BE5" w:rsidRPr="00C639EE" w:rsidTr="00924BE5">
        <w:tc>
          <w:tcPr>
            <w:tcW w:w="993" w:type="dxa"/>
          </w:tcPr>
          <w:p w:rsidR="00924BE5" w:rsidRPr="009D4F69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D4F69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9D4F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D4F6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D4F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</w:tcPr>
          <w:p w:rsidR="00924BE5" w:rsidRPr="009D4F69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D4F69">
              <w:rPr>
                <w:rFonts w:ascii="Times New Roman" w:hAnsi="Times New Roman"/>
                <w:sz w:val="20"/>
                <w:szCs w:val="20"/>
              </w:rPr>
              <w:t>Наименование районов</w:t>
            </w:r>
          </w:p>
        </w:tc>
        <w:tc>
          <w:tcPr>
            <w:tcW w:w="1984" w:type="dxa"/>
          </w:tcPr>
          <w:p w:rsidR="00924BE5" w:rsidRPr="009D4F69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D4F69">
              <w:rPr>
                <w:rFonts w:ascii="Times New Roman" w:hAnsi="Times New Roman"/>
                <w:sz w:val="20"/>
                <w:szCs w:val="20"/>
              </w:rPr>
              <w:t xml:space="preserve">Время выдачи </w:t>
            </w:r>
            <w:proofErr w:type="spellStart"/>
            <w:r w:rsidRPr="009D4F69">
              <w:rPr>
                <w:rFonts w:ascii="Times New Roman" w:hAnsi="Times New Roman"/>
                <w:sz w:val="20"/>
                <w:szCs w:val="20"/>
              </w:rPr>
              <w:t>КИМов</w:t>
            </w:r>
            <w:proofErr w:type="spellEnd"/>
            <w:r w:rsidRPr="009D4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9D4F69">
              <w:rPr>
                <w:rFonts w:ascii="Times New Roman" w:hAnsi="Times New Roman"/>
                <w:sz w:val="20"/>
                <w:szCs w:val="20"/>
              </w:rPr>
              <w:t>.05.1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24BE5" w:rsidRPr="009D4F69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D4F69">
              <w:rPr>
                <w:rFonts w:ascii="Times New Roman" w:hAnsi="Times New Roman"/>
                <w:sz w:val="20"/>
                <w:szCs w:val="20"/>
              </w:rPr>
              <w:t xml:space="preserve">Время выдачи </w:t>
            </w:r>
            <w:proofErr w:type="spellStart"/>
            <w:r w:rsidRPr="009D4F69">
              <w:rPr>
                <w:rFonts w:ascii="Times New Roman" w:hAnsi="Times New Roman"/>
                <w:sz w:val="20"/>
                <w:szCs w:val="20"/>
              </w:rPr>
              <w:t>КИМов</w:t>
            </w:r>
            <w:proofErr w:type="spellEnd"/>
            <w:r w:rsidRPr="009D4F69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D4F69">
              <w:rPr>
                <w:rFonts w:ascii="Times New Roman" w:hAnsi="Times New Roman"/>
                <w:sz w:val="20"/>
                <w:szCs w:val="20"/>
              </w:rPr>
              <w:t>.05.1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24BE5" w:rsidRPr="00F03E59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Время сдачи материалов  31.05.12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Алгайский</w:t>
            </w:r>
            <w:proofErr w:type="spellEnd"/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7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-40</w:t>
            </w:r>
          </w:p>
        </w:tc>
      </w:tr>
      <w:tr w:rsidR="00924BE5" w:rsidRPr="00C639EE" w:rsidTr="00924BE5">
        <w:trPr>
          <w:trHeight w:val="173"/>
        </w:trPr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Аркадакский</w:t>
            </w:r>
            <w:proofErr w:type="spellEnd"/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7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-35</w:t>
            </w:r>
          </w:p>
        </w:tc>
      </w:tr>
      <w:tr w:rsidR="00924BE5" w:rsidRPr="00C639EE" w:rsidTr="00924BE5">
        <w:trPr>
          <w:trHeight w:val="280"/>
        </w:trPr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Аткарский</w:t>
            </w:r>
            <w:proofErr w:type="spellEnd"/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6-00</w:t>
            </w: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5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-25</w:t>
            </w:r>
          </w:p>
        </w:tc>
      </w:tr>
      <w:tr w:rsidR="00924BE5" w:rsidRPr="00C639EE" w:rsidTr="00924BE5">
        <w:trPr>
          <w:trHeight w:val="181"/>
        </w:trPr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Б.-Карабулакский</w:t>
            </w:r>
            <w:proofErr w:type="spellEnd"/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6-30</w:t>
            </w: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6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-45</w:t>
            </w:r>
          </w:p>
        </w:tc>
      </w:tr>
      <w:tr w:rsidR="00924BE5" w:rsidRPr="00C639EE" w:rsidTr="00924BE5">
        <w:trPr>
          <w:trHeight w:val="280"/>
        </w:trPr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Балаковский</w:t>
            </w:r>
            <w:proofErr w:type="spellEnd"/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7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-50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Балашовский</w:t>
            </w:r>
            <w:proofErr w:type="spellEnd"/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8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-50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Балтайский</w:t>
            </w:r>
            <w:proofErr w:type="spellEnd"/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5-40</w:t>
            </w: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6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-500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Вольский</w:t>
            </w:r>
            <w:proofErr w:type="spellEnd"/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15-50</w:t>
            </w: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6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Воскресенский</w:t>
            </w:r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7-00</w:t>
            </w: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5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Дергачевский</w:t>
            </w:r>
            <w:proofErr w:type="spellEnd"/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8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Духовницкий</w:t>
            </w:r>
            <w:proofErr w:type="spellEnd"/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7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Екатериновский</w:t>
            </w:r>
            <w:proofErr w:type="spellEnd"/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6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Ершовский</w:t>
            </w:r>
            <w:proofErr w:type="spellEnd"/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7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-40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Ивантеевский</w:t>
            </w:r>
            <w:proofErr w:type="spellEnd"/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4BE5" w:rsidRPr="00F03E59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19</w:t>
            </w:r>
            <w:r w:rsidR="00924BE5" w:rsidRPr="00F03E59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Калининский</w:t>
            </w:r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5-50</w:t>
            </w: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6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6-20</w:t>
            </w: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7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Краснокутский</w:t>
            </w:r>
            <w:proofErr w:type="spellEnd"/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6-20</w:t>
            </w: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6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Краснопартизанский</w:t>
            </w:r>
            <w:proofErr w:type="spellEnd"/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14-50</w:t>
            </w: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8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-40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Лысогорский</w:t>
            </w:r>
            <w:proofErr w:type="spellEnd"/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6-10</w:t>
            </w: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6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6-20</w:t>
            </w: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5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-45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Новобурасский</w:t>
            </w:r>
            <w:proofErr w:type="spellEnd"/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6-10</w:t>
            </w: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5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Новоузенский</w:t>
            </w:r>
            <w:proofErr w:type="spellEnd"/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7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Озинский</w:t>
            </w:r>
            <w:proofErr w:type="spellEnd"/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8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Перелюбский</w:t>
            </w:r>
            <w:proofErr w:type="spellEnd"/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4BE5" w:rsidRPr="00F03E59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19</w:t>
            </w:r>
            <w:r w:rsidR="00924BE5" w:rsidRPr="00F03E59"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Петровский</w:t>
            </w:r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D58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6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Питерский</w:t>
            </w:r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7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Пугачевский</w:t>
            </w:r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8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7E219D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24BE5" w:rsidRPr="005D58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Ровенский</w:t>
            </w:r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5-50</w:t>
            </w: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6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-40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Романовский</w:t>
            </w:r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7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Ртищевский</w:t>
            </w:r>
            <w:proofErr w:type="spellEnd"/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D588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D58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7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-40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Самойловский</w:t>
            </w:r>
            <w:proofErr w:type="spellEnd"/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7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Саратовский</w:t>
            </w:r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6-50</w:t>
            </w: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5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-50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Советский</w:t>
            </w:r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6-00</w:t>
            </w: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7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-40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Татищевский</w:t>
            </w:r>
            <w:proofErr w:type="spellEnd"/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6-30</w:t>
            </w: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4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-50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Турковский</w:t>
            </w:r>
            <w:proofErr w:type="spellEnd"/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5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Федоровский</w:t>
            </w:r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7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Хвалынский</w:t>
            </w:r>
            <w:proofErr w:type="spellEnd"/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8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Энгельсский</w:t>
            </w:r>
            <w:proofErr w:type="spellEnd"/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6-00</w:t>
            </w: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5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п. Светлый</w:t>
            </w:r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6-40</w:t>
            </w:r>
          </w:p>
        </w:tc>
        <w:tc>
          <w:tcPr>
            <w:tcW w:w="2127" w:type="dxa"/>
          </w:tcPr>
          <w:p w:rsidR="00924BE5" w:rsidRPr="00F03E59" w:rsidRDefault="00924BE5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</w:t>
            </w:r>
            <w:r w:rsidR="00590AD1" w:rsidRPr="00F03E59">
              <w:rPr>
                <w:rFonts w:ascii="Times New Roman" w:hAnsi="Times New Roman"/>
                <w:sz w:val="20"/>
                <w:szCs w:val="20"/>
              </w:rPr>
              <w:t>5</w:t>
            </w:r>
            <w:r w:rsidRPr="00F03E59">
              <w:rPr>
                <w:rFonts w:ascii="Times New Roman" w:hAnsi="Times New Roman"/>
                <w:sz w:val="20"/>
                <w:szCs w:val="20"/>
              </w:rPr>
              <w:t>-40</w:t>
            </w:r>
          </w:p>
        </w:tc>
      </w:tr>
      <w:tr w:rsidR="00924BE5" w:rsidRPr="00C639EE" w:rsidTr="00924BE5">
        <w:trPr>
          <w:trHeight w:val="311"/>
        </w:trPr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4BE5" w:rsidRPr="00F03E59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Заводской</w:t>
            </w:r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7-10</w:t>
            </w:r>
          </w:p>
        </w:tc>
        <w:tc>
          <w:tcPr>
            <w:tcW w:w="2127" w:type="dxa"/>
          </w:tcPr>
          <w:p w:rsidR="00924BE5" w:rsidRPr="00F03E59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Волжский</w:t>
            </w:r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7-30</w:t>
            </w:r>
          </w:p>
        </w:tc>
        <w:tc>
          <w:tcPr>
            <w:tcW w:w="2127" w:type="dxa"/>
          </w:tcPr>
          <w:p w:rsidR="00924BE5" w:rsidRPr="00F03E59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Кировский</w:t>
            </w:r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7-20</w:t>
            </w:r>
          </w:p>
        </w:tc>
        <w:tc>
          <w:tcPr>
            <w:tcW w:w="2127" w:type="dxa"/>
          </w:tcPr>
          <w:p w:rsidR="00924BE5" w:rsidRPr="00F03E59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14-50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Ленинский</w:t>
            </w:r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7-00</w:t>
            </w:r>
          </w:p>
        </w:tc>
        <w:tc>
          <w:tcPr>
            <w:tcW w:w="2127" w:type="dxa"/>
          </w:tcPr>
          <w:p w:rsidR="00924BE5" w:rsidRPr="00F03E59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Октябрьский</w:t>
            </w:r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2127" w:type="dxa"/>
          </w:tcPr>
          <w:p w:rsidR="00924BE5" w:rsidRPr="00F03E59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Фрунзенский</w:t>
            </w:r>
            <w:proofErr w:type="spellEnd"/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2127" w:type="dxa"/>
          </w:tcPr>
          <w:p w:rsidR="00924BE5" w:rsidRPr="00F03E59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14-50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Саратовский техникум железнодорожного транспорта</w:t>
            </w:r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7-50</w:t>
            </w:r>
          </w:p>
        </w:tc>
        <w:tc>
          <w:tcPr>
            <w:tcW w:w="2127" w:type="dxa"/>
          </w:tcPr>
          <w:p w:rsidR="00924BE5" w:rsidRPr="00F03E59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Саратовский финансово-технологический техникум</w:t>
            </w:r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8-00</w:t>
            </w:r>
          </w:p>
        </w:tc>
        <w:tc>
          <w:tcPr>
            <w:tcW w:w="2127" w:type="dxa"/>
          </w:tcPr>
          <w:p w:rsidR="00924BE5" w:rsidRPr="00F03E59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</w:tr>
      <w:tr w:rsidR="00924BE5" w:rsidRPr="00C639EE" w:rsidTr="00924BE5">
        <w:tc>
          <w:tcPr>
            <w:tcW w:w="9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D58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 xml:space="preserve">Саратовский </w:t>
            </w: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gramStart"/>
            <w:r w:rsidRPr="005D5885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5D5885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5D5885">
              <w:rPr>
                <w:rFonts w:ascii="Times New Roman" w:hAnsi="Times New Roman"/>
                <w:sz w:val="20"/>
                <w:szCs w:val="20"/>
              </w:rPr>
              <w:t>. ко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5D5885">
              <w:rPr>
                <w:rFonts w:ascii="Times New Roman" w:hAnsi="Times New Roman"/>
                <w:sz w:val="20"/>
                <w:szCs w:val="20"/>
              </w:rPr>
              <w:t>ледж им. Гагарина</w:t>
            </w:r>
          </w:p>
        </w:tc>
        <w:tc>
          <w:tcPr>
            <w:tcW w:w="1984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4BE5" w:rsidRPr="005D5885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7-40</w:t>
            </w:r>
          </w:p>
        </w:tc>
        <w:tc>
          <w:tcPr>
            <w:tcW w:w="2127" w:type="dxa"/>
          </w:tcPr>
          <w:p w:rsidR="00924BE5" w:rsidRPr="00F03E59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</w:tr>
    </w:tbl>
    <w:p w:rsidR="00276C16" w:rsidRDefault="00276C16" w:rsidP="00276C16">
      <w:pPr>
        <w:pStyle w:val="a9"/>
        <w:jc w:val="center"/>
        <w:rPr>
          <w:rFonts w:ascii="Times New Roman" w:hAnsi="Times New Roman"/>
          <w:b/>
        </w:rPr>
      </w:pPr>
      <w:r w:rsidRPr="00C639EE">
        <w:rPr>
          <w:rFonts w:ascii="Times New Roman" w:hAnsi="Times New Roman"/>
          <w:b/>
        </w:rPr>
        <w:lastRenderedPageBreak/>
        <w:t xml:space="preserve">График </w:t>
      </w:r>
    </w:p>
    <w:p w:rsidR="00276C16" w:rsidRDefault="00276C16" w:rsidP="00276C16">
      <w:pPr>
        <w:pStyle w:val="a9"/>
        <w:jc w:val="center"/>
        <w:rPr>
          <w:rFonts w:ascii="Times New Roman" w:hAnsi="Times New Roman"/>
          <w:b/>
        </w:rPr>
      </w:pPr>
      <w:r w:rsidRPr="00C639EE">
        <w:rPr>
          <w:rFonts w:ascii="Times New Roman" w:hAnsi="Times New Roman"/>
          <w:b/>
        </w:rPr>
        <w:t xml:space="preserve">выдачи контрольных измерительных материалов единого государственного экзамена по математике </w:t>
      </w:r>
      <w:r>
        <w:rPr>
          <w:rFonts w:ascii="Times New Roman" w:hAnsi="Times New Roman"/>
          <w:b/>
        </w:rPr>
        <w:t xml:space="preserve">ГКУ «РЦОКО» </w:t>
      </w:r>
      <w:r w:rsidRPr="00C639EE">
        <w:rPr>
          <w:rFonts w:ascii="Times New Roman" w:hAnsi="Times New Roman"/>
          <w:b/>
        </w:rPr>
        <w:t xml:space="preserve"> в районы области</w:t>
      </w:r>
      <w:r>
        <w:rPr>
          <w:rFonts w:ascii="Times New Roman" w:hAnsi="Times New Roman"/>
          <w:b/>
        </w:rPr>
        <w:t xml:space="preserve"> (основные сроки)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35"/>
        <w:gridCol w:w="1843"/>
        <w:gridCol w:w="1701"/>
        <w:gridCol w:w="2268"/>
      </w:tblGrid>
      <w:tr w:rsidR="00924BE5" w:rsidRPr="00C639EE" w:rsidTr="00590AD1">
        <w:tc>
          <w:tcPr>
            <w:tcW w:w="709" w:type="dxa"/>
          </w:tcPr>
          <w:p w:rsidR="00924BE5" w:rsidRPr="009D4F69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D4F69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9D4F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D4F6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D4F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</w:tcPr>
          <w:p w:rsidR="00924BE5" w:rsidRPr="009D4F69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D4F69">
              <w:rPr>
                <w:rFonts w:ascii="Times New Roman" w:hAnsi="Times New Roman"/>
                <w:sz w:val="20"/>
                <w:szCs w:val="20"/>
              </w:rPr>
              <w:t>Наименование районов</w:t>
            </w:r>
          </w:p>
        </w:tc>
        <w:tc>
          <w:tcPr>
            <w:tcW w:w="1843" w:type="dxa"/>
          </w:tcPr>
          <w:p w:rsidR="00924BE5" w:rsidRPr="009D4F69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D4F69">
              <w:rPr>
                <w:rFonts w:ascii="Times New Roman" w:hAnsi="Times New Roman"/>
                <w:sz w:val="20"/>
                <w:szCs w:val="20"/>
              </w:rPr>
              <w:t xml:space="preserve">Время выдачи </w:t>
            </w:r>
            <w:proofErr w:type="spellStart"/>
            <w:r w:rsidRPr="009D4F69">
              <w:rPr>
                <w:rFonts w:ascii="Times New Roman" w:hAnsi="Times New Roman"/>
                <w:sz w:val="20"/>
                <w:szCs w:val="20"/>
              </w:rPr>
              <w:t>КИМов</w:t>
            </w:r>
            <w:proofErr w:type="spellEnd"/>
            <w:r w:rsidRPr="009D4F69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D4F69">
              <w:rPr>
                <w:rFonts w:ascii="Times New Roman" w:hAnsi="Times New Roman"/>
                <w:sz w:val="20"/>
                <w:szCs w:val="20"/>
              </w:rPr>
              <w:t>.06.1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24BE5" w:rsidRPr="009D4F69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D4F69">
              <w:rPr>
                <w:rFonts w:ascii="Times New Roman" w:hAnsi="Times New Roman"/>
                <w:sz w:val="20"/>
                <w:szCs w:val="20"/>
              </w:rPr>
              <w:t xml:space="preserve">Время выдачи </w:t>
            </w:r>
            <w:proofErr w:type="spellStart"/>
            <w:r w:rsidRPr="009D4F69">
              <w:rPr>
                <w:rFonts w:ascii="Times New Roman" w:hAnsi="Times New Roman"/>
                <w:sz w:val="20"/>
                <w:szCs w:val="20"/>
              </w:rPr>
              <w:t>КИМов</w:t>
            </w:r>
            <w:proofErr w:type="spellEnd"/>
            <w:r w:rsidRPr="009D4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9D4F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D4F6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24BE5" w:rsidRPr="00F03E59" w:rsidRDefault="00924BE5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Время сдачи материалов  07.06.12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Алгайский</w:t>
            </w:r>
            <w:proofErr w:type="spellEnd"/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</w:tr>
      <w:tr w:rsidR="00590AD1" w:rsidRPr="00C639EE" w:rsidTr="00590AD1">
        <w:trPr>
          <w:trHeight w:val="173"/>
        </w:trPr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Аркадакский</w:t>
            </w:r>
            <w:proofErr w:type="spellEnd"/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18-35</w:t>
            </w:r>
          </w:p>
        </w:tc>
      </w:tr>
      <w:tr w:rsidR="00590AD1" w:rsidRPr="00C639EE" w:rsidTr="00590AD1">
        <w:trPr>
          <w:trHeight w:val="280"/>
        </w:trPr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Аткарский</w:t>
            </w:r>
            <w:proofErr w:type="spellEnd"/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6-00</w:t>
            </w: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16-25</w:t>
            </w:r>
          </w:p>
        </w:tc>
      </w:tr>
      <w:tr w:rsidR="00590AD1" w:rsidRPr="00C639EE" w:rsidTr="00590AD1">
        <w:trPr>
          <w:trHeight w:val="181"/>
        </w:trPr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Б.-Карабулакский</w:t>
            </w:r>
            <w:proofErr w:type="spellEnd"/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6-30</w:t>
            </w: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</w:tr>
      <w:tr w:rsidR="00590AD1" w:rsidRPr="00C639EE" w:rsidTr="00590AD1">
        <w:trPr>
          <w:trHeight w:val="280"/>
        </w:trPr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Балаковский</w:t>
            </w:r>
            <w:proofErr w:type="spellEnd"/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18-50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Балашовский</w:t>
            </w:r>
            <w:proofErr w:type="spellEnd"/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19-50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Балтайский</w:t>
            </w:r>
            <w:proofErr w:type="spellEnd"/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5-40</w:t>
            </w: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17-500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Вольский</w:t>
            </w:r>
            <w:proofErr w:type="spellEnd"/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15-50</w:t>
            </w: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Воскресенский</w:t>
            </w:r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7-00</w:t>
            </w: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Дергачевский</w:t>
            </w:r>
            <w:proofErr w:type="spellEnd"/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Духовницкий</w:t>
            </w:r>
            <w:proofErr w:type="spellEnd"/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Екатериновский</w:t>
            </w:r>
            <w:proofErr w:type="spellEnd"/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17-15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Ершовский</w:t>
            </w:r>
            <w:proofErr w:type="spellEnd"/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Ивантеевский</w:t>
            </w:r>
            <w:proofErr w:type="spellEnd"/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Калининский</w:t>
            </w:r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5-50</w:t>
            </w: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6-20</w:t>
            </w: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Краснокутский</w:t>
            </w:r>
            <w:proofErr w:type="spellEnd"/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6-20</w:t>
            </w: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Краснопартизанский</w:t>
            </w:r>
            <w:proofErr w:type="spellEnd"/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14-50</w:t>
            </w: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19-40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Лысогорский</w:t>
            </w:r>
            <w:proofErr w:type="spellEnd"/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6-10</w:t>
            </w: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6-20</w:t>
            </w: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16-45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Новобурасский</w:t>
            </w:r>
            <w:proofErr w:type="spellEnd"/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6-10</w:t>
            </w: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Новоузенский</w:t>
            </w:r>
            <w:proofErr w:type="spellEnd"/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18-10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Озинский</w:t>
            </w:r>
            <w:proofErr w:type="spellEnd"/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19-10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Перелюбский</w:t>
            </w:r>
            <w:proofErr w:type="spellEnd"/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20-10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Петровский</w:t>
            </w:r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D58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Питерский</w:t>
            </w:r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18-15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Пугачевский</w:t>
            </w:r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7E219D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590AD1" w:rsidRPr="005D58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Ровенский</w:t>
            </w:r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5-50</w:t>
            </w: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Романовский</w:t>
            </w:r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Ртищевский</w:t>
            </w:r>
            <w:proofErr w:type="spellEnd"/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D588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D58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Самойловский</w:t>
            </w:r>
            <w:proofErr w:type="spellEnd"/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18-10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Саратовский</w:t>
            </w:r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6-50</w:t>
            </w: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16-50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Советский</w:t>
            </w:r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6-00</w:t>
            </w: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Татищевский</w:t>
            </w:r>
            <w:proofErr w:type="spellEnd"/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6-30</w:t>
            </w: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15-50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Турковский</w:t>
            </w:r>
            <w:proofErr w:type="spellEnd"/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Федоровский</w:t>
            </w:r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Хвалынский</w:t>
            </w:r>
            <w:proofErr w:type="spellEnd"/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Энгельсский</w:t>
            </w:r>
            <w:proofErr w:type="spellEnd"/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6-00</w:t>
            </w: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п. Светлый</w:t>
            </w:r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6-40</w:t>
            </w: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</w:tr>
      <w:tr w:rsidR="00590AD1" w:rsidRPr="00C639EE" w:rsidTr="00590AD1">
        <w:trPr>
          <w:trHeight w:val="311"/>
        </w:trPr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Заводской</w:t>
            </w:r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7-10</w:t>
            </w:r>
          </w:p>
        </w:tc>
        <w:tc>
          <w:tcPr>
            <w:tcW w:w="2268" w:type="dxa"/>
          </w:tcPr>
          <w:p w:rsidR="00590AD1" w:rsidRPr="00F03E59" w:rsidRDefault="00590AD1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Волжский</w:t>
            </w:r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7-30</w:t>
            </w:r>
          </w:p>
        </w:tc>
        <w:tc>
          <w:tcPr>
            <w:tcW w:w="2268" w:type="dxa"/>
          </w:tcPr>
          <w:p w:rsidR="00590AD1" w:rsidRPr="00F03E59" w:rsidRDefault="00590AD1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7-20</w:t>
            </w:r>
          </w:p>
        </w:tc>
        <w:tc>
          <w:tcPr>
            <w:tcW w:w="2268" w:type="dxa"/>
          </w:tcPr>
          <w:p w:rsidR="00590AD1" w:rsidRPr="00F03E59" w:rsidRDefault="00590AD1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15-50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Ленинский</w:t>
            </w:r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7-00</w:t>
            </w:r>
          </w:p>
        </w:tc>
        <w:tc>
          <w:tcPr>
            <w:tcW w:w="2268" w:type="dxa"/>
          </w:tcPr>
          <w:p w:rsidR="00590AD1" w:rsidRPr="00F03E59" w:rsidRDefault="00590AD1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Октябрьский</w:t>
            </w:r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2268" w:type="dxa"/>
          </w:tcPr>
          <w:p w:rsidR="00590AD1" w:rsidRPr="00F03E59" w:rsidRDefault="00590AD1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Фрунзенский</w:t>
            </w:r>
            <w:proofErr w:type="spellEnd"/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2268" w:type="dxa"/>
          </w:tcPr>
          <w:p w:rsidR="00590AD1" w:rsidRPr="00F03E59" w:rsidRDefault="00590AD1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15-50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Саратовский техникум железнодорожного транспорта</w:t>
            </w:r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7-50</w:t>
            </w:r>
          </w:p>
        </w:tc>
        <w:tc>
          <w:tcPr>
            <w:tcW w:w="2268" w:type="dxa"/>
          </w:tcPr>
          <w:p w:rsidR="00590AD1" w:rsidRPr="00F03E59" w:rsidRDefault="00590AD1" w:rsidP="00590A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Саратовский финансово-технологический техникум</w:t>
            </w:r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8-00</w:t>
            </w:r>
          </w:p>
        </w:tc>
        <w:tc>
          <w:tcPr>
            <w:tcW w:w="2268" w:type="dxa"/>
          </w:tcPr>
          <w:p w:rsidR="00590AD1" w:rsidRPr="00F03E59" w:rsidRDefault="00590AD1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</w:tr>
      <w:tr w:rsidR="00590AD1" w:rsidRPr="00C639EE" w:rsidTr="00590AD1">
        <w:tc>
          <w:tcPr>
            <w:tcW w:w="709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D58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 xml:space="preserve">Саратовский </w:t>
            </w:r>
            <w:proofErr w:type="spellStart"/>
            <w:r w:rsidRPr="005D5885"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gramStart"/>
            <w:r w:rsidRPr="005D5885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5D5885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5D5885">
              <w:rPr>
                <w:rFonts w:ascii="Times New Roman" w:hAnsi="Times New Roman"/>
                <w:sz w:val="20"/>
                <w:szCs w:val="20"/>
              </w:rPr>
              <w:t>. ко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5D5885">
              <w:rPr>
                <w:rFonts w:ascii="Times New Roman" w:hAnsi="Times New Roman"/>
                <w:sz w:val="20"/>
                <w:szCs w:val="20"/>
              </w:rPr>
              <w:t>ледж им. Гагарина</w:t>
            </w:r>
          </w:p>
        </w:tc>
        <w:tc>
          <w:tcPr>
            <w:tcW w:w="1843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AD1" w:rsidRPr="005D5885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885">
              <w:rPr>
                <w:rFonts w:ascii="Times New Roman" w:hAnsi="Times New Roman"/>
                <w:sz w:val="20"/>
                <w:szCs w:val="20"/>
              </w:rPr>
              <w:t>7-40</w:t>
            </w:r>
          </w:p>
        </w:tc>
        <w:tc>
          <w:tcPr>
            <w:tcW w:w="2268" w:type="dxa"/>
          </w:tcPr>
          <w:p w:rsidR="00590AD1" w:rsidRPr="00F03E59" w:rsidRDefault="00590AD1" w:rsidP="0092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03E59"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</w:tr>
    </w:tbl>
    <w:p w:rsidR="00564806" w:rsidRDefault="00564806" w:rsidP="00564806">
      <w:pPr>
        <w:pStyle w:val="a9"/>
        <w:jc w:val="center"/>
        <w:rPr>
          <w:rFonts w:ascii="Times New Roman" w:hAnsi="Times New Roman"/>
          <w:b/>
        </w:rPr>
      </w:pPr>
    </w:p>
    <w:p w:rsidR="00564806" w:rsidRDefault="00564806" w:rsidP="00564806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Г</w:t>
      </w:r>
      <w:r w:rsidRPr="00C639EE">
        <w:rPr>
          <w:rFonts w:ascii="Times New Roman" w:hAnsi="Times New Roman"/>
          <w:b/>
        </w:rPr>
        <w:t>рафик</w:t>
      </w:r>
    </w:p>
    <w:p w:rsidR="00564806" w:rsidRDefault="00564806" w:rsidP="00564806">
      <w:pPr>
        <w:pStyle w:val="a9"/>
        <w:jc w:val="center"/>
        <w:rPr>
          <w:rFonts w:ascii="Times New Roman" w:hAnsi="Times New Roman"/>
          <w:b/>
        </w:rPr>
      </w:pPr>
      <w:r w:rsidRPr="00C639EE">
        <w:rPr>
          <w:rFonts w:ascii="Times New Roman" w:hAnsi="Times New Roman"/>
          <w:b/>
        </w:rPr>
        <w:t xml:space="preserve"> выдачи контрольных измерительных материалов единого государственного экзамена по </w:t>
      </w:r>
      <w:r>
        <w:rPr>
          <w:rFonts w:ascii="Times New Roman" w:hAnsi="Times New Roman"/>
          <w:b/>
        </w:rPr>
        <w:t>предметам по выбору ГКУ «</w:t>
      </w:r>
      <w:r w:rsidRPr="00C639E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РЦОКО» </w:t>
      </w:r>
      <w:r w:rsidRPr="00C639EE">
        <w:rPr>
          <w:rFonts w:ascii="Times New Roman" w:hAnsi="Times New Roman"/>
          <w:b/>
        </w:rPr>
        <w:t xml:space="preserve"> в районы области</w:t>
      </w:r>
      <w:r>
        <w:rPr>
          <w:rFonts w:ascii="Times New Roman" w:hAnsi="Times New Roman"/>
          <w:b/>
        </w:rPr>
        <w:t xml:space="preserve"> (основные сроки)</w:t>
      </w: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126"/>
        <w:gridCol w:w="709"/>
        <w:gridCol w:w="708"/>
        <w:gridCol w:w="709"/>
        <w:gridCol w:w="709"/>
        <w:gridCol w:w="709"/>
        <w:gridCol w:w="708"/>
        <w:gridCol w:w="708"/>
        <w:gridCol w:w="708"/>
        <w:gridCol w:w="1276"/>
      </w:tblGrid>
      <w:tr w:rsidR="00136A2E" w:rsidRPr="00136A2E" w:rsidTr="006A3C34">
        <w:tc>
          <w:tcPr>
            <w:tcW w:w="426" w:type="dxa"/>
            <w:vMerge w:val="restart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136A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36A2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36A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Наименование районов</w:t>
            </w:r>
          </w:p>
        </w:tc>
        <w:tc>
          <w:tcPr>
            <w:tcW w:w="5668" w:type="dxa"/>
            <w:gridSpan w:val="8"/>
          </w:tcPr>
          <w:p w:rsidR="00136A2E" w:rsidRPr="00136A2E" w:rsidRDefault="00136A2E" w:rsidP="00136A2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 xml:space="preserve">Время выдачи </w:t>
            </w:r>
            <w:proofErr w:type="spellStart"/>
            <w:r w:rsidRPr="00136A2E">
              <w:rPr>
                <w:rFonts w:ascii="Times New Roman" w:hAnsi="Times New Roman"/>
                <w:sz w:val="20"/>
                <w:szCs w:val="20"/>
              </w:rPr>
              <w:t>КИМов</w:t>
            </w:r>
            <w:proofErr w:type="spellEnd"/>
          </w:p>
        </w:tc>
        <w:tc>
          <w:tcPr>
            <w:tcW w:w="1276" w:type="dxa"/>
          </w:tcPr>
          <w:p w:rsidR="00136A2E" w:rsidRPr="00136A2E" w:rsidRDefault="00136A2E" w:rsidP="00136A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 xml:space="preserve">Время сдачи материалов  </w:t>
            </w:r>
          </w:p>
        </w:tc>
      </w:tr>
      <w:tr w:rsidR="00136A2E" w:rsidRPr="00136A2E" w:rsidTr="00136A2E">
        <w:tc>
          <w:tcPr>
            <w:tcW w:w="426" w:type="dxa"/>
            <w:vMerge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27.05</w:t>
            </w: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03.06</w:t>
            </w:r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04.06</w:t>
            </w:r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12.06</w:t>
            </w: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13.06</w:t>
            </w: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15.06</w:t>
            </w: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16.16</w:t>
            </w: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A2E">
              <w:rPr>
                <w:rFonts w:ascii="Times New Roman" w:hAnsi="Times New Roman"/>
                <w:sz w:val="20"/>
                <w:szCs w:val="20"/>
              </w:rPr>
              <w:t>Алгайский</w:t>
            </w:r>
            <w:proofErr w:type="spellEnd"/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</w:tr>
      <w:tr w:rsidR="00136A2E" w:rsidRPr="00136A2E" w:rsidTr="00136A2E">
        <w:trPr>
          <w:trHeight w:val="173"/>
        </w:trPr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A2E">
              <w:rPr>
                <w:rFonts w:ascii="Times New Roman" w:hAnsi="Times New Roman"/>
                <w:sz w:val="20"/>
                <w:szCs w:val="20"/>
              </w:rPr>
              <w:t>Аркадакский</w:t>
            </w:r>
            <w:proofErr w:type="spellEnd"/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17-35</w:t>
            </w:r>
          </w:p>
        </w:tc>
      </w:tr>
      <w:tr w:rsidR="00136A2E" w:rsidRPr="00136A2E" w:rsidTr="00136A2E">
        <w:trPr>
          <w:trHeight w:val="280"/>
        </w:trPr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A2E">
              <w:rPr>
                <w:rFonts w:ascii="Times New Roman" w:hAnsi="Times New Roman"/>
                <w:sz w:val="20"/>
                <w:szCs w:val="20"/>
              </w:rPr>
              <w:t>Аткарский</w:t>
            </w:r>
            <w:proofErr w:type="spellEnd"/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6-00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6-00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6-00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6-00</w:t>
            </w: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15-25</w:t>
            </w:r>
          </w:p>
        </w:tc>
      </w:tr>
      <w:tr w:rsidR="00136A2E" w:rsidRPr="00136A2E" w:rsidTr="00136A2E">
        <w:trPr>
          <w:trHeight w:val="181"/>
        </w:trPr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A2E">
              <w:rPr>
                <w:rFonts w:ascii="Times New Roman" w:hAnsi="Times New Roman"/>
                <w:sz w:val="20"/>
                <w:szCs w:val="20"/>
              </w:rPr>
              <w:t>Б.-Карабулакский</w:t>
            </w:r>
            <w:proofErr w:type="spellEnd"/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6-30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6-30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6-30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6-30</w:t>
            </w: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16-45</w:t>
            </w:r>
          </w:p>
        </w:tc>
      </w:tr>
      <w:tr w:rsidR="00136A2E" w:rsidRPr="00136A2E" w:rsidTr="00136A2E">
        <w:trPr>
          <w:trHeight w:val="280"/>
        </w:trPr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A2E">
              <w:rPr>
                <w:rFonts w:ascii="Times New Roman" w:hAnsi="Times New Roman"/>
                <w:sz w:val="20"/>
                <w:szCs w:val="20"/>
              </w:rPr>
              <w:t>Балаковский</w:t>
            </w:r>
            <w:proofErr w:type="spellEnd"/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17-50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A2E">
              <w:rPr>
                <w:rFonts w:ascii="Times New Roman" w:hAnsi="Times New Roman"/>
                <w:sz w:val="20"/>
                <w:szCs w:val="20"/>
              </w:rPr>
              <w:t>Балашовский</w:t>
            </w:r>
            <w:proofErr w:type="spellEnd"/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18-50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A2E">
              <w:rPr>
                <w:rFonts w:ascii="Times New Roman" w:hAnsi="Times New Roman"/>
                <w:sz w:val="20"/>
                <w:szCs w:val="20"/>
              </w:rPr>
              <w:t>Балтайский</w:t>
            </w:r>
            <w:proofErr w:type="spellEnd"/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5-40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5-40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5-40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5-40</w:t>
            </w: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16-500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A2E">
              <w:rPr>
                <w:rFonts w:ascii="Times New Roman" w:hAnsi="Times New Roman"/>
                <w:sz w:val="20"/>
                <w:szCs w:val="20"/>
              </w:rPr>
              <w:t>Вольский</w:t>
            </w:r>
            <w:proofErr w:type="spellEnd"/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15-50</w:t>
            </w: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15-50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15-50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15-50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Воскресенский</w:t>
            </w:r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7-00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7-00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7-00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7-00</w:t>
            </w: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</w:tr>
      <w:tr w:rsidR="00136A2E" w:rsidRPr="00136A2E" w:rsidTr="00136A2E">
        <w:trPr>
          <w:trHeight w:val="190"/>
        </w:trPr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A2E">
              <w:rPr>
                <w:rFonts w:ascii="Times New Roman" w:hAnsi="Times New Roman"/>
                <w:sz w:val="20"/>
                <w:szCs w:val="20"/>
              </w:rPr>
              <w:t>Дергачевский</w:t>
            </w:r>
            <w:proofErr w:type="spellEnd"/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A2E">
              <w:rPr>
                <w:rFonts w:ascii="Times New Roman" w:hAnsi="Times New Roman"/>
                <w:sz w:val="20"/>
                <w:szCs w:val="20"/>
              </w:rPr>
              <w:t>Духовницкий</w:t>
            </w:r>
            <w:proofErr w:type="spellEnd"/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A2E">
              <w:rPr>
                <w:rFonts w:ascii="Times New Roman" w:hAnsi="Times New Roman"/>
                <w:sz w:val="20"/>
                <w:szCs w:val="20"/>
              </w:rPr>
              <w:t>Екатериновский</w:t>
            </w:r>
            <w:proofErr w:type="spellEnd"/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A2E">
              <w:rPr>
                <w:rFonts w:ascii="Times New Roman" w:hAnsi="Times New Roman"/>
                <w:sz w:val="20"/>
                <w:szCs w:val="20"/>
              </w:rPr>
              <w:t>Ершовский</w:t>
            </w:r>
            <w:proofErr w:type="spellEnd"/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A2E">
              <w:rPr>
                <w:rFonts w:ascii="Times New Roman" w:hAnsi="Times New Roman"/>
                <w:sz w:val="20"/>
                <w:szCs w:val="20"/>
              </w:rPr>
              <w:t>Ивантеевский</w:t>
            </w:r>
            <w:proofErr w:type="spellEnd"/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Калининский</w:t>
            </w:r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5-50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5-50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5-50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5-50</w:t>
            </w: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6-20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6-20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6-20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6-20</w:t>
            </w: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A2E">
              <w:rPr>
                <w:rFonts w:ascii="Times New Roman" w:hAnsi="Times New Roman"/>
                <w:sz w:val="20"/>
                <w:szCs w:val="20"/>
              </w:rPr>
              <w:t>Краснокутский</w:t>
            </w:r>
            <w:proofErr w:type="spellEnd"/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6-20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6-20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6-20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6-20</w:t>
            </w: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A2E">
              <w:rPr>
                <w:rFonts w:ascii="Times New Roman" w:hAnsi="Times New Roman"/>
                <w:sz w:val="20"/>
                <w:szCs w:val="20"/>
              </w:rPr>
              <w:t>Краснопартизанский</w:t>
            </w:r>
            <w:proofErr w:type="spellEnd"/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14-50</w:t>
            </w: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14-50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14-50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14-50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A2E">
              <w:rPr>
                <w:rFonts w:ascii="Times New Roman" w:hAnsi="Times New Roman"/>
                <w:sz w:val="20"/>
                <w:szCs w:val="20"/>
              </w:rPr>
              <w:t>Лысогорский</w:t>
            </w:r>
            <w:proofErr w:type="spellEnd"/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6-10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6-10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6-10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6-10</w:t>
            </w: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A2E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6-20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6-20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6-20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6-20</w:t>
            </w: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A2E">
              <w:rPr>
                <w:rFonts w:ascii="Times New Roman" w:hAnsi="Times New Roman"/>
                <w:sz w:val="20"/>
                <w:szCs w:val="20"/>
              </w:rPr>
              <w:t>Новобурасский</w:t>
            </w:r>
            <w:proofErr w:type="spellEnd"/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6-10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6-10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6-10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6-10</w:t>
            </w: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A2E">
              <w:rPr>
                <w:rFonts w:ascii="Times New Roman" w:hAnsi="Times New Roman"/>
                <w:sz w:val="20"/>
                <w:szCs w:val="20"/>
              </w:rPr>
              <w:t>Новоузенский</w:t>
            </w:r>
            <w:proofErr w:type="spellEnd"/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A2E">
              <w:rPr>
                <w:rFonts w:ascii="Times New Roman" w:hAnsi="Times New Roman"/>
                <w:sz w:val="20"/>
                <w:szCs w:val="20"/>
              </w:rPr>
              <w:t>Озинский</w:t>
            </w:r>
            <w:proofErr w:type="spellEnd"/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18-10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A2E">
              <w:rPr>
                <w:rFonts w:ascii="Times New Roman" w:hAnsi="Times New Roman"/>
                <w:sz w:val="20"/>
                <w:szCs w:val="20"/>
              </w:rPr>
              <w:t>Перелюбский</w:t>
            </w:r>
            <w:proofErr w:type="spellEnd"/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19-10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Петровский</w:t>
            </w:r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5-30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5-30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5-30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5-30</w:t>
            </w: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Питерский</w:t>
            </w:r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17-15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Пугачевский</w:t>
            </w:r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Ровенский</w:t>
            </w:r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5-50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5-50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5-50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5-50</w:t>
            </w: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Романовский</w:t>
            </w:r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A2E">
              <w:rPr>
                <w:rFonts w:ascii="Times New Roman" w:hAnsi="Times New Roman"/>
                <w:sz w:val="20"/>
                <w:szCs w:val="20"/>
              </w:rPr>
              <w:t>Ртищевский</w:t>
            </w:r>
            <w:proofErr w:type="spellEnd"/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A2E">
              <w:rPr>
                <w:rFonts w:ascii="Times New Roman" w:hAnsi="Times New Roman"/>
                <w:sz w:val="20"/>
                <w:szCs w:val="20"/>
              </w:rPr>
              <w:t>Самойловский</w:t>
            </w:r>
            <w:proofErr w:type="spellEnd"/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Саратовский</w:t>
            </w:r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6-50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6-50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6-50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6-50</w:t>
            </w: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15-50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Советский</w:t>
            </w:r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6-00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6-00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6-00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6-00</w:t>
            </w: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A2E">
              <w:rPr>
                <w:rFonts w:ascii="Times New Roman" w:hAnsi="Times New Roman"/>
                <w:sz w:val="20"/>
                <w:szCs w:val="20"/>
              </w:rPr>
              <w:t>Татищевский</w:t>
            </w:r>
            <w:proofErr w:type="spellEnd"/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6-30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6-30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6-30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6-30</w:t>
            </w: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14-50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A2E">
              <w:rPr>
                <w:rFonts w:ascii="Times New Roman" w:hAnsi="Times New Roman"/>
                <w:sz w:val="20"/>
                <w:szCs w:val="20"/>
              </w:rPr>
              <w:t>Турковский</w:t>
            </w:r>
            <w:proofErr w:type="spellEnd"/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Федоровский</w:t>
            </w:r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A2E">
              <w:rPr>
                <w:rFonts w:ascii="Times New Roman" w:hAnsi="Times New Roman"/>
                <w:sz w:val="20"/>
                <w:szCs w:val="20"/>
              </w:rPr>
              <w:t>Хвалынский</w:t>
            </w:r>
            <w:proofErr w:type="spellEnd"/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A2E">
              <w:rPr>
                <w:rFonts w:ascii="Times New Roman" w:hAnsi="Times New Roman"/>
                <w:sz w:val="20"/>
                <w:szCs w:val="20"/>
              </w:rPr>
              <w:t>Энгельсский</w:t>
            </w:r>
            <w:proofErr w:type="spellEnd"/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6-00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6-00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6-00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6-00</w:t>
            </w: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п. Светлый</w:t>
            </w:r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6-40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6-40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6-40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6-40</w:t>
            </w: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</w:tr>
      <w:tr w:rsidR="00136A2E" w:rsidRPr="00136A2E" w:rsidTr="00136A2E">
        <w:trPr>
          <w:trHeight w:val="176"/>
        </w:trPr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Заводской</w:t>
            </w:r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7-10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7-10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7-10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7-10</w:t>
            </w: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Волжский</w:t>
            </w:r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7-30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7-30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7-30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7-30</w:t>
            </w: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Кировский</w:t>
            </w:r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7-20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7-20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7-20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7-20</w:t>
            </w: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14-50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Ленинский</w:t>
            </w:r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7-00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7-00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7-00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7-00</w:t>
            </w: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Октябрьский</w:t>
            </w:r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A2E">
              <w:rPr>
                <w:rFonts w:ascii="Times New Roman" w:hAnsi="Times New Roman"/>
                <w:sz w:val="20"/>
                <w:szCs w:val="20"/>
              </w:rPr>
              <w:t>Фрунзенский</w:t>
            </w:r>
            <w:proofErr w:type="spellEnd"/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14-50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2126" w:type="dxa"/>
          </w:tcPr>
          <w:p w:rsidR="00136A2E" w:rsidRPr="00136A2E" w:rsidRDefault="00136A2E" w:rsidP="00136A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 xml:space="preserve">Саратовский </w:t>
            </w:r>
            <w:proofErr w:type="gramStart"/>
            <w:r w:rsidRPr="00136A2E">
              <w:rPr>
                <w:rFonts w:ascii="Times New Roman" w:hAnsi="Times New Roman"/>
                <w:sz w:val="20"/>
                <w:szCs w:val="20"/>
              </w:rPr>
              <w:t xml:space="preserve">техникум 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.д.</w:t>
            </w:r>
            <w:r w:rsidRPr="00136A2E">
              <w:rPr>
                <w:rFonts w:ascii="Times New Roman" w:hAnsi="Times New Roman"/>
                <w:sz w:val="20"/>
                <w:szCs w:val="20"/>
              </w:rPr>
              <w:t xml:space="preserve"> транспорта</w:t>
            </w:r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7-50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7-50</w:t>
            </w:r>
          </w:p>
        </w:tc>
        <w:tc>
          <w:tcPr>
            <w:tcW w:w="709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7-50</w:t>
            </w: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7-50</w:t>
            </w: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</w:tr>
      <w:tr w:rsidR="00136A2E" w:rsidRPr="00136A2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126" w:type="dxa"/>
          </w:tcPr>
          <w:p w:rsidR="00136A2E" w:rsidRPr="00136A2E" w:rsidRDefault="00136A2E" w:rsidP="00136A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 xml:space="preserve">Саратовский </w:t>
            </w:r>
            <w:r>
              <w:rPr>
                <w:rFonts w:ascii="Times New Roman" w:hAnsi="Times New Roman"/>
                <w:sz w:val="20"/>
                <w:szCs w:val="20"/>
              </w:rPr>
              <w:t>ФТТ</w:t>
            </w:r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8-00</w:t>
            </w:r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8-00</w:t>
            </w:r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8-00</w:t>
            </w: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8-00</w:t>
            </w: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</w:tr>
      <w:tr w:rsidR="00136A2E" w:rsidRPr="00C639EE" w:rsidTr="00136A2E">
        <w:tc>
          <w:tcPr>
            <w:tcW w:w="42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126" w:type="dxa"/>
          </w:tcPr>
          <w:p w:rsidR="00136A2E" w:rsidRPr="00136A2E" w:rsidRDefault="00136A2E" w:rsidP="00136A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 xml:space="preserve">Саратовский </w:t>
            </w: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 w:rsidRPr="00136A2E">
              <w:rPr>
                <w:rFonts w:ascii="Times New Roman" w:hAnsi="Times New Roman"/>
                <w:sz w:val="20"/>
                <w:szCs w:val="20"/>
              </w:rPr>
              <w:t xml:space="preserve"> им. Гагарина</w:t>
            </w:r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7-40</w:t>
            </w:r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7-40</w:t>
            </w:r>
          </w:p>
        </w:tc>
        <w:tc>
          <w:tcPr>
            <w:tcW w:w="709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7-40</w:t>
            </w:r>
          </w:p>
        </w:tc>
        <w:tc>
          <w:tcPr>
            <w:tcW w:w="708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6A2E" w:rsidRPr="00136A2E" w:rsidRDefault="00136A2E" w:rsidP="006A3C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7-40</w:t>
            </w:r>
          </w:p>
        </w:tc>
        <w:tc>
          <w:tcPr>
            <w:tcW w:w="1276" w:type="dxa"/>
          </w:tcPr>
          <w:p w:rsidR="00136A2E" w:rsidRPr="00136A2E" w:rsidRDefault="00136A2E" w:rsidP="005648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6A2E"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</w:tr>
    </w:tbl>
    <w:p w:rsidR="00B960A3" w:rsidRDefault="00B960A3" w:rsidP="00F03E59">
      <w:pPr>
        <w:pStyle w:val="a9"/>
        <w:rPr>
          <w:rFonts w:ascii="Times New Roman" w:hAnsi="Times New Roman"/>
          <w:b/>
          <w:sz w:val="24"/>
          <w:szCs w:val="24"/>
          <w:highlight w:val="yellow"/>
        </w:rPr>
      </w:pPr>
    </w:p>
    <w:sectPr w:rsidR="00B960A3" w:rsidSect="00037F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9DF"/>
    <w:multiLevelType w:val="hybridMultilevel"/>
    <w:tmpl w:val="92AE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4175"/>
    <w:multiLevelType w:val="multilevel"/>
    <w:tmpl w:val="E002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07253"/>
    <w:multiLevelType w:val="hybridMultilevel"/>
    <w:tmpl w:val="A15CC4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E903B5"/>
    <w:multiLevelType w:val="hybridMultilevel"/>
    <w:tmpl w:val="C4822BAC"/>
    <w:lvl w:ilvl="0" w:tplc="CAB296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62C8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541B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AB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FA8A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D894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B840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14C3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C86D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606BB2"/>
    <w:multiLevelType w:val="multilevel"/>
    <w:tmpl w:val="0C021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EE2165"/>
    <w:multiLevelType w:val="hybridMultilevel"/>
    <w:tmpl w:val="1A1C1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516F4"/>
    <w:multiLevelType w:val="multilevel"/>
    <w:tmpl w:val="21586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DC521CC"/>
    <w:multiLevelType w:val="hybridMultilevel"/>
    <w:tmpl w:val="88E0668A"/>
    <w:lvl w:ilvl="0" w:tplc="208CEE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A66F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8018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167B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2E7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C10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BCB6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363A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42B1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0C2E24"/>
    <w:multiLevelType w:val="multilevel"/>
    <w:tmpl w:val="A15CC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3C7049"/>
    <w:multiLevelType w:val="hybridMultilevel"/>
    <w:tmpl w:val="699C0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432D2"/>
    <w:multiLevelType w:val="hybridMultilevel"/>
    <w:tmpl w:val="ABBAA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F66EF8"/>
    <w:multiLevelType w:val="hybridMultilevel"/>
    <w:tmpl w:val="A15CC4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0B03680"/>
    <w:multiLevelType w:val="hybridMultilevel"/>
    <w:tmpl w:val="0C0218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C6305CD"/>
    <w:multiLevelType w:val="hybridMultilevel"/>
    <w:tmpl w:val="92AE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A2A17"/>
    <w:multiLevelType w:val="multilevel"/>
    <w:tmpl w:val="8A1827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1CB7F25"/>
    <w:multiLevelType w:val="hybridMultilevel"/>
    <w:tmpl w:val="0EE48C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5E33FA"/>
    <w:multiLevelType w:val="hybridMultilevel"/>
    <w:tmpl w:val="8A1827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AC55B13"/>
    <w:multiLevelType w:val="multilevel"/>
    <w:tmpl w:val="E002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9327B2"/>
    <w:multiLevelType w:val="hybridMultilevel"/>
    <w:tmpl w:val="21586D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17F5A6C"/>
    <w:multiLevelType w:val="hybridMultilevel"/>
    <w:tmpl w:val="72B89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37559F"/>
    <w:multiLevelType w:val="hybridMultilevel"/>
    <w:tmpl w:val="E0025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4705D3"/>
    <w:multiLevelType w:val="hybridMultilevel"/>
    <w:tmpl w:val="0C0218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643751"/>
    <w:multiLevelType w:val="hybridMultilevel"/>
    <w:tmpl w:val="8A1827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17"/>
  </w:num>
  <w:num w:numId="5">
    <w:abstractNumId w:val="10"/>
  </w:num>
  <w:num w:numId="6">
    <w:abstractNumId w:val="1"/>
  </w:num>
  <w:num w:numId="7">
    <w:abstractNumId w:val="19"/>
  </w:num>
  <w:num w:numId="8">
    <w:abstractNumId w:val="11"/>
  </w:num>
  <w:num w:numId="9">
    <w:abstractNumId w:val="8"/>
  </w:num>
  <w:num w:numId="10">
    <w:abstractNumId w:val="16"/>
  </w:num>
  <w:num w:numId="11">
    <w:abstractNumId w:val="14"/>
  </w:num>
  <w:num w:numId="12">
    <w:abstractNumId w:val="18"/>
  </w:num>
  <w:num w:numId="13">
    <w:abstractNumId w:val="6"/>
  </w:num>
  <w:num w:numId="14">
    <w:abstractNumId w:val="12"/>
  </w:num>
  <w:num w:numId="15">
    <w:abstractNumId w:val="4"/>
  </w:num>
  <w:num w:numId="16">
    <w:abstractNumId w:val="15"/>
  </w:num>
  <w:num w:numId="17">
    <w:abstractNumId w:val="2"/>
  </w:num>
  <w:num w:numId="18">
    <w:abstractNumId w:val="21"/>
  </w:num>
  <w:num w:numId="19">
    <w:abstractNumId w:val="22"/>
  </w:num>
  <w:num w:numId="20">
    <w:abstractNumId w:val="5"/>
  </w:num>
  <w:num w:numId="21">
    <w:abstractNumId w:val="9"/>
  </w:num>
  <w:num w:numId="22">
    <w:abstractNumId w:val="1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F2662"/>
    <w:rsid w:val="00012176"/>
    <w:rsid w:val="0002463F"/>
    <w:rsid w:val="00025C82"/>
    <w:rsid w:val="00037FD4"/>
    <w:rsid w:val="0004316C"/>
    <w:rsid w:val="0004613C"/>
    <w:rsid w:val="0005339C"/>
    <w:rsid w:val="00056F48"/>
    <w:rsid w:val="000653B3"/>
    <w:rsid w:val="00071FEF"/>
    <w:rsid w:val="000910E3"/>
    <w:rsid w:val="000A4484"/>
    <w:rsid w:val="000A577F"/>
    <w:rsid w:val="000B659A"/>
    <w:rsid w:val="000B7082"/>
    <w:rsid w:val="000C52EF"/>
    <w:rsid w:val="000D1A79"/>
    <w:rsid w:val="000E7C50"/>
    <w:rsid w:val="000F6EF4"/>
    <w:rsid w:val="001065DD"/>
    <w:rsid w:val="00106742"/>
    <w:rsid w:val="00107AA7"/>
    <w:rsid w:val="00117A20"/>
    <w:rsid w:val="001253DA"/>
    <w:rsid w:val="001260C4"/>
    <w:rsid w:val="0013360B"/>
    <w:rsid w:val="00133D84"/>
    <w:rsid w:val="00136A2E"/>
    <w:rsid w:val="00147CE3"/>
    <w:rsid w:val="00152732"/>
    <w:rsid w:val="00153DC3"/>
    <w:rsid w:val="00157EFF"/>
    <w:rsid w:val="00162978"/>
    <w:rsid w:val="0018362A"/>
    <w:rsid w:val="001A3926"/>
    <w:rsid w:val="001A5CE2"/>
    <w:rsid w:val="001D0FE5"/>
    <w:rsid w:val="001D7350"/>
    <w:rsid w:val="001E1D9C"/>
    <w:rsid w:val="00213FF4"/>
    <w:rsid w:val="00214714"/>
    <w:rsid w:val="00221234"/>
    <w:rsid w:val="00223733"/>
    <w:rsid w:val="0022611D"/>
    <w:rsid w:val="0023793E"/>
    <w:rsid w:val="00241E70"/>
    <w:rsid w:val="00250B81"/>
    <w:rsid w:val="00252503"/>
    <w:rsid w:val="00262472"/>
    <w:rsid w:val="00265A01"/>
    <w:rsid w:val="00276C16"/>
    <w:rsid w:val="00286357"/>
    <w:rsid w:val="002910D4"/>
    <w:rsid w:val="002B063C"/>
    <w:rsid w:val="002B161D"/>
    <w:rsid w:val="002B2360"/>
    <w:rsid w:val="002B3374"/>
    <w:rsid w:val="002B5E14"/>
    <w:rsid w:val="002B7206"/>
    <w:rsid w:val="002C1911"/>
    <w:rsid w:val="002E32AC"/>
    <w:rsid w:val="002F0E9D"/>
    <w:rsid w:val="002F2E23"/>
    <w:rsid w:val="00306043"/>
    <w:rsid w:val="00330CE0"/>
    <w:rsid w:val="00343515"/>
    <w:rsid w:val="00352227"/>
    <w:rsid w:val="00364C45"/>
    <w:rsid w:val="003802B7"/>
    <w:rsid w:val="003831B1"/>
    <w:rsid w:val="003A6608"/>
    <w:rsid w:val="003B72E8"/>
    <w:rsid w:val="003E366C"/>
    <w:rsid w:val="003F43AE"/>
    <w:rsid w:val="004009DF"/>
    <w:rsid w:val="0040329A"/>
    <w:rsid w:val="00432BD8"/>
    <w:rsid w:val="00441B5C"/>
    <w:rsid w:val="00456B45"/>
    <w:rsid w:val="004671C3"/>
    <w:rsid w:val="00467687"/>
    <w:rsid w:val="00472275"/>
    <w:rsid w:val="004A2B55"/>
    <w:rsid w:val="004A3E23"/>
    <w:rsid w:val="004A65D9"/>
    <w:rsid w:val="004B0B02"/>
    <w:rsid w:val="004B2494"/>
    <w:rsid w:val="004C2974"/>
    <w:rsid w:val="004D5F48"/>
    <w:rsid w:val="00502B83"/>
    <w:rsid w:val="00511299"/>
    <w:rsid w:val="005131BA"/>
    <w:rsid w:val="0053193B"/>
    <w:rsid w:val="0053738C"/>
    <w:rsid w:val="00540473"/>
    <w:rsid w:val="005418A2"/>
    <w:rsid w:val="00560866"/>
    <w:rsid w:val="00564806"/>
    <w:rsid w:val="00576ABA"/>
    <w:rsid w:val="0058012D"/>
    <w:rsid w:val="00590AD1"/>
    <w:rsid w:val="005950C9"/>
    <w:rsid w:val="005A1698"/>
    <w:rsid w:val="005A6949"/>
    <w:rsid w:val="005C0B20"/>
    <w:rsid w:val="005C4CE7"/>
    <w:rsid w:val="005D32C0"/>
    <w:rsid w:val="005D5885"/>
    <w:rsid w:val="005F725C"/>
    <w:rsid w:val="00613C15"/>
    <w:rsid w:val="00626352"/>
    <w:rsid w:val="006422B5"/>
    <w:rsid w:val="00661205"/>
    <w:rsid w:val="00661C7A"/>
    <w:rsid w:val="0066694A"/>
    <w:rsid w:val="00672E68"/>
    <w:rsid w:val="006757D4"/>
    <w:rsid w:val="00680222"/>
    <w:rsid w:val="00681ECB"/>
    <w:rsid w:val="00690026"/>
    <w:rsid w:val="006943DE"/>
    <w:rsid w:val="00696111"/>
    <w:rsid w:val="00697D5C"/>
    <w:rsid w:val="006A1FED"/>
    <w:rsid w:val="006A3C34"/>
    <w:rsid w:val="006A54D2"/>
    <w:rsid w:val="006B32B6"/>
    <w:rsid w:val="006C12BA"/>
    <w:rsid w:val="006C2B1D"/>
    <w:rsid w:val="006C6377"/>
    <w:rsid w:val="006D4A34"/>
    <w:rsid w:val="006F7B21"/>
    <w:rsid w:val="0071363B"/>
    <w:rsid w:val="00721277"/>
    <w:rsid w:val="00722CCF"/>
    <w:rsid w:val="00725044"/>
    <w:rsid w:val="007251A0"/>
    <w:rsid w:val="00740959"/>
    <w:rsid w:val="00742D79"/>
    <w:rsid w:val="0077421E"/>
    <w:rsid w:val="00783535"/>
    <w:rsid w:val="00785BFA"/>
    <w:rsid w:val="00787CAD"/>
    <w:rsid w:val="007908BA"/>
    <w:rsid w:val="00793B72"/>
    <w:rsid w:val="00797EBC"/>
    <w:rsid w:val="007A2FE1"/>
    <w:rsid w:val="007B27B7"/>
    <w:rsid w:val="007E1208"/>
    <w:rsid w:val="007E219D"/>
    <w:rsid w:val="007F0982"/>
    <w:rsid w:val="00802262"/>
    <w:rsid w:val="00804A3E"/>
    <w:rsid w:val="00805245"/>
    <w:rsid w:val="00806140"/>
    <w:rsid w:val="008168E8"/>
    <w:rsid w:val="00831ABD"/>
    <w:rsid w:val="00831AED"/>
    <w:rsid w:val="0083222F"/>
    <w:rsid w:val="00833F97"/>
    <w:rsid w:val="00834665"/>
    <w:rsid w:val="00842779"/>
    <w:rsid w:val="00865EF2"/>
    <w:rsid w:val="00867A0F"/>
    <w:rsid w:val="00893023"/>
    <w:rsid w:val="008971D8"/>
    <w:rsid w:val="008A6DDE"/>
    <w:rsid w:val="008A6FC5"/>
    <w:rsid w:val="008A779C"/>
    <w:rsid w:val="008B25F7"/>
    <w:rsid w:val="008C43EF"/>
    <w:rsid w:val="008D2736"/>
    <w:rsid w:val="008E2B84"/>
    <w:rsid w:val="008F378B"/>
    <w:rsid w:val="00904E29"/>
    <w:rsid w:val="00905B61"/>
    <w:rsid w:val="0091630A"/>
    <w:rsid w:val="00924BE5"/>
    <w:rsid w:val="00935368"/>
    <w:rsid w:val="0094694B"/>
    <w:rsid w:val="00954AF8"/>
    <w:rsid w:val="00976B33"/>
    <w:rsid w:val="0098074A"/>
    <w:rsid w:val="00983C3C"/>
    <w:rsid w:val="0099379A"/>
    <w:rsid w:val="009A1F77"/>
    <w:rsid w:val="009A76E5"/>
    <w:rsid w:val="009B219F"/>
    <w:rsid w:val="009D37CC"/>
    <w:rsid w:val="009D4F69"/>
    <w:rsid w:val="009D7A1B"/>
    <w:rsid w:val="009D7CF1"/>
    <w:rsid w:val="009E1F6A"/>
    <w:rsid w:val="009E5F1D"/>
    <w:rsid w:val="009F32C6"/>
    <w:rsid w:val="009F4ECF"/>
    <w:rsid w:val="00A01DD9"/>
    <w:rsid w:val="00A0203F"/>
    <w:rsid w:val="00A24D37"/>
    <w:rsid w:val="00A25F38"/>
    <w:rsid w:val="00A350C5"/>
    <w:rsid w:val="00A479B7"/>
    <w:rsid w:val="00A63F2B"/>
    <w:rsid w:val="00A8061A"/>
    <w:rsid w:val="00A813DE"/>
    <w:rsid w:val="00A86699"/>
    <w:rsid w:val="00AB00F9"/>
    <w:rsid w:val="00AB325F"/>
    <w:rsid w:val="00AB45EE"/>
    <w:rsid w:val="00AC1B6C"/>
    <w:rsid w:val="00AC7A1D"/>
    <w:rsid w:val="00AD2671"/>
    <w:rsid w:val="00AF0D06"/>
    <w:rsid w:val="00AF6765"/>
    <w:rsid w:val="00AF7076"/>
    <w:rsid w:val="00B2492B"/>
    <w:rsid w:val="00B24FBD"/>
    <w:rsid w:val="00B34B8D"/>
    <w:rsid w:val="00B41FE5"/>
    <w:rsid w:val="00B62E88"/>
    <w:rsid w:val="00B62EA8"/>
    <w:rsid w:val="00B80F4F"/>
    <w:rsid w:val="00B90F89"/>
    <w:rsid w:val="00B960A3"/>
    <w:rsid w:val="00BA3118"/>
    <w:rsid w:val="00BB00AF"/>
    <w:rsid w:val="00BB1A7F"/>
    <w:rsid w:val="00BB5650"/>
    <w:rsid w:val="00BC1DCC"/>
    <w:rsid w:val="00BD27D2"/>
    <w:rsid w:val="00BE3458"/>
    <w:rsid w:val="00BE410B"/>
    <w:rsid w:val="00BF2BD5"/>
    <w:rsid w:val="00BF4DEC"/>
    <w:rsid w:val="00C144FA"/>
    <w:rsid w:val="00C14B6E"/>
    <w:rsid w:val="00C320AF"/>
    <w:rsid w:val="00C325E3"/>
    <w:rsid w:val="00C34E6E"/>
    <w:rsid w:val="00C35587"/>
    <w:rsid w:val="00C400B4"/>
    <w:rsid w:val="00C50C22"/>
    <w:rsid w:val="00C65BAE"/>
    <w:rsid w:val="00C80204"/>
    <w:rsid w:val="00C80F59"/>
    <w:rsid w:val="00C83614"/>
    <w:rsid w:val="00CA25D9"/>
    <w:rsid w:val="00CA61A3"/>
    <w:rsid w:val="00D047BD"/>
    <w:rsid w:val="00D2176B"/>
    <w:rsid w:val="00D238FB"/>
    <w:rsid w:val="00D27F03"/>
    <w:rsid w:val="00D46195"/>
    <w:rsid w:val="00D530DF"/>
    <w:rsid w:val="00D534D4"/>
    <w:rsid w:val="00D57151"/>
    <w:rsid w:val="00D72DF2"/>
    <w:rsid w:val="00D73066"/>
    <w:rsid w:val="00D7765A"/>
    <w:rsid w:val="00D82F9A"/>
    <w:rsid w:val="00D93AD7"/>
    <w:rsid w:val="00DC38A2"/>
    <w:rsid w:val="00DC7233"/>
    <w:rsid w:val="00DD441D"/>
    <w:rsid w:val="00DD4F6F"/>
    <w:rsid w:val="00DE5C72"/>
    <w:rsid w:val="00DF2662"/>
    <w:rsid w:val="00DF6834"/>
    <w:rsid w:val="00E139D1"/>
    <w:rsid w:val="00E31BCC"/>
    <w:rsid w:val="00E32C54"/>
    <w:rsid w:val="00E4004D"/>
    <w:rsid w:val="00E4055F"/>
    <w:rsid w:val="00E806FD"/>
    <w:rsid w:val="00EB0979"/>
    <w:rsid w:val="00ED79F2"/>
    <w:rsid w:val="00EE3DFB"/>
    <w:rsid w:val="00EE4427"/>
    <w:rsid w:val="00F03E59"/>
    <w:rsid w:val="00F13F2C"/>
    <w:rsid w:val="00F1488A"/>
    <w:rsid w:val="00F26C25"/>
    <w:rsid w:val="00F44EB2"/>
    <w:rsid w:val="00F47CE5"/>
    <w:rsid w:val="00F571E1"/>
    <w:rsid w:val="00F72290"/>
    <w:rsid w:val="00F736B5"/>
    <w:rsid w:val="00F812DE"/>
    <w:rsid w:val="00F83758"/>
    <w:rsid w:val="00F83DE5"/>
    <w:rsid w:val="00F83F31"/>
    <w:rsid w:val="00F84D82"/>
    <w:rsid w:val="00F85846"/>
    <w:rsid w:val="00FA2E64"/>
    <w:rsid w:val="00FA7694"/>
    <w:rsid w:val="00FB077F"/>
    <w:rsid w:val="00FB53CD"/>
    <w:rsid w:val="00FC45F1"/>
    <w:rsid w:val="00FC5BD9"/>
    <w:rsid w:val="00FD376D"/>
    <w:rsid w:val="00FE02C8"/>
    <w:rsid w:val="00FF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83222F"/>
    <w:pPr>
      <w:keepNext/>
      <w:widowControl/>
      <w:suppressAutoHyphens w:val="0"/>
      <w:overflowPunct/>
      <w:autoSpaceDE/>
      <w:autoSpaceDN/>
      <w:adjustRightInd/>
      <w:jc w:val="both"/>
      <w:textAlignment w:val="auto"/>
      <w:outlineLvl w:val="0"/>
    </w:pPr>
    <w:rPr>
      <w:rFonts w:ascii="Times New Roman" w:hAnsi="Times New Roman"/>
      <w:b/>
      <w:color w:val="auto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F2662"/>
    <w:pPr>
      <w:widowControl/>
      <w:suppressAutoHyphens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caps/>
      <w:color w:val="auto"/>
      <w:sz w:val="28"/>
      <w:lang w:eastAsia="ru-RU"/>
    </w:rPr>
  </w:style>
  <w:style w:type="table" w:styleId="a4">
    <w:name w:val="Table Grid"/>
    <w:basedOn w:val="a1"/>
    <w:rsid w:val="00D4619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D4A34"/>
    <w:pPr>
      <w:widowControl/>
      <w:suppressAutoHyphens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color w:val="auto"/>
      <w:sz w:val="28"/>
      <w:lang w:eastAsia="ru-RU"/>
    </w:rPr>
  </w:style>
  <w:style w:type="paragraph" w:styleId="a7">
    <w:name w:val="Body Text"/>
    <w:basedOn w:val="a"/>
    <w:link w:val="a8"/>
    <w:rsid w:val="006D4A34"/>
    <w:pPr>
      <w:widowControl/>
      <w:suppressAutoHyphens w:val="0"/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auto"/>
      <w:sz w:val="28"/>
      <w:lang w:eastAsia="ru-RU"/>
    </w:rPr>
  </w:style>
  <w:style w:type="paragraph" w:customStyle="1" w:styleId="11">
    <w:name w:val="Обычный1"/>
    <w:rsid w:val="0083222F"/>
    <w:pPr>
      <w:widowControl w:val="0"/>
      <w:snapToGrid w:val="0"/>
    </w:pPr>
    <w:rPr>
      <w:sz w:val="28"/>
    </w:rPr>
  </w:style>
  <w:style w:type="character" w:customStyle="1" w:styleId="10">
    <w:name w:val="Заголовок 1 Знак"/>
    <w:basedOn w:val="a0"/>
    <w:link w:val="1"/>
    <w:rsid w:val="005D5885"/>
    <w:rPr>
      <w:b/>
      <w:sz w:val="28"/>
      <w:lang w:val="ru-RU" w:eastAsia="ru-RU" w:bidi="ar-SA"/>
    </w:rPr>
  </w:style>
  <w:style w:type="character" w:customStyle="1" w:styleId="a6">
    <w:name w:val="Название Знак"/>
    <w:basedOn w:val="a0"/>
    <w:link w:val="a5"/>
    <w:rsid w:val="005D5885"/>
    <w:rPr>
      <w:b/>
      <w:sz w:val="28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5D5885"/>
    <w:rPr>
      <w:sz w:val="28"/>
      <w:lang w:val="ru-RU" w:eastAsia="ru-RU" w:bidi="ar-SA"/>
    </w:rPr>
  </w:style>
  <w:style w:type="paragraph" w:styleId="a9">
    <w:name w:val="No Spacing"/>
    <w:qFormat/>
    <w:rsid w:val="005D5885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661C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61C7A"/>
    <w:rPr>
      <w:rFonts w:ascii="Tahoma" w:hAnsi="Tahoma" w:cs="Tahoma"/>
      <w:color w:val="000000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117A20"/>
    <w:pPr>
      <w:widowControl/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color w:val="auto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65A7-453C-40E1-9E18-FB7E2A1E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15</Pages>
  <Words>3326</Words>
  <Characters>24305</Characters>
  <Application>Microsoft Office Word</Application>
  <DocSecurity>0</DocSecurity>
  <Lines>202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27576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KichaevaTA</dc:creator>
  <cp:keywords/>
  <cp:lastModifiedBy>okn9</cp:lastModifiedBy>
  <cp:revision>11</cp:revision>
  <cp:lastPrinted>2012-03-13T07:41:00Z</cp:lastPrinted>
  <dcterms:created xsi:type="dcterms:W3CDTF">2012-03-05T07:54:00Z</dcterms:created>
  <dcterms:modified xsi:type="dcterms:W3CDTF">2012-03-13T07:55:00Z</dcterms:modified>
</cp:coreProperties>
</file>